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89"/>
        <w:gridCol w:w="7654"/>
      </w:tblGrid>
      <w:tr w:rsidR="00933B49" w:rsidRPr="000F4DD0" w14:paraId="504D25E0" w14:textId="77777777" w:rsidTr="00156E18">
        <w:tc>
          <w:tcPr>
            <w:tcW w:w="2689" w:type="dxa"/>
            <w:shd w:val="clear" w:color="auto" w:fill="BFBFBF"/>
            <w:vAlign w:val="center"/>
          </w:tcPr>
          <w:p w14:paraId="3029222C" w14:textId="250D9BB4" w:rsidR="00933B49" w:rsidRPr="000F4DD0" w:rsidRDefault="00933B49" w:rsidP="00506E7A">
            <w:pPr>
              <w:rPr>
                <w:rFonts w:ascii="Verdana" w:hAnsi="Verdana" w:cs="Arial"/>
                <w:b/>
                <w:color w:val="FFFFFF" w:themeColor="background1"/>
                <w:sz w:val="20"/>
                <w:szCs w:val="20"/>
              </w:rPr>
            </w:pPr>
            <w:r w:rsidRPr="000F4DD0">
              <w:rPr>
                <w:rFonts w:ascii="Verdana" w:hAnsi="Verdana" w:cs="Arial"/>
                <w:b/>
                <w:color w:val="FFFFFF" w:themeColor="background1"/>
                <w:sz w:val="20"/>
                <w:szCs w:val="20"/>
              </w:rPr>
              <w:t>Fecha:</w:t>
            </w:r>
          </w:p>
        </w:tc>
        <w:tc>
          <w:tcPr>
            <w:tcW w:w="7654" w:type="dxa"/>
            <w:shd w:val="clear" w:color="auto" w:fill="FFFFFF" w:themeFill="background1"/>
            <w:vAlign w:val="center"/>
          </w:tcPr>
          <w:p w14:paraId="12909913" w14:textId="5AA32240" w:rsidR="00933B49" w:rsidRPr="000F4DD0" w:rsidRDefault="00962D18" w:rsidP="00C566DE">
            <w:pPr>
              <w:rPr>
                <w:rFonts w:ascii="Verdana" w:hAnsi="Verdana" w:cs="Arial"/>
                <w:bCs/>
                <w:sz w:val="20"/>
                <w:szCs w:val="20"/>
              </w:rPr>
            </w:pPr>
            <w:proofErr w:type="spellStart"/>
            <w:r w:rsidRPr="000F4DD0">
              <w:rPr>
                <w:rFonts w:ascii="Verdana" w:hAnsi="Verdana" w:cs="Arial"/>
                <w:bCs/>
                <w:color w:val="0070C0"/>
                <w:sz w:val="20"/>
                <w:szCs w:val="20"/>
              </w:rPr>
              <w:t>dd</w:t>
            </w:r>
            <w:proofErr w:type="spellEnd"/>
            <w:r w:rsidRPr="000F4DD0">
              <w:rPr>
                <w:rFonts w:ascii="Verdana" w:hAnsi="Verdana" w:cs="Arial"/>
                <w:bCs/>
                <w:color w:val="0070C0"/>
                <w:sz w:val="20"/>
                <w:szCs w:val="20"/>
              </w:rPr>
              <w:t>/mm/</w:t>
            </w:r>
            <w:proofErr w:type="spellStart"/>
            <w:r w:rsidRPr="000F4DD0">
              <w:rPr>
                <w:rFonts w:ascii="Verdana" w:hAnsi="Verdana" w:cs="Arial"/>
                <w:bCs/>
                <w:color w:val="0070C0"/>
                <w:sz w:val="20"/>
                <w:szCs w:val="20"/>
              </w:rPr>
              <w:t>aaaa</w:t>
            </w:r>
            <w:proofErr w:type="spellEnd"/>
          </w:p>
        </w:tc>
      </w:tr>
      <w:tr w:rsidR="00933B49" w:rsidRPr="000F4DD0" w14:paraId="5AE78E91" w14:textId="77777777" w:rsidTr="00156E18">
        <w:tc>
          <w:tcPr>
            <w:tcW w:w="2689" w:type="dxa"/>
            <w:shd w:val="clear" w:color="auto" w:fill="BFBFBF"/>
            <w:vAlign w:val="center"/>
          </w:tcPr>
          <w:p w14:paraId="05602F51" w14:textId="643DEA5C" w:rsidR="00933B49" w:rsidRPr="000F4DD0" w:rsidRDefault="00933B49" w:rsidP="00506E7A">
            <w:pPr>
              <w:rPr>
                <w:rFonts w:ascii="Verdana" w:hAnsi="Verdana" w:cs="Arial"/>
                <w:b/>
                <w:color w:val="FFFFFF" w:themeColor="background1"/>
                <w:sz w:val="20"/>
                <w:szCs w:val="20"/>
              </w:rPr>
            </w:pPr>
            <w:r w:rsidRPr="000F4DD0">
              <w:rPr>
                <w:rFonts w:ascii="Verdana" w:hAnsi="Verdana" w:cs="Arial"/>
                <w:b/>
                <w:color w:val="FFFFFF" w:themeColor="background1"/>
                <w:sz w:val="20"/>
                <w:szCs w:val="20"/>
              </w:rPr>
              <w:t>Nombre del Proyecto:</w:t>
            </w:r>
          </w:p>
        </w:tc>
        <w:tc>
          <w:tcPr>
            <w:tcW w:w="7654" w:type="dxa"/>
            <w:shd w:val="clear" w:color="auto" w:fill="FFFFFF" w:themeFill="background1"/>
            <w:vAlign w:val="center"/>
          </w:tcPr>
          <w:p w14:paraId="6DB88587" w14:textId="5A8AA1BA" w:rsidR="00933B49" w:rsidRPr="000F4DD0" w:rsidRDefault="00933B49" w:rsidP="00C566DE">
            <w:pPr>
              <w:rPr>
                <w:rFonts w:ascii="Verdana" w:hAnsi="Verdana" w:cs="Arial"/>
                <w:bCs/>
                <w:sz w:val="20"/>
                <w:szCs w:val="20"/>
              </w:rPr>
            </w:pPr>
            <w:r w:rsidRPr="000F4DD0">
              <w:rPr>
                <w:rFonts w:ascii="Verdana" w:hAnsi="Verdana" w:cs="Arial"/>
                <w:bCs/>
                <w:color w:val="0070C0"/>
                <w:sz w:val="20"/>
                <w:szCs w:val="20"/>
              </w:rPr>
              <w:t>Nombre</w:t>
            </w:r>
          </w:p>
        </w:tc>
      </w:tr>
      <w:tr w:rsidR="00A839A7" w:rsidRPr="000F4DD0" w14:paraId="3A0D1008" w14:textId="77777777" w:rsidTr="00156E18">
        <w:tc>
          <w:tcPr>
            <w:tcW w:w="2689" w:type="dxa"/>
            <w:tcBorders>
              <w:bottom w:val="single" w:sz="4" w:space="0" w:color="auto"/>
            </w:tcBorders>
            <w:shd w:val="clear" w:color="auto" w:fill="BFBFBF"/>
            <w:vAlign w:val="center"/>
          </w:tcPr>
          <w:p w14:paraId="3AB2D027" w14:textId="05BCE9B2" w:rsidR="008F7446" w:rsidRPr="000F4DD0" w:rsidRDefault="008C26BA" w:rsidP="00506E7A">
            <w:pPr>
              <w:rPr>
                <w:rFonts w:ascii="Verdana" w:hAnsi="Verdana" w:cs="Arial"/>
                <w:b/>
                <w:color w:val="FFFFFF" w:themeColor="background1"/>
                <w:sz w:val="20"/>
                <w:szCs w:val="20"/>
              </w:rPr>
            </w:pPr>
            <w:r w:rsidRPr="000F4DD0">
              <w:rPr>
                <w:rFonts w:ascii="Verdana" w:hAnsi="Verdana" w:cs="Arial"/>
                <w:b/>
                <w:color w:val="FFFFFF" w:themeColor="background1"/>
                <w:sz w:val="20"/>
                <w:szCs w:val="20"/>
              </w:rPr>
              <w:t>Gerente de proyecto</w:t>
            </w:r>
            <w:r w:rsidR="00136AC4" w:rsidRPr="000F4DD0">
              <w:rPr>
                <w:rFonts w:ascii="Verdana" w:hAnsi="Verdana" w:cs="Arial"/>
                <w:b/>
                <w:color w:val="FFFFFF" w:themeColor="background1"/>
                <w:sz w:val="20"/>
                <w:szCs w:val="20"/>
              </w:rPr>
              <w:t>:</w:t>
            </w:r>
          </w:p>
        </w:tc>
        <w:tc>
          <w:tcPr>
            <w:tcW w:w="7654" w:type="dxa"/>
            <w:tcBorders>
              <w:bottom w:val="single" w:sz="4" w:space="0" w:color="auto"/>
            </w:tcBorders>
            <w:vAlign w:val="center"/>
          </w:tcPr>
          <w:p w14:paraId="7E9876A8" w14:textId="1FECB3C8" w:rsidR="00A839A7" w:rsidRPr="000F4DD0" w:rsidRDefault="00136AC4" w:rsidP="00C566DE">
            <w:pPr>
              <w:rPr>
                <w:rFonts w:ascii="Verdana" w:hAnsi="Verdana" w:cs="Arial"/>
                <w:bCs/>
                <w:color w:val="0070C0"/>
                <w:sz w:val="20"/>
                <w:szCs w:val="20"/>
              </w:rPr>
            </w:pPr>
            <w:r w:rsidRPr="000F4DD0">
              <w:rPr>
                <w:rFonts w:ascii="Verdana" w:hAnsi="Verdana" w:cs="Arial"/>
                <w:bCs/>
                <w:color w:val="0070C0"/>
                <w:sz w:val="20"/>
                <w:szCs w:val="20"/>
              </w:rPr>
              <w:t xml:space="preserve">Nombre </w:t>
            </w:r>
            <w:r w:rsidR="008C26BA" w:rsidRPr="000F4DD0">
              <w:rPr>
                <w:rFonts w:ascii="Verdana" w:hAnsi="Verdana" w:cs="Arial"/>
                <w:bCs/>
                <w:color w:val="0070C0"/>
                <w:sz w:val="20"/>
                <w:szCs w:val="20"/>
              </w:rPr>
              <w:t>Gerente de proyecto</w:t>
            </w:r>
          </w:p>
        </w:tc>
      </w:tr>
      <w:tr w:rsidR="00136AC4" w:rsidRPr="000F4DD0" w14:paraId="75F633FC" w14:textId="77777777" w:rsidTr="00156E18">
        <w:trPr>
          <w:trHeight w:val="456"/>
        </w:trPr>
        <w:tc>
          <w:tcPr>
            <w:tcW w:w="2689" w:type="dxa"/>
            <w:tcBorders>
              <w:bottom w:val="single" w:sz="4" w:space="0" w:color="auto"/>
            </w:tcBorders>
            <w:shd w:val="clear" w:color="auto" w:fill="BFBFBF"/>
            <w:vAlign w:val="center"/>
          </w:tcPr>
          <w:p w14:paraId="5F132A58" w14:textId="69FC7630" w:rsidR="00136AC4" w:rsidRPr="000F4DD0" w:rsidRDefault="00136AC4" w:rsidP="00506E7A">
            <w:pPr>
              <w:rPr>
                <w:rFonts w:ascii="Verdana" w:hAnsi="Verdana" w:cs="Arial"/>
                <w:b/>
                <w:color w:val="FFFFFF" w:themeColor="background1"/>
                <w:sz w:val="20"/>
                <w:szCs w:val="20"/>
              </w:rPr>
            </w:pPr>
            <w:r w:rsidRPr="000F4DD0">
              <w:rPr>
                <w:rFonts w:ascii="Verdana" w:hAnsi="Verdana" w:cs="Arial"/>
                <w:b/>
                <w:color w:val="FFFFFF" w:themeColor="background1"/>
                <w:sz w:val="20"/>
                <w:szCs w:val="20"/>
              </w:rPr>
              <w:t>Objetivo General:</w:t>
            </w:r>
          </w:p>
        </w:tc>
        <w:tc>
          <w:tcPr>
            <w:tcW w:w="7654" w:type="dxa"/>
            <w:tcBorders>
              <w:bottom w:val="single" w:sz="4" w:space="0" w:color="auto"/>
            </w:tcBorders>
            <w:vAlign w:val="center"/>
          </w:tcPr>
          <w:p w14:paraId="7D4C5F70" w14:textId="6DEC28F8" w:rsidR="00136AC4" w:rsidRPr="000F4DD0" w:rsidRDefault="00136AC4" w:rsidP="00C566DE">
            <w:pPr>
              <w:rPr>
                <w:rFonts w:ascii="Verdana" w:hAnsi="Verdana" w:cs="Arial"/>
                <w:bCs/>
                <w:color w:val="0070C0"/>
                <w:sz w:val="20"/>
                <w:szCs w:val="20"/>
              </w:rPr>
            </w:pPr>
            <w:r w:rsidRPr="000F4DD0">
              <w:rPr>
                <w:rFonts w:ascii="Verdana" w:hAnsi="Verdana" w:cs="Arial"/>
                <w:bCs/>
                <w:color w:val="0070C0"/>
                <w:sz w:val="20"/>
                <w:szCs w:val="20"/>
              </w:rPr>
              <w:t xml:space="preserve">Como aparece en el </w:t>
            </w:r>
            <w:r w:rsidR="008C26BA" w:rsidRPr="000F4DD0">
              <w:rPr>
                <w:rFonts w:ascii="Verdana" w:hAnsi="Verdana" w:cs="Arial"/>
                <w:bCs/>
                <w:color w:val="0070C0"/>
                <w:sz w:val="20"/>
                <w:szCs w:val="20"/>
              </w:rPr>
              <w:t xml:space="preserve">formato </w:t>
            </w:r>
            <w:r w:rsidRPr="000F4DD0">
              <w:rPr>
                <w:rFonts w:ascii="Verdana" w:hAnsi="Verdana" w:cs="Arial"/>
                <w:bCs/>
                <w:color w:val="0070C0"/>
                <w:sz w:val="20"/>
                <w:szCs w:val="20"/>
              </w:rPr>
              <w:t>acta de constitución</w:t>
            </w:r>
            <w:r w:rsidR="008C26BA" w:rsidRPr="000F4DD0">
              <w:rPr>
                <w:rFonts w:ascii="Verdana" w:hAnsi="Verdana" w:cs="Arial"/>
                <w:bCs/>
                <w:color w:val="0070C0"/>
                <w:sz w:val="20"/>
                <w:szCs w:val="20"/>
              </w:rPr>
              <w:t xml:space="preserve"> de proyecto</w:t>
            </w:r>
          </w:p>
        </w:tc>
      </w:tr>
      <w:tr w:rsidR="00A839A7" w:rsidRPr="000F4DD0" w14:paraId="7D03CAA3" w14:textId="77777777" w:rsidTr="00156E18">
        <w:tc>
          <w:tcPr>
            <w:tcW w:w="2689" w:type="dxa"/>
            <w:shd w:val="clear" w:color="auto" w:fill="BFBFBF"/>
            <w:vAlign w:val="center"/>
          </w:tcPr>
          <w:p w14:paraId="222CC645" w14:textId="2675D400" w:rsidR="00A839A7" w:rsidRPr="000F4DD0" w:rsidRDefault="00136AC4" w:rsidP="00506E7A">
            <w:pPr>
              <w:rPr>
                <w:rFonts w:ascii="Verdana" w:hAnsi="Verdana" w:cs="Arial"/>
                <w:b/>
                <w:color w:val="FFFFFF" w:themeColor="background1"/>
                <w:sz w:val="20"/>
                <w:szCs w:val="20"/>
              </w:rPr>
            </w:pPr>
            <w:r w:rsidRPr="000F4DD0">
              <w:rPr>
                <w:rFonts w:ascii="Verdana" w:hAnsi="Verdana" w:cs="Arial"/>
                <w:b/>
                <w:color w:val="FFFFFF" w:themeColor="background1"/>
                <w:sz w:val="20"/>
                <w:szCs w:val="20"/>
              </w:rPr>
              <w:t>Descripción del alcance:</w:t>
            </w:r>
          </w:p>
        </w:tc>
        <w:tc>
          <w:tcPr>
            <w:tcW w:w="7654" w:type="dxa"/>
            <w:shd w:val="clear" w:color="auto" w:fill="auto"/>
            <w:vAlign w:val="center"/>
          </w:tcPr>
          <w:p w14:paraId="2ABF03DC" w14:textId="3EAB9BB5" w:rsidR="00A839A7" w:rsidRPr="000F4DD0" w:rsidRDefault="00136AC4" w:rsidP="00C566DE">
            <w:pPr>
              <w:rPr>
                <w:rFonts w:ascii="Verdana" w:hAnsi="Verdana" w:cs="Arial"/>
                <w:bCs/>
                <w:color w:val="0070C0"/>
                <w:sz w:val="20"/>
                <w:szCs w:val="20"/>
              </w:rPr>
            </w:pPr>
            <w:r w:rsidRPr="000F4DD0">
              <w:rPr>
                <w:rFonts w:ascii="Verdana" w:hAnsi="Verdana" w:cs="Arial"/>
                <w:bCs/>
                <w:color w:val="0070C0"/>
                <w:sz w:val="20"/>
                <w:szCs w:val="20"/>
              </w:rPr>
              <w:t xml:space="preserve">Como aparece en el </w:t>
            </w:r>
            <w:r w:rsidR="00C566DE" w:rsidRPr="000F4DD0">
              <w:rPr>
                <w:rFonts w:ascii="Verdana" w:hAnsi="Verdana" w:cs="Arial"/>
                <w:bCs/>
                <w:color w:val="0070C0"/>
                <w:sz w:val="20"/>
                <w:szCs w:val="20"/>
              </w:rPr>
              <w:t xml:space="preserve">formato </w:t>
            </w:r>
            <w:r w:rsidRPr="000F4DD0">
              <w:rPr>
                <w:rFonts w:ascii="Verdana" w:hAnsi="Verdana" w:cs="Arial"/>
                <w:bCs/>
                <w:color w:val="0070C0"/>
                <w:sz w:val="20"/>
                <w:szCs w:val="20"/>
              </w:rPr>
              <w:t>acta de constitución</w:t>
            </w:r>
            <w:r w:rsidR="00711241" w:rsidRPr="000F4DD0">
              <w:rPr>
                <w:rFonts w:ascii="Verdana" w:hAnsi="Verdana" w:cs="Arial"/>
                <w:bCs/>
                <w:color w:val="0070C0"/>
                <w:sz w:val="20"/>
                <w:szCs w:val="20"/>
              </w:rPr>
              <w:t xml:space="preserve"> de proyecto</w:t>
            </w:r>
            <w:r w:rsidRPr="000F4DD0">
              <w:rPr>
                <w:rFonts w:ascii="Verdana" w:hAnsi="Verdana" w:cs="Arial"/>
                <w:bCs/>
                <w:color w:val="0070C0"/>
                <w:sz w:val="20"/>
                <w:szCs w:val="20"/>
              </w:rPr>
              <w:t xml:space="preserve"> y/o </w:t>
            </w:r>
            <w:r w:rsidR="00C566DE" w:rsidRPr="000F4DD0">
              <w:rPr>
                <w:rFonts w:ascii="Verdana" w:hAnsi="Verdana" w:cs="Arial"/>
                <w:bCs/>
                <w:color w:val="0070C0"/>
                <w:sz w:val="20"/>
                <w:szCs w:val="20"/>
              </w:rPr>
              <w:t xml:space="preserve">formato </w:t>
            </w:r>
            <w:r w:rsidR="00711241" w:rsidRPr="000F4DD0">
              <w:rPr>
                <w:rFonts w:ascii="Verdana" w:hAnsi="Verdana" w:cs="Arial"/>
                <w:bCs/>
                <w:color w:val="0070C0"/>
                <w:sz w:val="20"/>
                <w:szCs w:val="20"/>
              </w:rPr>
              <w:t>p</w:t>
            </w:r>
            <w:r w:rsidRPr="000F4DD0">
              <w:rPr>
                <w:rFonts w:ascii="Verdana" w:hAnsi="Verdana" w:cs="Arial"/>
                <w:bCs/>
                <w:color w:val="0070C0"/>
                <w:sz w:val="20"/>
                <w:szCs w:val="20"/>
              </w:rPr>
              <w:t xml:space="preserve">lan </w:t>
            </w:r>
            <w:r w:rsidR="00711241" w:rsidRPr="000F4DD0">
              <w:rPr>
                <w:rFonts w:ascii="Verdana" w:hAnsi="Verdana" w:cs="Arial"/>
                <w:bCs/>
                <w:color w:val="0070C0"/>
                <w:sz w:val="20"/>
                <w:szCs w:val="20"/>
              </w:rPr>
              <w:t>de d</w:t>
            </w:r>
            <w:r w:rsidRPr="000F4DD0">
              <w:rPr>
                <w:rFonts w:ascii="Verdana" w:hAnsi="Verdana" w:cs="Arial"/>
                <w:bCs/>
                <w:color w:val="0070C0"/>
                <w:sz w:val="20"/>
                <w:szCs w:val="20"/>
              </w:rPr>
              <w:t>irección</w:t>
            </w:r>
            <w:r w:rsidR="00711241" w:rsidRPr="000F4DD0">
              <w:rPr>
                <w:rFonts w:ascii="Verdana" w:hAnsi="Verdana" w:cs="Arial"/>
                <w:bCs/>
                <w:color w:val="0070C0"/>
                <w:sz w:val="20"/>
                <w:szCs w:val="20"/>
              </w:rPr>
              <w:t xml:space="preserve"> de proyecto</w:t>
            </w:r>
            <w:r w:rsidRPr="000F4DD0">
              <w:rPr>
                <w:rFonts w:ascii="Verdana" w:hAnsi="Verdana" w:cs="Arial"/>
                <w:bCs/>
                <w:color w:val="0070C0"/>
                <w:sz w:val="20"/>
                <w:szCs w:val="20"/>
              </w:rPr>
              <w:t>.</w:t>
            </w:r>
          </w:p>
        </w:tc>
      </w:tr>
      <w:tr w:rsidR="00A839A7" w:rsidRPr="00480F65" w14:paraId="1C799890" w14:textId="77777777" w:rsidTr="00156E18">
        <w:tc>
          <w:tcPr>
            <w:tcW w:w="2689" w:type="dxa"/>
            <w:shd w:val="clear" w:color="auto" w:fill="BFBFBF"/>
            <w:vAlign w:val="center"/>
          </w:tcPr>
          <w:p w14:paraId="2EA8FCEF" w14:textId="7F49CCD4" w:rsidR="00A839A7" w:rsidRPr="000F4DD0" w:rsidRDefault="00136AC4" w:rsidP="00506E7A">
            <w:pPr>
              <w:rPr>
                <w:rFonts w:ascii="Verdana" w:hAnsi="Verdana" w:cs="Arial"/>
                <w:b/>
                <w:color w:val="FFFFFF" w:themeColor="background1"/>
                <w:sz w:val="20"/>
                <w:szCs w:val="20"/>
              </w:rPr>
            </w:pPr>
            <w:r w:rsidRPr="000F4DD0">
              <w:rPr>
                <w:rFonts w:ascii="Verdana" w:hAnsi="Verdana" w:cs="Arial"/>
                <w:b/>
                <w:color w:val="FFFFFF" w:themeColor="background1"/>
                <w:sz w:val="20"/>
                <w:szCs w:val="20"/>
              </w:rPr>
              <w:t>Duración</w:t>
            </w:r>
            <w:r w:rsidR="00C566DE" w:rsidRPr="000F4DD0">
              <w:rPr>
                <w:rFonts w:ascii="Verdana" w:hAnsi="Verdana" w:cs="Arial"/>
                <w:b/>
                <w:color w:val="FFFFFF" w:themeColor="background1"/>
                <w:sz w:val="20"/>
                <w:szCs w:val="20"/>
              </w:rPr>
              <w:t xml:space="preserve"> </w:t>
            </w:r>
            <w:r w:rsidR="005932C7" w:rsidRPr="000F4DD0">
              <w:rPr>
                <w:rFonts w:ascii="Verdana" w:hAnsi="Verdana" w:cs="Arial"/>
                <w:b/>
                <w:color w:val="FFFFFF" w:themeColor="background1"/>
                <w:sz w:val="20"/>
                <w:szCs w:val="20"/>
              </w:rPr>
              <w:t>Proyecto</w:t>
            </w:r>
            <w:r w:rsidRPr="000F4DD0">
              <w:rPr>
                <w:rFonts w:ascii="Verdana" w:hAnsi="Verdana" w:cs="Arial"/>
                <w:b/>
                <w:color w:val="FFFFFF" w:themeColor="background1"/>
                <w:sz w:val="20"/>
                <w:szCs w:val="20"/>
              </w:rPr>
              <w:t>:</w:t>
            </w:r>
          </w:p>
        </w:tc>
        <w:tc>
          <w:tcPr>
            <w:tcW w:w="7654" w:type="dxa"/>
            <w:vAlign w:val="center"/>
          </w:tcPr>
          <w:p w14:paraId="23FC2DE6" w14:textId="0FD22755" w:rsidR="00A839A7" w:rsidRPr="000F4DD0" w:rsidRDefault="00136AC4" w:rsidP="00C566DE">
            <w:pPr>
              <w:rPr>
                <w:rFonts w:ascii="Verdana" w:hAnsi="Verdana" w:cs="Arial"/>
                <w:bCs/>
                <w:color w:val="0070C0"/>
                <w:sz w:val="20"/>
                <w:szCs w:val="20"/>
              </w:rPr>
            </w:pPr>
            <w:r w:rsidRPr="000F4DD0">
              <w:rPr>
                <w:rFonts w:ascii="Verdana" w:hAnsi="Verdana" w:cs="Arial"/>
                <w:bCs/>
                <w:color w:val="0070C0"/>
                <w:sz w:val="20"/>
                <w:szCs w:val="20"/>
              </w:rPr>
              <w:t>Meses</w:t>
            </w:r>
          </w:p>
        </w:tc>
      </w:tr>
      <w:tr w:rsidR="00136AC4" w:rsidRPr="000F4DD0" w14:paraId="1A783B9D" w14:textId="77777777" w:rsidTr="00156E18">
        <w:tc>
          <w:tcPr>
            <w:tcW w:w="2689" w:type="dxa"/>
            <w:shd w:val="clear" w:color="auto" w:fill="BFBFBF"/>
            <w:vAlign w:val="center"/>
          </w:tcPr>
          <w:p w14:paraId="28DFA114" w14:textId="79474EE6" w:rsidR="00136AC4" w:rsidRPr="000F4DD0" w:rsidRDefault="00136AC4" w:rsidP="00506E7A">
            <w:pPr>
              <w:rPr>
                <w:rFonts w:ascii="Verdana" w:hAnsi="Verdana" w:cs="Arial"/>
                <w:b/>
                <w:color w:val="FFFFFF" w:themeColor="background1"/>
                <w:sz w:val="20"/>
                <w:szCs w:val="20"/>
              </w:rPr>
            </w:pPr>
            <w:r w:rsidRPr="000F4DD0">
              <w:rPr>
                <w:rFonts w:ascii="Verdana" w:hAnsi="Verdana" w:cs="Arial"/>
                <w:b/>
                <w:color w:val="FFFFFF" w:themeColor="background1"/>
                <w:sz w:val="20"/>
                <w:szCs w:val="20"/>
              </w:rPr>
              <w:t xml:space="preserve">Presupuesto </w:t>
            </w:r>
            <w:r w:rsidR="005932C7" w:rsidRPr="000F4DD0">
              <w:rPr>
                <w:rFonts w:ascii="Verdana" w:hAnsi="Verdana" w:cs="Arial"/>
                <w:b/>
                <w:color w:val="FFFFFF" w:themeColor="background1"/>
                <w:sz w:val="20"/>
                <w:szCs w:val="20"/>
              </w:rPr>
              <w:t>Proyecto</w:t>
            </w:r>
            <w:r w:rsidRPr="000F4DD0">
              <w:rPr>
                <w:rFonts w:ascii="Verdana" w:hAnsi="Verdana" w:cs="Arial"/>
                <w:b/>
                <w:color w:val="FFFFFF" w:themeColor="background1"/>
                <w:sz w:val="20"/>
                <w:szCs w:val="20"/>
              </w:rPr>
              <w:t>:</w:t>
            </w:r>
          </w:p>
        </w:tc>
        <w:tc>
          <w:tcPr>
            <w:tcW w:w="7654" w:type="dxa"/>
            <w:vAlign w:val="center"/>
          </w:tcPr>
          <w:p w14:paraId="26335608" w14:textId="24BEF700" w:rsidR="00136AC4" w:rsidRPr="000F4DD0" w:rsidRDefault="00136AC4" w:rsidP="00C566DE">
            <w:pPr>
              <w:rPr>
                <w:rFonts w:ascii="Verdana" w:hAnsi="Verdana" w:cs="Arial"/>
                <w:bCs/>
                <w:color w:val="0070C0"/>
                <w:sz w:val="20"/>
                <w:szCs w:val="20"/>
              </w:rPr>
            </w:pPr>
            <w:r w:rsidRPr="000F4DD0">
              <w:rPr>
                <w:rFonts w:ascii="Verdana" w:hAnsi="Verdana" w:cs="Arial"/>
                <w:bCs/>
                <w:color w:val="0070C0"/>
                <w:sz w:val="20"/>
                <w:szCs w:val="20"/>
              </w:rPr>
              <w:t>$</w:t>
            </w:r>
          </w:p>
        </w:tc>
      </w:tr>
    </w:tbl>
    <w:p w14:paraId="7FDE9524" w14:textId="3206AE45" w:rsidR="00A839A7" w:rsidRPr="000F4DD0" w:rsidRDefault="00A839A7" w:rsidP="00161C44">
      <w:pPr>
        <w:jc w:val="both"/>
        <w:rPr>
          <w:rFonts w:ascii="Verdana" w:hAnsi="Verdana" w:cs="Arial"/>
          <w:b/>
          <w:sz w:val="20"/>
          <w:szCs w:val="20"/>
          <w:lang w:val="es-MX"/>
        </w:rPr>
      </w:pPr>
      <w:r w:rsidRPr="000F4DD0">
        <w:rPr>
          <w:rFonts w:ascii="Verdana" w:hAnsi="Verdana" w:cs="Arial"/>
          <w:b/>
          <w:sz w:val="20"/>
          <w:szCs w:val="20"/>
          <w:lang w:val="es-MX"/>
        </w:rPr>
        <w:br/>
      </w:r>
      <w:r w:rsidR="00136AC4" w:rsidRPr="000F4DD0">
        <w:rPr>
          <w:rFonts w:ascii="Verdana" w:hAnsi="Verdana" w:cs="Arial"/>
          <w:b/>
          <w:sz w:val="20"/>
          <w:szCs w:val="20"/>
          <w:lang w:val="es-MX"/>
        </w:rPr>
        <w:t>1. SECCIÓN A DILIGENCIAR POR EL SOLICITANTE DEL CAMBIO:</w:t>
      </w:r>
    </w:p>
    <w:p w14:paraId="5AA6FE1C" w14:textId="77777777" w:rsidR="00FF76C9" w:rsidRPr="000F4DD0" w:rsidRDefault="00FF76C9" w:rsidP="00886FC8">
      <w:pPr>
        <w:spacing w:after="0"/>
        <w:textAlignment w:val="baseline"/>
        <w:rPr>
          <w:rFonts w:ascii="Verdana" w:eastAsia="Times New Roman" w:hAnsi="Verdana" w:cs="Arial"/>
          <w:sz w:val="20"/>
          <w:szCs w:val="20"/>
          <w:lang w:val="es-CO" w:eastAsia="es-CO"/>
        </w:rPr>
      </w:pPr>
      <w:r w:rsidRPr="000F4DD0">
        <w:rPr>
          <w:rFonts w:ascii="Verdana" w:eastAsia="Times New Roman" w:hAnsi="Verdana" w:cs="Arial"/>
          <w:sz w:val="20"/>
          <w:szCs w:val="20"/>
          <w:lang w:val="es-CO" w:eastAsia="es-CO"/>
        </w:rPr>
        <w:t> </w:t>
      </w:r>
    </w:p>
    <w:tbl>
      <w:tblPr>
        <w:tblW w:w="100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0"/>
        <w:gridCol w:w="556"/>
        <w:gridCol w:w="4052"/>
        <w:gridCol w:w="348"/>
      </w:tblGrid>
      <w:tr w:rsidR="002A04CB" w:rsidRPr="000F4DD0" w14:paraId="741F66ED" w14:textId="77777777" w:rsidTr="00156E18">
        <w:trPr>
          <w:trHeight w:val="315"/>
        </w:trPr>
        <w:tc>
          <w:tcPr>
            <w:tcW w:w="505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57BFFF9" w14:textId="77777777" w:rsidR="002A04CB" w:rsidRPr="000F4DD0" w:rsidRDefault="002A04CB" w:rsidP="00FF76C9">
            <w:pPr>
              <w:spacing w:after="0"/>
              <w:textAlignment w:val="baseline"/>
              <w:rPr>
                <w:rFonts w:ascii="Verdana" w:eastAsia="Times New Roman" w:hAnsi="Verdana" w:cs="Arial"/>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CO" w:eastAsia="es-CO"/>
              </w:rPr>
              <w:t>Nombre del solicitante del cambio:  </w:t>
            </w:r>
          </w:p>
        </w:tc>
        <w:tc>
          <w:tcPr>
            <w:tcW w:w="495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36F6917" w14:textId="73F98152" w:rsidR="002A04CB" w:rsidRPr="000F4DD0" w:rsidRDefault="00CA3711" w:rsidP="00C73D77">
            <w:pPr>
              <w:spacing w:after="0"/>
              <w:ind w:right="-338"/>
              <w:textAlignment w:val="baseline"/>
              <w:divId w:val="979116378"/>
              <w:rPr>
                <w:rFonts w:ascii="Verdana" w:eastAsia="Times New Roman" w:hAnsi="Verdana" w:cs="Arial"/>
                <w:color w:val="0070C0"/>
                <w:sz w:val="20"/>
                <w:szCs w:val="20"/>
                <w:lang w:val="es-CO" w:eastAsia="es-CO"/>
              </w:rPr>
            </w:pPr>
            <w:r w:rsidRPr="000F4DD0">
              <w:rPr>
                <w:rFonts w:ascii="Verdana" w:eastAsia="Times New Roman" w:hAnsi="Verdana" w:cs="Arial"/>
                <w:color w:val="0070C0"/>
                <w:sz w:val="20"/>
                <w:szCs w:val="20"/>
                <w:lang w:val="es-CO" w:eastAsia="es-CO"/>
              </w:rPr>
              <w:t>Involucrado del proyecto que solicita el cambio</w:t>
            </w:r>
          </w:p>
        </w:tc>
      </w:tr>
      <w:tr w:rsidR="002A04CB" w:rsidRPr="000F4DD0" w14:paraId="23B5AC30" w14:textId="77777777" w:rsidTr="00156E18">
        <w:trPr>
          <w:trHeight w:val="270"/>
        </w:trPr>
        <w:tc>
          <w:tcPr>
            <w:tcW w:w="505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E5809DD" w14:textId="7436E296" w:rsidR="002A04CB" w:rsidRPr="000F4DD0" w:rsidRDefault="002A04CB" w:rsidP="00886FC8">
            <w:pPr>
              <w:spacing w:after="0"/>
              <w:textAlignment w:val="baseline"/>
              <w:rPr>
                <w:rFonts w:ascii="Verdana" w:eastAsia="Times New Roman" w:hAnsi="Verdana" w:cs="Arial"/>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CO" w:eastAsia="es-CO"/>
              </w:rPr>
              <w:t>Cargo / rol:  </w:t>
            </w:r>
            <w:r w:rsidR="008F6110">
              <w:rPr>
                <w:rFonts w:ascii="Verdana" w:eastAsia="Times New Roman" w:hAnsi="Verdana" w:cs="Arial"/>
                <w:b/>
                <w:bCs/>
                <w:color w:val="FFFFFF" w:themeColor="background1"/>
                <w:sz w:val="20"/>
                <w:szCs w:val="20"/>
                <w:lang w:val="es-CO" w:eastAsia="es-CO"/>
              </w:rPr>
              <w:t>ñ</w:t>
            </w:r>
          </w:p>
        </w:tc>
        <w:tc>
          <w:tcPr>
            <w:tcW w:w="495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3BC8E8D" w14:textId="7410AA09" w:rsidR="002A04CB" w:rsidRPr="000F4DD0" w:rsidRDefault="002A04CB" w:rsidP="00886FC8">
            <w:pPr>
              <w:spacing w:after="0"/>
              <w:textAlignment w:val="baseline"/>
              <w:rPr>
                <w:rFonts w:ascii="Verdana" w:eastAsia="Times New Roman" w:hAnsi="Verdana" w:cs="Arial"/>
                <w:sz w:val="20"/>
                <w:szCs w:val="20"/>
                <w:lang w:val="es-CO" w:eastAsia="es-CO"/>
              </w:rPr>
            </w:pPr>
          </w:p>
        </w:tc>
      </w:tr>
      <w:tr w:rsidR="002A04CB" w:rsidRPr="000F4DD0" w14:paraId="6600DEBA" w14:textId="77777777" w:rsidTr="00156E18">
        <w:trPr>
          <w:trHeight w:val="270"/>
        </w:trPr>
        <w:tc>
          <w:tcPr>
            <w:tcW w:w="505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80D088D" w14:textId="2D3354B3" w:rsidR="002A04CB" w:rsidRPr="000F4DD0" w:rsidRDefault="002A04CB" w:rsidP="00886FC8">
            <w:pPr>
              <w:spacing w:after="0"/>
              <w:textAlignment w:val="baseline"/>
              <w:rPr>
                <w:rFonts w:ascii="Verdana" w:eastAsia="Times New Roman" w:hAnsi="Verdana" w:cs="Arial"/>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CO" w:eastAsia="es-CO"/>
              </w:rPr>
              <w:t>Tipo de cambio requerido</w:t>
            </w:r>
            <w:r w:rsidR="008F6A35" w:rsidRPr="000F4DD0">
              <w:rPr>
                <w:rFonts w:ascii="Verdana" w:eastAsia="Times New Roman" w:hAnsi="Verdana" w:cs="Arial"/>
                <w:b/>
                <w:bCs/>
                <w:color w:val="FFFFFF" w:themeColor="background1"/>
                <w:sz w:val="20"/>
                <w:szCs w:val="20"/>
                <w:lang w:val="es-CO" w:eastAsia="es-CO"/>
              </w:rPr>
              <w:t>:</w:t>
            </w:r>
          </w:p>
        </w:tc>
        <w:tc>
          <w:tcPr>
            <w:tcW w:w="495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B9B75BF" w14:textId="57B02279" w:rsidR="002A04CB" w:rsidRPr="000F4DD0" w:rsidRDefault="002E0AC9" w:rsidP="00C73D77">
            <w:pPr>
              <w:spacing w:after="0"/>
              <w:ind w:right="87"/>
              <w:jc w:val="both"/>
              <w:textAlignment w:val="baseline"/>
              <w:rPr>
                <w:rFonts w:ascii="Verdana" w:eastAsia="Times New Roman" w:hAnsi="Verdana" w:cs="Arial"/>
                <w:sz w:val="20"/>
                <w:szCs w:val="20"/>
                <w:lang w:val="es-CO" w:eastAsia="es-CO"/>
              </w:rPr>
            </w:pPr>
            <w:r w:rsidRPr="000F4DD0">
              <w:rPr>
                <w:rFonts w:ascii="Verdana" w:eastAsia="Times New Roman" w:hAnsi="Verdana" w:cs="Arial"/>
                <w:color w:val="0070C0"/>
                <w:sz w:val="20"/>
                <w:szCs w:val="20"/>
                <w:lang w:val="es-CO" w:eastAsia="es-CO"/>
              </w:rPr>
              <w:t>Marque con una x según el tipo de acción que incluya el cambio</w:t>
            </w:r>
          </w:p>
        </w:tc>
      </w:tr>
      <w:tr w:rsidR="00E97A8C" w:rsidRPr="000F4DD0" w14:paraId="06D84A0A" w14:textId="77777777" w:rsidTr="00156E18">
        <w:trPr>
          <w:trHeight w:val="240"/>
        </w:trPr>
        <w:tc>
          <w:tcPr>
            <w:tcW w:w="505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4A6D6434" w14:textId="7691B819" w:rsidR="00E97A8C" w:rsidRPr="000F4DD0" w:rsidRDefault="004A64DE" w:rsidP="00C73D77">
            <w:pPr>
              <w:spacing w:after="0"/>
              <w:ind w:left="708" w:right="30" w:hanging="292"/>
              <w:textAlignment w:val="baseline"/>
              <w:rPr>
                <w:rFonts w:ascii="Verdana" w:eastAsia="Times New Roman" w:hAnsi="Verdana" w:cs="Arial"/>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CO" w:eastAsia="es-CO"/>
              </w:rPr>
              <w:t>Acción correctiva (realinea desempeño) </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A088A" w14:textId="464D6FDB" w:rsidR="00E97A8C" w:rsidRPr="000F4DD0" w:rsidRDefault="002E0AC9" w:rsidP="002E0AC9">
            <w:pPr>
              <w:spacing w:after="0"/>
              <w:jc w:val="center"/>
              <w:textAlignment w:val="baseline"/>
              <w:rPr>
                <w:rFonts w:ascii="Verdana" w:eastAsia="Times New Roman" w:hAnsi="Verdana" w:cs="Arial"/>
                <w:color w:val="0070C0"/>
                <w:sz w:val="20"/>
                <w:szCs w:val="20"/>
                <w:lang w:val="es-CO" w:eastAsia="es-CO"/>
              </w:rPr>
            </w:pPr>
            <w:r w:rsidRPr="000F4DD0">
              <w:rPr>
                <w:rFonts w:ascii="Verdana" w:eastAsia="Times New Roman" w:hAnsi="Verdana" w:cs="Arial"/>
                <w:color w:val="0070C0"/>
                <w:sz w:val="20"/>
                <w:szCs w:val="20"/>
                <w:lang w:val="es-CO" w:eastAsia="es-CO"/>
              </w:rPr>
              <w:t>X</w:t>
            </w:r>
          </w:p>
        </w:tc>
        <w:tc>
          <w:tcPr>
            <w:tcW w:w="3969" w:type="dxa"/>
            <w:vMerge w:val="restart"/>
            <w:tcBorders>
              <w:top w:val="single" w:sz="6" w:space="0" w:color="000000"/>
              <w:left w:val="single" w:sz="6" w:space="0" w:color="000000"/>
              <w:right w:val="single" w:sz="6" w:space="0" w:color="000000"/>
            </w:tcBorders>
            <w:shd w:val="clear" w:color="auto" w:fill="BFBFBF"/>
            <w:vAlign w:val="center"/>
            <w:hideMark/>
          </w:tcPr>
          <w:p w14:paraId="53167451" w14:textId="0C514066" w:rsidR="00E97A8C" w:rsidRPr="000F4DD0" w:rsidRDefault="004A64DE" w:rsidP="00C73D77">
            <w:pPr>
              <w:spacing w:after="0"/>
              <w:ind w:firstLine="142"/>
              <w:textAlignment w:val="baseline"/>
              <w:rPr>
                <w:rFonts w:ascii="Verdana" w:eastAsia="Times New Roman" w:hAnsi="Verdana" w:cs="Arial"/>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CO" w:eastAsia="es-CO"/>
              </w:rPr>
              <w:t>Cambio en el alcance del proyecto </w:t>
            </w:r>
          </w:p>
        </w:tc>
        <w:tc>
          <w:tcPr>
            <w:tcW w:w="369" w:type="dxa"/>
            <w:vMerge w:val="restart"/>
            <w:tcBorders>
              <w:top w:val="single" w:sz="6" w:space="0" w:color="000000"/>
              <w:left w:val="single" w:sz="6" w:space="0" w:color="000000"/>
              <w:right w:val="single" w:sz="6" w:space="0" w:color="000000"/>
            </w:tcBorders>
            <w:shd w:val="clear" w:color="auto" w:fill="auto"/>
            <w:vAlign w:val="center"/>
            <w:hideMark/>
          </w:tcPr>
          <w:p w14:paraId="79DEA51D" w14:textId="755ED993" w:rsidR="00E97A8C" w:rsidRPr="000F4DD0" w:rsidRDefault="00133907" w:rsidP="00FA560C">
            <w:pPr>
              <w:spacing w:after="0"/>
              <w:jc w:val="center"/>
              <w:textAlignment w:val="baseline"/>
              <w:rPr>
                <w:rFonts w:ascii="Verdana" w:eastAsia="Times New Roman" w:hAnsi="Verdana" w:cs="Arial"/>
                <w:color w:val="0070C0"/>
                <w:sz w:val="20"/>
                <w:szCs w:val="20"/>
                <w:lang w:val="es-CO" w:eastAsia="es-CO"/>
              </w:rPr>
            </w:pPr>
            <w:r w:rsidRPr="000F4DD0">
              <w:rPr>
                <w:rFonts w:ascii="Verdana" w:eastAsia="Times New Roman" w:hAnsi="Verdana" w:cs="Arial"/>
                <w:color w:val="0070C0"/>
                <w:sz w:val="20"/>
                <w:szCs w:val="20"/>
                <w:lang w:val="es-CO" w:eastAsia="es-CO"/>
              </w:rPr>
              <w:t>X</w:t>
            </w:r>
          </w:p>
          <w:p w14:paraId="1F792DA1" w14:textId="2E92AF06" w:rsidR="00E97A8C" w:rsidRPr="000F4DD0" w:rsidRDefault="00E97A8C" w:rsidP="00FF76C9">
            <w:pPr>
              <w:spacing w:after="0"/>
              <w:jc w:val="center"/>
              <w:textAlignment w:val="baseline"/>
              <w:rPr>
                <w:rFonts w:ascii="Verdana" w:eastAsia="Times New Roman" w:hAnsi="Verdana" w:cs="Arial"/>
                <w:sz w:val="20"/>
                <w:szCs w:val="20"/>
                <w:lang w:val="es-CO" w:eastAsia="es-CO"/>
              </w:rPr>
            </w:pPr>
          </w:p>
        </w:tc>
      </w:tr>
      <w:tr w:rsidR="00E97A8C" w:rsidRPr="000F4DD0" w14:paraId="76626172" w14:textId="77777777" w:rsidTr="00156E18">
        <w:trPr>
          <w:trHeight w:val="240"/>
        </w:trPr>
        <w:tc>
          <w:tcPr>
            <w:tcW w:w="505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29D1F3A" w14:textId="5E7E633B" w:rsidR="00E97A8C" w:rsidRPr="000F4DD0" w:rsidRDefault="004A64DE" w:rsidP="00C73D77">
            <w:pPr>
              <w:spacing w:after="0"/>
              <w:ind w:left="708" w:hanging="292"/>
              <w:textAlignment w:val="baseline"/>
              <w:rPr>
                <w:rFonts w:ascii="Verdana" w:eastAsia="Times New Roman" w:hAnsi="Verdana" w:cs="Arial"/>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CO" w:eastAsia="es-CO"/>
              </w:rPr>
              <w:t>Acción preventiva (asegura desempeño) </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C3B362" w14:textId="482A0F7F" w:rsidR="00E97A8C" w:rsidRPr="000F4DD0" w:rsidRDefault="00133907" w:rsidP="00FA560C">
            <w:pPr>
              <w:spacing w:after="0"/>
              <w:jc w:val="center"/>
              <w:textAlignment w:val="baseline"/>
              <w:rPr>
                <w:rFonts w:ascii="Verdana" w:eastAsia="Times New Roman" w:hAnsi="Verdana" w:cs="Arial"/>
                <w:color w:val="0070C0"/>
                <w:sz w:val="20"/>
                <w:szCs w:val="20"/>
                <w:lang w:val="es-CO" w:eastAsia="es-CO"/>
              </w:rPr>
            </w:pPr>
            <w:r w:rsidRPr="000F4DD0">
              <w:rPr>
                <w:rFonts w:ascii="Verdana" w:eastAsia="Times New Roman" w:hAnsi="Verdana" w:cs="Arial"/>
                <w:color w:val="0070C0"/>
                <w:sz w:val="20"/>
                <w:szCs w:val="20"/>
                <w:lang w:val="es-CO" w:eastAsia="es-CO"/>
              </w:rPr>
              <w:t>X</w:t>
            </w:r>
          </w:p>
        </w:tc>
        <w:tc>
          <w:tcPr>
            <w:tcW w:w="3969" w:type="dxa"/>
            <w:vMerge/>
            <w:tcBorders>
              <w:left w:val="single" w:sz="6" w:space="0" w:color="000000"/>
              <w:bottom w:val="single" w:sz="6" w:space="0" w:color="000000"/>
              <w:right w:val="single" w:sz="6" w:space="0" w:color="000000"/>
            </w:tcBorders>
            <w:shd w:val="clear" w:color="auto" w:fill="BFBFBF"/>
            <w:vAlign w:val="center"/>
            <w:hideMark/>
          </w:tcPr>
          <w:p w14:paraId="7EC5A318" w14:textId="406D4BD5" w:rsidR="00E97A8C" w:rsidRPr="000F4DD0" w:rsidRDefault="00E97A8C" w:rsidP="00FF76C9">
            <w:pPr>
              <w:spacing w:after="0"/>
              <w:ind w:left="90"/>
              <w:textAlignment w:val="baseline"/>
              <w:rPr>
                <w:rFonts w:ascii="Verdana" w:eastAsia="Times New Roman" w:hAnsi="Verdana" w:cs="Arial"/>
                <w:sz w:val="20"/>
                <w:szCs w:val="20"/>
                <w:lang w:val="es-CO" w:eastAsia="es-CO"/>
              </w:rPr>
            </w:pPr>
          </w:p>
        </w:tc>
        <w:tc>
          <w:tcPr>
            <w:tcW w:w="369" w:type="dxa"/>
            <w:vMerge/>
            <w:tcBorders>
              <w:left w:val="single" w:sz="6" w:space="0" w:color="000000"/>
              <w:bottom w:val="single" w:sz="6" w:space="0" w:color="000000"/>
              <w:right w:val="single" w:sz="6" w:space="0" w:color="000000"/>
            </w:tcBorders>
            <w:shd w:val="clear" w:color="auto" w:fill="auto"/>
            <w:vAlign w:val="center"/>
            <w:hideMark/>
          </w:tcPr>
          <w:p w14:paraId="7F0ED084" w14:textId="4A0DF00E" w:rsidR="00E97A8C" w:rsidRPr="000F4DD0" w:rsidRDefault="00E97A8C" w:rsidP="00FF76C9">
            <w:pPr>
              <w:spacing w:after="0"/>
              <w:jc w:val="center"/>
              <w:textAlignment w:val="baseline"/>
              <w:rPr>
                <w:rFonts w:ascii="Verdana" w:eastAsia="Times New Roman" w:hAnsi="Verdana" w:cs="Arial"/>
                <w:sz w:val="20"/>
                <w:szCs w:val="20"/>
                <w:lang w:val="es-CO" w:eastAsia="es-CO"/>
              </w:rPr>
            </w:pPr>
          </w:p>
        </w:tc>
      </w:tr>
      <w:tr w:rsidR="003E2D73" w:rsidRPr="000F4DD0" w14:paraId="5C1776AB" w14:textId="77777777" w:rsidTr="00156E18">
        <w:trPr>
          <w:trHeight w:val="465"/>
        </w:trPr>
        <w:tc>
          <w:tcPr>
            <w:tcW w:w="10006" w:type="dxa"/>
            <w:gridSpan w:val="4"/>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741383E" w14:textId="7F827427" w:rsidR="00FF76C9" w:rsidRPr="000F4DD0" w:rsidRDefault="002A04CB" w:rsidP="004A64DE">
            <w:pPr>
              <w:spacing w:after="0"/>
              <w:ind w:right="690"/>
              <w:textAlignment w:val="baseline"/>
              <w:rPr>
                <w:rFonts w:ascii="Verdana" w:eastAsia="Times New Roman" w:hAnsi="Verdana" w:cs="Arial"/>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CO" w:eastAsia="es-CO"/>
              </w:rPr>
              <w:t>D</w:t>
            </w:r>
            <w:r w:rsidR="004A64DE" w:rsidRPr="000F4DD0">
              <w:rPr>
                <w:rFonts w:ascii="Verdana" w:eastAsia="Times New Roman" w:hAnsi="Verdana" w:cs="Arial"/>
                <w:b/>
                <w:bCs/>
                <w:color w:val="FFFFFF" w:themeColor="background1"/>
                <w:sz w:val="20"/>
                <w:szCs w:val="20"/>
                <w:lang w:val="es-CO" w:eastAsia="es-CO"/>
              </w:rPr>
              <w:t>escripción detallada del cambio solicitado: </w:t>
            </w:r>
          </w:p>
        </w:tc>
      </w:tr>
      <w:tr w:rsidR="003E2D73" w:rsidRPr="000F4DD0" w14:paraId="58916B34" w14:textId="77777777" w:rsidTr="00C73D77">
        <w:trPr>
          <w:trHeight w:val="1830"/>
        </w:trPr>
        <w:tc>
          <w:tcPr>
            <w:tcW w:w="1000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30574A" w14:textId="4AAEE85D" w:rsidR="00FF76C9" w:rsidRPr="000F4DD0" w:rsidRDefault="00FF76C9" w:rsidP="00FF76C9">
            <w:pPr>
              <w:spacing w:after="0"/>
              <w:jc w:val="both"/>
              <w:textAlignment w:val="baseline"/>
              <w:rPr>
                <w:rFonts w:ascii="Verdana" w:eastAsia="Times New Roman" w:hAnsi="Verdana" w:cs="Arial"/>
                <w:sz w:val="20"/>
                <w:szCs w:val="20"/>
                <w:lang w:val="es-CO" w:eastAsia="es-CO"/>
              </w:rPr>
            </w:pPr>
            <w:r w:rsidRPr="000F4DD0">
              <w:rPr>
                <w:rFonts w:ascii="Verdana" w:eastAsia="Times New Roman" w:hAnsi="Verdana" w:cs="Arial"/>
                <w:color w:val="0070C0"/>
                <w:sz w:val="20"/>
                <w:szCs w:val="20"/>
                <w:lang w:val="es-ES" w:eastAsia="es-CO"/>
              </w:rPr>
              <w:t>Descripción con las alternativas propuestas.</w:t>
            </w:r>
            <w:r w:rsidRPr="000F4DD0">
              <w:rPr>
                <w:rFonts w:ascii="Verdana" w:eastAsia="Times New Roman" w:hAnsi="Verdana" w:cs="Arial"/>
                <w:color w:val="0070C0"/>
                <w:sz w:val="20"/>
                <w:szCs w:val="20"/>
                <w:lang w:val="es-CO" w:eastAsia="es-CO"/>
              </w:rPr>
              <w:t> </w:t>
            </w:r>
            <w:r w:rsidR="001C4E2A" w:rsidRPr="000F4DD0">
              <w:rPr>
                <w:rFonts w:ascii="Verdana" w:eastAsia="Times New Roman" w:hAnsi="Verdana" w:cs="Arial"/>
                <w:color w:val="0070C0"/>
                <w:sz w:val="20"/>
                <w:szCs w:val="20"/>
                <w:lang w:val="es-ES" w:eastAsia="es-CO"/>
              </w:rPr>
              <w:t>Especifique con claridad el cambio solicitado.</w:t>
            </w:r>
            <w:r w:rsidR="001C4E2A" w:rsidRPr="000F4DD0">
              <w:rPr>
                <w:rFonts w:ascii="Verdana" w:eastAsia="Times New Roman" w:hAnsi="Verdana" w:cs="Arial"/>
                <w:color w:val="0070C0"/>
                <w:sz w:val="20"/>
                <w:szCs w:val="20"/>
                <w:lang w:val="es-CO" w:eastAsia="es-CO"/>
              </w:rPr>
              <w:t> </w:t>
            </w:r>
          </w:p>
        </w:tc>
      </w:tr>
      <w:tr w:rsidR="003E2D73" w:rsidRPr="000F4DD0" w14:paraId="3CEA5195" w14:textId="77777777" w:rsidTr="00156E18">
        <w:trPr>
          <w:trHeight w:val="555"/>
        </w:trPr>
        <w:tc>
          <w:tcPr>
            <w:tcW w:w="10006" w:type="dxa"/>
            <w:gridSpan w:val="4"/>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DCA8201" w14:textId="54520517" w:rsidR="00FF76C9" w:rsidRPr="000F4DD0" w:rsidRDefault="00FF76C9" w:rsidP="00AB17AA">
            <w:pPr>
              <w:spacing w:after="0"/>
              <w:textAlignment w:val="baseline"/>
              <w:rPr>
                <w:rFonts w:ascii="Verdana" w:eastAsia="Times New Roman" w:hAnsi="Verdana" w:cs="Arial"/>
                <w:b/>
                <w:bCs/>
                <w:sz w:val="20"/>
                <w:szCs w:val="20"/>
                <w:lang w:val="es-CO" w:eastAsia="es-CO"/>
              </w:rPr>
            </w:pPr>
            <w:r w:rsidRPr="000F4DD0">
              <w:rPr>
                <w:rFonts w:ascii="Verdana" w:eastAsia="Times New Roman" w:hAnsi="Verdana" w:cs="Arial"/>
                <w:b/>
                <w:bCs/>
                <w:color w:val="FFFFFF" w:themeColor="background1"/>
                <w:sz w:val="20"/>
                <w:szCs w:val="20"/>
                <w:lang w:val="es-CO" w:eastAsia="es-CO"/>
              </w:rPr>
              <w:t>J</w:t>
            </w:r>
            <w:r w:rsidR="00F27484" w:rsidRPr="000F4DD0">
              <w:rPr>
                <w:rFonts w:ascii="Verdana" w:eastAsia="Times New Roman" w:hAnsi="Verdana" w:cs="Arial"/>
                <w:b/>
                <w:bCs/>
                <w:color w:val="FFFFFF" w:themeColor="background1"/>
                <w:sz w:val="20"/>
                <w:szCs w:val="20"/>
                <w:lang w:val="es-CO" w:eastAsia="es-CO"/>
              </w:rPr>
              <w:t>ustificación   del cambio</w:t>
            </w:r>
            <w:r w:rsidRPr="000F4DD0">
              <w:rPr>
                <w:rFonts w:ascii="Verdana" w:eastAsia="Times New Roman" w:hAnsi="Verdana" w:cs="Arial"/>
                <w:b/>
                <w:bCs/>
                <w:color w:val="FFFFFF" w:themeColor="background1"/>
                <w:sz w:val="20"/>
                <w:szCs w:val="20"/>
                <w:lang w:val="es-CO" w:eastAsia="es-CO"/>
              </w:rPr>
              <w:t>:</w:t>
            </w:r>
            <w:r w:rsidRPr="000F4DD0">
              <w:rPr>
                <w:rFonts w:ascii="Verdana" w:eastAsia="Times New Roman" w:hAnsi="Verdana" w:cs="Arial"/>
                <w:b/>
                <w:bCs/>
                <w:color w:val="FFFFFF" w:themeColor="background1"/>
                <w:sz w:val="20"/>
                <w:szCs w:val="20"/>
                <w:lang w:val="es-ES" w:eastAsia="es-CO"/>
              </w:rPr>
              <w:t> </w:t>
            </w:r>
          </w:p>
        </w:tc>
      </w:tr>
      <w:tr w:rsidR="003E2D73" w:rsidRPr="000F4DD0" w14:paraId="1BF660CF" w14:textId="77777777" w:rsidTr="00480F65">
        <w:trPr>
          <w:trHeight w:val="804"/>
        </w:trPr>
        <w:tc>
          <w:tcPr>
            <w:tcW w:w="1000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88637" w14:textId="77777777" w:rsidR="00FF76C9" w:rsidRPr="000F4DD0" w:rsidRDefault="00FF76C9" w:rsidP="00FF76C9">
            <w:pPr>
              <w:spacing w:after="0"/>
              <w:textAlignment w:val="baseline"/>
              <w:rPr>
                <w:rFonts w:ascii="Verdana" w:eastAsia="Times New Roman" w:hAnsi="Verdana" w:cs="Arial"/>
                <w:color w:val="4F81BD" w:themeColor="accent1"/>
                <w:sz w:val="20"/>
                <w:szCs w:val="20"/>
                <w:lang w:val="es-CO" w:eastAsia="es-CO"/>
              </w:rPr>
            </w:pPr>
            <w:r w:rsidRPr="000F4DD0">
              <w:rPr>
                <w:rFonts w:ascii="Verdana" w:eastAsia="Times New Roman" w:hAnsi="Verdana" w:cs="Arial"/>
                <w:sz w:val="20"/>
                <w:szCs w:val="20"/>
                <w:lang w:val="es-CO" w:eastAsia="es-CO"/>
              </w:rPr>
              <w:t> </w:t>
            </w:r>
          </w:p>
          <w:p w14:paraId="6D51B196" w14:textId="4F096904" w:rsidR="00FF76C9" w:rsidRPr="000F4DD0" w:rsidRDefault="00FF76C9" w:rsidP="00FF76C9">
            <w:pPr>
              <w:spacing w:after="0"/>
              <w:textAlignment w:val="baseline"/>
              <w:rPr>
                <w:rFonts w:ascii="Verdana" w:eastAsia="Times New Roman" w:hAnsi="Verdana" w:cs="Arial"/>
                <w:color w:val="4F81BD" w:themeColor="accent1"/>
                <w:sz w:val="20"/>
                <w:szCs w:val="20"/>
                <w:lang w:val="es-CO" w:eastAsia="es-CO"/>
              </w:rPr>
            </w:pPr>
            <w:r w:rsidRPr="000F4DD0">
              <w:rPr>
                <w:rFonts w:ascii="Verdana" w:eastAsia="Times New Roman" w:hAnsi="Verdana" w:cs="Arial"/>
                <w:color w:val="4F81BD" w:themeColor="accent1"/>
                <w:sz w:val="20"/>
                <w:szCs w:val="20"/>
                <w:lang w:val="es-CO" w:eastAsia="es-CO"/>
              </w:rPr>
              <w:t> </w:t>
            </w:r>
            <w:r w:rsidR="00F27484" w:rsidRPr="000F4DD0">
              <w:rPr>
                <w:rFonts w:ascii="Verdana" w:eastAsia="Times New Roman" w:hAnsi="Verdana" w:cs="Arial"/>
                <w:color w:val="4F81BD" w:themeColor="accent1"/>
                <w:sz w:val="20"/>
                <w:szCs w:val="20"/>
                <w:lang w:val="es-ES" w:eastAsia="es-CO"/>
              </w:rPr>
              <w:t>¿</w:t>
            </w:r>
            <w:r w:rsidR="00C17895" w:rsidRPr="000F4DD0">
              <w:rPr>
                <w:rFonts w:ascii="Verdana" w:eastAsia="Times New Roman" w:hAnsi="Verdana" w:cs="Arial"/>
                <w:color w:val="4F81BD" w:themeColor="accent1"/>
                <w:sz w:val="20"/>
                <w:szCs w:val="20"/>
                <w:lang w:val="es-ES" w:eastAsia="es-CO"/>
              </w:rPr>
              <w:t>Por qué</w:t>
            </w:r>
            <w:r w:rsidR="00F27484" w:rsidRPr="000F4DD0">
              <w:rPr>
                <w:rFonts w:ascii="Verdana" w:eastAsia="Times New Roman" w:hAnsi="Verdana" w:cs="Arial"/>
                <w:color w:val="4F81BD" w:themeColor="accent1"/>
                <w:sz w:val="20"/>
                <w:szCs w:val="20"/>
                <w:lang w:val="es-ES" w:eastAsia="es-CO"/>
              </w:rPr>
              <w:t> razones se solicita el cambio?  ¿qué sucedería si el cambio no se realiza?</w:t>
            </w:r>
            <w:r w:rsidR="00F27484" w:rsidRPr="000F4DD0">
              <w:rPr>
                <w:rFonts w:ascii="Verdana" w:eastAsia="Times New Roman" w:hAnsi="Verdana" w:cs="Arial"/>
                <w:color w:val="4F81BD" w:themeColor="accent1"/>
                <w:sz w:val="20"/>
                <w:szCs w:val="20"/>
                <w:lang w:val="es-CO" w:eastAsia="es-CO"/>
              </w:rPr>
              <w:t> </w:t>
            </w:r>
          </w:p>
          <w:p w14:paraId="7216BDE0" w14:textId="77777777" w:rsidR="00FF76C9" w:rsidRPr="000F4DD0" w:rsidRDefault="00FF76C9" w:rsidP="00FF76C9">
            <w:pPr>
              <w:spacing w:after="0"/>
              <w:textAlignment w:val="baseline"/>
              <w:rPr>
                <w:rFonts w:ascii="Verdana" w:eastAsia="Times New Roman" w:hAnsi="Verdana" w:cs="Arial"/>
                <w:sz w:val="20"/>
                <w:szCs w:val="20"/>
                <w:lang w:val="es-CO" w:eastAsia="es-CO"/>
              </w:rPr>
            </w:pPr>
            <w:r w:rsidRPr="000F4DD0">
              <w:rPr>
                <w:rFonts w:ascii="Verdana" w:eastAsia="Times New Roman" w:hAnsi="Verdana" w:cs="Arial"/>
                <w:sz w:val="20"/>
                <w:szCs w:val="20"/>
                <w:lang w:val="es-CO" w:eastAsia="es-CO"/>
              </w:rPr>
              <w:t> </w:t>
            </w:r>
          </w:p>
          <w:p w14:paraId="7815FC0A" w14:textId="6A30EA96" w:rsidR="00FF76C9" w:rsidRPr="000F4DD0" w:rsidRDefault="00FF76C9" w:rsidP="00FF76C9">
            <w:pPr>
              <w:spacing w:after="0"/>
              <w:textAlignment w:val="baseline"/>
              <w:rPr>
                <w:rFonts w:ascii="Verdana" w:eastAsia="Times New Roman" w:hAnsi="Verdana" w:cs="Arial"/>
                <w:sz w:val="20"/>
                <w:szCs w:val="20"/>
                <w:lang w:val="es-CO" w:eastAsia="es-CO"/>
              </w:rPr>
            </w:pPr>
          </w:p>
          <w:p w14:paraId="7E72FA39" w14:textId="77777777" w:rsidR="00FF76C9" w:rsidRPr="000F4DD0" w:rsidRDefault="00FF76C9" w:rsidP="00FF76C9">
            <w:pPr>
              <w:spacing w:after="0"/>
              <w:textAlignment w:val="baseline"/>
              <w:rPr>
                <w:rFonts w:ascii="Verdana" w:eastAsia="Times New Roman" w:hAnsi="Verdana" w:cs="Arial"/>
                <w:sz w:val="20"/>
                <w:szCs w:val="20"/>
                <w:lang w:val="es-CO" w:eastAsia="es-CO"/>
              </w:rPr>
            </w:pPr>
            <w:r w:rsidRPr="000F4DD0">
              <w:rPr>
                <w:rFonts w:ascii="Verdana" w:eastAsia="Times New Roman" w:hAnsi="Verdana" w:cs="Arial"/>
                <w:sz w:val="20"/>
                <w:szCs w:val="20"/>
                <w:lang w:val="es-CO" w:eastAsia="es-CO"/>
              </w:rPr>
              <w:t> </w:t>
            </w:r>
          </w:p>
        </w:tc>
      </w:tr>
      <w:tr w:rsidR="003E2D73" w:rsidRPr="000F4DD0" w14:paraId="7202E6FF" w14:textId="77777777" w:rsidTr="00156E18">
        <w:trPr>
          <w:trHeight w:val="570"/>
        </w:trPr>
        <w:tc>
          <w:tcPr>
            <w:tcW w:w="10006" w:type="dxa"/>
            <w:gridSpan w:val="4"/>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5ECA1AA" w14:textId="3E918A1F" w:rsidR="00FF76C9" w:rsidRPr="000F4DD0" w:rsidRDefault="00FF76C9" w:rsidP="00FF76C9">
            <w:pPr>
              <w:spacing w:after="0"/>
              <w:textAlignment w:val="baseline"/>
              <w:rPr>
                <w:rFonts w:ascii="Verdana" w:eastAsia="Times New Roman" w:hAnsi="Verdana" w:cs="Arial"/>
                <w:b/>
                <w:bCs/>
                <w:sz w:val="20"/>
                <w:szCs w:val="20"/>
                <w:lang w:val="es-CO" w:eastAsia="es-CO"/>
              </w:rPr>
            </w:pPr>
            <w:r w:rsidRPr="000F4DD0">
              <w:rPr>
                <w:rFonts w:ascii="Verdana" w:eastAsia="Times New Roman" w:hAnsi="Verdana" w:cs="Arial"/>
                <w:b/>
                <w:bCs/>
                <w:color w:val="FFFFFF" w:themeColor="background1"/>
                <w:sz w:val="20"/>
                <w:szCs w:val="20"/>
                <w:lang w:val="es-ES" w:eastAsia="es-CO"/>
              </w:rPr>
              <w:t>D</w:t>
            </w:r>
            <w:r w:rsidR="00F27484" w:rsidRPr="000F4DD0">
              <w:rPr>
                <w:rFonts w:ascii="Verdana" w:eastAsia="Times New Roman" w:hAnsi="Verdana" w:cs="Arial"/>
                <w:b/>
                <w:bCs/>
                <w:color w:val="FFFFFF" w:themeColor="background1"/>
                <w:sz w:val="20"/>
                <w:szCs w:val="20"/>
                <w:lang w:val="es-ES" w:eastAsia="es-CO"/>
              </w:rPr>
              <w:t>ocumentación del cambio</w:t>
            </w:r>
            <w:r w:rsidRPr="000F4DD0">
              <w:rPr>
                <w:rFonts w:ascii="Verdana" w:eastAsia="Times New Roman" w:hAnsi="Verdana" w:cs="Arial"/>
                <w:b/>
                <w:bCs/>
                <w:color w:val="FFFFFF" w:themeColor="background1"/>
                <w:sz w:val="20"/>
                <w:szCs w:val="20"/>
                <w:lang w:val="es-ES" w:eastAsia="es-CO"/>
              </w:rPr>
              <w:t>: </w:t>
            </w:r>
          </w:p>
        </w:tc>
      </w:tr>
      <w:tr w:rsidR="003E2D73" w:rsidRPr="000F4DD0" w14:paraId="596FF762" w14:textId="77777777" w:rsidTr="00480F65">
        <w:trPr>
          <w:trHeight w:val="872"/>
        </w:trPr>
        <w:tc>
          <w:tcPr>
            <w:tcW w:w="1000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4C895" w14:textId="5D1E72C5" w:rsidR="00FF76C9" w:rsidRPr="000F4DD0" w:rsidRDefault="00BB4523" w:rsidP="00FF76C9">
            <w:pPr>
              <w:spacing w:after="0"/>
              <w:textAlignment w:val="baseline"/>
              <w:rPr>
                <w:rFonts w:ascii="Verdana" w:eastAsia="Times New Roman" w:hAnsi="Verdana" w:cs="Arial"/>
                <w:color w:val="0070C0"/>
                <w:sz w:val="20"/>
                <w:szCs w:val="20"/>
                <w:lang w:val="es-CO" w:eastAsia="es-CO"/>
              </w:rPr>
            </w:pPr>
            <w:r w:rsidRPr="000F4DD0">
              <w:rPr>
                <w:rFonts w:ascii="Verdana" w:eastAsia="Times New Roman" w:hAnsi="Verdana" w:cs="Arial"/>
                <w:color w:val="0070C0"/>
                <w:sz w:val="20"/>
                <w:szCs w:val="20"/>
                <w:lang w:val="es-ES" w:eastAsia="es-CO"/>
              </w:rPr>
              <w:t>Relacione y adjunte la documentación del cambio que sea importante para su evaluación.</w:t>
            </w:r>
            <w:r w:rsidRPr="000F4DD0">
              <w:rPr>
                <w:rFonts w:ascii="Verdana" w:eastAsia="Times New Roman" w:hAnsi="Verdana" w:cs="Arial"/>
                <w:color w:val="0070C0"/>
                <w:sz w:val="20"/>
                <w:szCs w:val="20"/>
                <w:lang w:val="es-CO" w:eastAsia="es-CO"/>
              </w:rPr>
              <w:t> </w:t>
            </w:r>
          </w:p>
        </w:tc>
      </w:tr>
    </w:tbl>
    <w:p w14:paraId="37726329" w14:textId="4CB40780" w:rsidR="00FF76C9" w:rsidRPr="000F4DD0" w:rsidRDefault="00FF76C9" w:rsidP="001F2BD0">
      <w:pPr>
        <w:spacing w:after="0"/>
        <w:textAlignment w:val="baseline"/>
        <w:rPr>
          <w:rFonts w:ascii="Verdana" w:eastAsia="Times New Roman" w:hAnsi="Verdana" w:cs="Segoe UI"/>
          <w:sz w:val="20"/>
          <w:szCs w:val="20"/>
          <w:lang w:val="es-CO" w:eastAsia="es-CO"/>
        </w:rPr>
      </w:pPr>
    </w:p>
    <w:p w14:paraId="09A37DC2" w14:textId="6F6BBD64" w:rsidR="001F2BD0" w:rsidRPr="000F4DD0" w:rsidRDefault="001F2BD0" w:rsidP="001F2BD0">
      <w:pPr>
        <w:numPr>
          <w:ilvl w:val="0"/>
          <w:numId w:val="28"/>
        </w:numPr>
        <w:spacing w:after="0"/>
        <w:ind w:left="360" w:firstLine="0"/>
        <w:textAlignment w:val="baseline"/>
        <w:rPr>
          <w:rFonts w:ascii="Verdana" w:eastAsia="Times New Roman" w:hAnsi="Verdana" w:cs="Arial"/>
          <w:sz w:val="20"/>
          <w:szCs w:val="20"/>
          <w:lang w:val="es-CO" w:eastAsia="es-CO"/>
        </w:rPr>
      </w:pPr>
      <w:r w:rsidRPr="000F4DD0">
        <w:rPr>
          <w:rFonts w:ascii="Verdana" w:eastAsia="Times New Roman" w:hAnsi="Verdana" w:cs="Arial"/>
          <w:b/>
          <w:bCs/>
          <w:sz w:val="20"/>
          <w:szCs w:val="20"/>
          <w:lang w:val="es-CO" w:eastAsia="es-CO"/>
        </w:rPr>
        <w:lastRenderedPageBreak/>
        <w:t>SECCIÓN A DILIGENCIAR POR EL EVALUADOR DEL CAMBIO:</w:t>
      </w:r>
      <w:r w:rsidRPr="000F4DD0">
        <w:rPr>
          <w:rFonts w:ascii="Verdana" w:eastAsia="Times New Roman" w:hAnsi="Verdana" w:cs="Arial"/>
          <w:sz w:val="20"/>
          <w:szCs w:val="20"/>
          <w:lang w:val="es-CO" w:eastAsia="es-CO"/>
        </w:rPr>
        <w:t> </w:t>
      </w:r>
    </w:p>
    <w:p w14:paraId="134D9FD7" w14:textId="77777777" w:rsidR="001F2BD0" w:rsidRPr="000F4DD0" w:rsidRDefault="001F2BD0" w:rsidP="001F2BD0">
      <w:pPr>
        <w:spacing w:after="0"/>
        <w:ind w:left="360"/>
        <w:textAlignment w:val="baseline"/>
        <w:rPr>
          <w:rFonts w:ascii="Verdana" w:eastAsia="Times New Roman" w:hAnsi="Verdana" w:cs="Arial"/>
          <w:sz w:val="20"/>
          <w:szCs w:val="20"/>
          <w:lang w:val="es-CO" w:eastAsia="es-CO"/>
        </w:rPr>
      </w:pPr>
    </w:p>
    <w:tbl>
      <w:tblPr>
        <w:tblW w:w="1007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1275"/>
        <w:gridCol w:w="851"/>
        <w:gridCol w:w="1276"/>
        <w:gridCol w:w="850"/>
        <w:gridCol w:w="1418"/>
        <w:gridCol w:w="1136"/>
        <w:gridCol w:w="18"/>
      </w:tblGrid>
      <w:tr w:rsidR="00B36ADA" w:rsidRPr="000F4DD0" w14:paraId="338460D9" w14:textId="77777777" w:rsidTr="00156E18">
        <w:trPr>
          <w:gridAfter w:val="1"/>
          <w:wAfter w:w="18" w:type="dxa"/>
          <w:trHeight w:val="240"/>
        </w:trPr>
        <w:tc>
          <w:tcPr>
            <w:tcW w:w="3253" w:type="dxa"/>
            <w:tcBorders>
              <w:top w:val="single" w:sz="6" w:space="0" w:color="000000"/>
              <w:left w:val="single" w:sz="6" w:space="0" w:color="000000"/>
              <w:bottom w:val="nil"/>
              <w:right w:val="single" w:sz="6" w:space="0" w:color="000000"/>
            </w:tcBorders>
            <w:shd w:val="clear" w:color="auto" w:fill="BFBFBF"/>
            <w:vAlign w:val="center"/>
            <w:hideMark/>
          </w:tcPr>
          <w:p w14:paraId="06C5B0E2" w14:textId="49F94D2C" w:rsidR="00B36ADA" w:rsidRPr="000F4DD0" w:rsidRDefault="00B36ADA" w:rsidP="00BE69D9">
            <w:pPr>
              <w:spacing w:after="0"/>
              <w:ind w:left="90"/>
              <w:textAlignment w:val="baseline"/>
              <w:rPr>
                <w:rFonts w:ascii="Verdana" w:eastAsia="Times New Roman" w:hAnsi="Verdana" w:cs="Arial"/>
                <w:b/>
                <w:bCs/>
                <w:color w:val="FFFFFF" w:themeColor="background1"/>
                <w:sz w:val="20"/>
                <w:szCs w:val="20"/>
                <w:lang w:val="es-ES" w:eastAsia="es-CO"/>
              </w:rPr>
            </w:pPr>
            <w:r w:rsidRPr="000F4DD0">
              <w:rPr>
                <w:rFonts w:ascii="Verdana" w:eastAsia="Times New Roman" w:hAnsi="Verdana" w:cs="Arial"/>
                <w:b/>
                <w:bCs/>
                <w:color w:val="FFFFFF" w:themeColor="background1"/>
                <w:sz w:val="20"/>
                <w:szCs w:val="20"/>
                <w:lang w:val="es-ES" w:eastAsia="es-CO"/>
              </w:rPr>
              <w:t>Nombre del evaluador del cambio:</w:t>
            </w:r>
          </w:p>
        </w:tc>
        <w:tc>
          <w:tcPr>
            <w:tcW w:w="6806" w:type="dxa"/>
            <w:gridSpan w:val="6"/>
            <w:tcBorders>
              <w:top w:val="single" w:sz="6" w:space="0" w:color="000000"/>
              <w:left w:val="single" w:sz="6" w:space="0" w:color="000000"/>
              <w:bottom w:val="nil"/>
              <w:right w:val="single" w:sz="6" w:space="0" w:color="000000"/>
            </w:tcBorders>
            <w:shd w:val="clear" w:color="auto" w:fill="auto"/>
          </w:tcPr>
          <w:p w14:paraId="601C2A01" w14:textId="29D55E3B" w:rsidR="00B36ADA" w:rsidRPr="000F4DD0" w:rsidRDefault="00B36ADA" w:rsidP="001F2BD0">
            <w:pPr>
              <w:spacing w:after="0"/>
              <w:ind w:left="90"/>
              <w:textAlignment w:val="baseline"/>
              <w:divId w:val="153685437"/>
              <w:rPr>
                <w:rFonts w:ascii="Verdana" w:eastAsia="Times New Roman" w:hAnsi="Verdana"/>
                <w:color w:val="0070C0"/>
                <w:sz w:val="20"/>
                <w:szCs w:val="20"/>
                <w:lang w:val="es-CO" w:eastAsia="es-CO"/>
              </w:rPr>
            </w:pPr>
            <w:r w:rsidRPr="000F4DD0">
              <w:rPr>
                <w:rFonts w:ascii="Verdana" w:eastAsia="Times New Roman" w:hAnsi="Verdana" w:cs="Arial"/>
                <w:color w:val="0070C0"/>
                <w:sz w:val="20"/>
                <w:szCs w:val="20"/>
                <w:lang w:val="es-ES" w:eastAsia="es-CO"/>
              </w:rPr>
              <w:t>Asignado por el Gerente y Equipo del Proyecto</w:t>
            </w:r>
            <w:r w:rsidRPr="000F4DD0">
              <w:rPr>
                <w:rFonts w:ascii="Verdana" w:eastAsia="Times New Roman" w:hAnsi="Verdana" w:cs="Arial"/>
                <w:color w:val="0070C0"/>
                <w:sz w:val="20"/>
                <w:szCs w:val="20"/>
                <w:lang w:val="es-CO" w:eastAsia="es-CO"/>
              </w:rPr>
              <w:t> </w:t>
            </w:r>
          </w:p>
        </w:tc>
      </w:tr>
      <w:tr w:rsidR="00B36ADA" w:rsidRPr="000F4DD0" w14:paraId="04D818FD" w14:textId="77777777" w:rsidTr="00156E18">
        <w:trPr>
          <w:gridAfter w:val="1"/>
          <w:wAfter w:w="18" w:type="dxa"/>
          <w:trHeight w:val="240"/>
        </w:trPr>
        <w:tc>
          <w:tcPr>
            <w:tcW w:w="3253" w:type="dxa"/>
            <w:tcBorders>
              <w:top w:val="single" w:sz="6" w:space="0" w:color="000000"/>
              <w:left w:val="single" w:sz="6" w:space="0" w:color="000000"/>
              <w:bottom w:val="nil"/>
              <w:right w:val="single" w:sz="6" w:space="0" w:color="000000"/>
            </w:tcBorders>
            <w:shd w:val="clear" w:color="auto" w:fill="BFBFBF"/>
            <w:vAlign w:val="center"/>
            <w:hideMark/>
          </w:tcPr>
          <w:p w14:paraId="5CEF9813" w14:textId="7C127CA7" w:rsidR="00B36ADA" w:rsidRPr="000F4DD0" w:rsidRDefault="00B36ADA" w:rsidP="00BE69D9">
            <w:pPr>
              <w:spacing w:after="0"/>
              <w:ind w:left="90"/>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ES" w:eastAsia="es-CO"/>
              </w:rPr>
              <w:t>Cargo / rol:</w:t>
            </w:r>
          </w:p>
        </w:tc>
        <w:tc>
          <w:tcPr>
            <w:tcW w:w="6806" w:type="dxa"/>
            <w:gridSpan w:val="6"/>
            <w:tcBorders>
              <w:top w:val="single" w:sz="6" w:space="0" w:color="000000"/>
              <w:left w:val="single" w:sz="6" w:space="0" w:color="000000"/>
              <w:bottom w:val="nil"/>
              <w:right w:val="single" w:sz="6" w:space="0" w:color="000000"/>
            </w:tcBorders>
            <w:shd w:val="clear" w:color="auto" w:fill="auto"/>
          </w:tcPr>
          <w:p w14:paraId="788441AA" w14:textId="075B3A0D" w:rsidR="00B36ADA" w:rsidRPr="000F4DD0" w:rsidRDefault="00B36ADA" w:rsidP="001F2BD0">
            <w:pPr>
              <w:spacing w:after="0"/>
              <w:ind w:left="90"/>
              <w:textAlignment w:val="baseline"/>
              <w:rPr>
                <w:rFonts w:ascii="Verdana" w:eastAsia="Times New Roman" w:hAnsi="Verdana"/>
                <w:sz w:val="20"/>
                <w:szCs w:val="20"/>
                <w:lang w:val="es-CO" w:eastAsia="es-CO"/>
              </w:rPr>
            </w:pPr>
          </w:p>
        </w:tc>
      </w:tr>
      <w:tr w:rsidR="00B36ADA" w:rsidRPr="000F4DD0" w14:paraId="3D6F1CD0" w14:textId="77777777" w:rsidTr="00156E18">
        <w:trPr>
          <w:gridAfter w:val="1"/>
          <w:wAfter w:w="18" w:type="dxa"/>
          <w:trHeight w:val="285"/>
        </w:trPr>
        <w:tc>
          <w:tcPr>
            <w:tcW w:w="3253" w:type="dxa"/>
            <w:tcBorders>
              <w:top w:val="single" w:sz="6" w:space="0" w:color="000000"/>
              <w:left w:val="single" w:sz="6" w:space="0" w:color="000000"/>
              <w:bottom w:val="nil"/>
              <w:right w:val="single" w:sz="6" w:space="0" w:color="000000"/>
            </w:tcBorders>
            <w:shd w:val="clear" w:color="auto" w:fill="BFBFBF"/>
            <w:vAlign w:val="center"/>
            <w:hideMark/>
          </w:tcPr>
          <w:p w14:paraId="7FBC2E22" w14:textId="77777777" w:rsidR="00B36ADA" w:rsidRPr="000F4DD0" w:rsidRDefault="00B36ADA" w:rsidP="00BE69D9">
            <w:pPr>
              <w:spacing w:after="0"/>
              <w:ind w:left="90"/>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s-CO" w:eastAsia="es-CO"/>
              </w:rPr>
              <w:t>Impacto del cambio:</w:t>
            </w:r>
          </w:p>
        </w:tc>
        <w:tc>
          <w:tcPr>
            <w:tcW w:w="6806" w:type="dxa"/>
            <w:gridSpan w:val="6"/>
            <w:tcBorders>
              <w:top w:val="single" w:sz="6" w:space="0" w:color="000000"/>
              <w:left w:val="single" w:sz="6" w:space="0" w:color="000000"/>
              <w:bottom w:val="nil"/>
              <w:right w:val="single" w:sz="6" w:space="0" w:color="000000"/>
            </w:tcBorders>
            <w:shd w:val="clear" w:color="auto" w:fill="auto"/>
          </w:tcPr>
          <w:p w14:paraId="714349B2" w14:textId="743292A8" w:rsidR="00B36ADA" w:rsidRPr="000F4DD0" w:rsidRDefault="00B36ADA" w:rsidP="001F2BD0">
            <w:pPr>
              <w:spacing w:after="0"/>
              <w:ind w:left="90"/>
              <w:textAlignment w:val="baseline"/>
              <w:rPr>
                <w:rFonts w:ascii="Verdana" w:eastAsia="Times New Roman" w:hAnsi="Verdana"/>
                <w:sz w:val="20"/>
                <w:szCs w:val="20"/>
                <w:lang w:val="es-CO" w:eastAsia="es-CO"/>
              </w:rPr>
            </w:pPr>
            <w:r w:rsidRPr="000F4DD0">
              <w:rPr>
                <w:rFonts w:ascii="Verdana" w:eastAsia="Times New Roman" w:hAnsi="Verdana" w:cs="Arial"/>
                <w:color w:val="0070C0"/>
                <w:sz w:val="20"/>
                <w:szCs w:val="20"/>
                <w:lang w:val="es-CO" w:eastAsia="es-CO"/>
              </w:rPr>
              <w:t xml:space="preserve">Marque con una </w:t>
            </w:r>
            <w:r w:rsidR="003A524A" w:rsidRPr="000F4DD0">
              <w:rPr>
                <w:rFonts w:ascii="Verdana" w:eastAsia="Times New Roman" w:hAnsi="Verdana" w:cs="Arial"/>
                <w:color w:val="0070C0"/>
                <w:sz w:val="20"/>
                <w:szCs w:val="20"/>
                <w:lang w:val="es-CO" w:eastAsia="es-CO"/>
              </w:rPr>
              <w:t>X</w:t>
            </w:r>
            <w:r w:rsidRPr="000F4DD0">
              <w:rPr>
                <w:rFonts w:ascii="Verdana" w:eastAsia="Times New Roman" w:hAnsi="Verdana" w:cs="Arial"/>
                <w:color w:val="0070C0"/>
                <w:sz w:val="20"/>
                <w:szCs w:val="20"/>
                <w:lang w:val="es-CO" w:eastAsia="es-CO"/>
              </w:rPr>
              <w:t xml:space="preserve"> según el impacto que incluya el cambio</w:t>
            </w:r>
            <w:r w:rsidR="00EE7C19" w:rsidRPr="000F4DD0">
              <w:rPr>
                <w:rFonts w:ascii="Verdana" w:eastAsia="Times New Roman" w:hAnsi="Verdana" w:cs="Arial"/>
                <w:color w:val="0070C0"/>
                <w:sz w:val="20"/>
                <w:szCs w:val="20"/>
                <w:lang w:val="es-CO" w:eastAsia="es-CO"/>
              </w:rPr>
              <w:t xml:space="preserve"> en el alcance, costo, cronograma y/o riesgo</w:t>
            </w:r>
            <w:r w:rsidR="00BE69D9" w:rsidRPr="000F4DD0">
              <w:rPr>
                <w:rFonts w:ascii="Verdana" w:eastAsia="Times New Roman" w:hAnsi="Verdana" w:cs="Arial"/>
                <w:color w:val="0070C0"/>
                <w:sz w:val="20"/>
                <w:szCs w:val="20"/>
                <w:lang w:val="es-CO" w:eastAsia="es-CO"/>
              </w:rPr>
              <w:t>s</w:t>
            </w:r>
          </w:p>
        </w:tc>
      </w:tr>
      <w:tr w:rsidR="001F2BD0" w:rsidRPr="000F4DD0" w14:paraId="73618DB2" w14:textId="77777777" w:rsidTr="00156E18">
        <w:trPr>
          <w:trHeight w:val="210"/>
        </w:trPr>
        <w:tc>
          <w:tcPr>
            <w:tcW w:w="3253"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AB127CF" w14:textId="4CF89F48" w:rsidR="001F2BD0" w:rsidRPr="000F4DD0" w:rsidRDefault="001F2BD0" w:rsidP="00DA73FC">
            <w:pPr>
              <w:spacing w:after="0"/>
              <w:jc w:val="center"/>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n-US" w:eastAsia="es-CO"/>
              </w:rPr>
              <w:t>ALCANCE</w:t>
            </w:r>
          </w:p>
        </w:tc>
        <w:tc>
          <w:tcPr>
            <w:tcW w:w="127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9511EA5" w14:textId="79037B86" w:rsidR="001F2BD0" w:rsidRPr="000F4DD0" w:rsidRDefault="001F2BD0"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000000" w:themeColor="text1"/>
                <w:sz w:val="20"/>
                <w:szCs w:val="20"/>
                <w:shd w:val="clear" w:color="auto" w:fill="BFBFBF"/>
                <w:lang w:val="en-US" w:eastAsia="es-CO"/>
              </w:rPr>
              <w:t>AUMENTA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8116FBE" w14:textId="1E928704" w:rsidR="001F2BD0" w:rsidRPr="000F4DD0" w:rsidRDefault="00452A79"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olor w:val="0070C0"/>
                <w:sz w:val="20"/>
                <w:szCs w:val="20"/>
                <w:lang w:val="es-CO" w:eastAsia="es-CO"/>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3FF890A8" w14:textId="37290422" w:rsidR="001F2BD0" w:rsidRPr="000F4DD0" w:rsidRDefault="001F2BD0"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000000" w:themeColor="text1"/>
                <w:sz w:val="20"/>
                <w:szCs w:val="20"/>
                <w:shd w:val="clear" w:color="auto" w:fill="BFBFBF"/>
                <w:lang w:val="en-US" w:eastAsia="es-CO"/>
              </w:rPr>
              <w:t>DISMINUYE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DD2658F" w14:textId="6CF505C6" w:rsidR="001F2BD0" w:rsidRPr="000F4DD0" w:rsidRDefault="00452A79" w:rsidP="00BA0791">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olor w:val="0070C0"/>
                <w:sz w:val="20"/>
                <w:szCs w:val="20"/>
                <w:lang w:val="es-CO" w:eastAsia="es-CO"/>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4B8EE156" w14:textId="3B904E24" w:rsidR="001F2BD0" w:rsidRPr="000F4DD0" w:rsidRDefault="001F2BD0"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000000" w:themeColor="text1"/>
                <w:sz w:val="20"/>
                <w:szCs w:val="20"/>
                <w:lang w:val="en-US" w:eastAsia="es-CO"/>
              </w:rPr>
              <w:t xml:space="preserve">SE </w:t>
            </w:r>
            <w:r w:rsidRPr="000F4DD0">
              <w:rPr>
                <w:rFonts w:ascii="Verdana" w:eastAsia="Times New Roman" w:hAnsi="Verdana" w:cs="Arial"/>
                <w:color w:val="000000" w:themeColor="text1"/>
                <w:sz w:val="20"/>
                <w:szCs w:val="20"/>
                <w:shd w:val="clear" w:color="auto" w:fill="BFBFBF"/>
                <w:lang w:val="en-US" w:eastAsia="es-CO"/>
              </w:rPr>
              <w:t>MODIFICA</w:t>
            </w: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3677789" w14:textId="58BA0DDC" w:rsidR="001F2BD0" w:rsidRPr="000F4DD0" w:rsidRDefault="00452A79" w:rsidP="001F2BD0">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olor w:val="0070C0"/>
                <w:sz w:val="20"/>
                <w:szCs w:val="20"/>
                <w:lang w:val="es-CO" w:eastAsia="es-CO"/>
              </w:rPr>
              <w:t>X</w:t>
            </w:r>
            <w:r w:rsidR="001F2BD0" w:rsidRPr="000F4DD0">
              <w:rPr>
                <w:rFonts w:ascii="Verdana" w:eastAsia="Times New Roman" w:hAnsi="Verdana" w:cs="Arial"/>
                <w:color w:val="FFFFFF" w:themeColor="background1"/>
                <w:sz w:val="20"/>
                <w:szCs w:val="20"/>
                <w:lang w:val="es-CO" w:eastAsia="es-CO"/>
              </w:rPr>
              <w:t> </w:t>
            </w:r>
          </w:p>
        </w:tc>
      </w:tr>
      <w:tr w:rsidR="001F2BD0" w:rsidRPr="000F4DD0" w14:paraId="294C0B66" w14:textId="77777777" w:rsidTr="00BA0791">
        <w:trPr>
          <w:gridAfter w:val="1"/>
          <w:wAfter w:w="18" w:type="dxa"/>
          <w:trHeight w:val="645"/>
        </w:trPr>
        <w:tc>
          <w:tcPr>
            <w:tcW w:w="10059"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85D815" w14:textId="2A1280FD" w:rsidR="001F2BD0" w:rsidRPr="000F4DD0" w:rsidRDefault="001F2BD0" w:rsidP="00DA73FC">
            <w:pPr>
              <w:spacing w:after="0"/>
              <w:textAlignment w:val="baseline"/>
              <w:rPr>
                <w:rFonts w:ascii="Verdana" w:eastAsia="Times New Roman" w:hAnsi="Verdana"/>
                <w:sz w:val="20"/>
                <w:szCs w:val="20"/>
                <w:lang w:val="es-CO" w:eastAsia="es-CO"/>
              </w:rPr>
            </w:pPr>
          </w:p>
          <w:p w14:paraId="29BF5F31" w14:textId="22EB2F72" w:rsidR="001F2BD0" w:rsidRPr="000F4DD0" w:rsidRDefault="001F2BD0" w:rsidP="00DA73FC">
            <w:pPr>
              <w:spacing w:after="0"/>
              <w:textAlignment w:val="baseline"/>
              <w:rPr>
                <w:rFonts w:ascii="Verdana" w:eastAsia="Times New Roman" w:hAnsi="Verdana"/>
                <w:color w:val="0070C0"/>
                <w:sz w:val="20"/>
                <w:szCs w:val="20"/>
                <w:lang w:val="es-CO" w:eastAsia="es-CO"/>
              </w:rPr>
            </w:pPr>
            <w:r w:rsidRPr="000F4DD0">
              <w:rPr>
                <w:rFonts w:ascii="Verdana" w:eastAsia="Times New Roman" w:hAnsi="Verdana" w:cs="Arial"/>
                <w:color w:val="0070C0"/>
                <w:sz w:val="20"/>
                <w:szCs w:val="20"/>
                <w:lang w:val="es-CO" w:eastAsia="es-CO"/>
              </w:rPr>
              <w:t>Descripción</w:t>
            </w:r>
          </w:p>
          <w:p w14:paraId="2DB3B22B" w14:textId="3387F178" w:rsidR="001F2BD0" w:rsidRPr="000F4DD0" w:rsidRDefault="001F2BD0" w:rsidP="00DA73FC">
            <w:pPr>
              <w:spacing w:after="0"/>
              <w:textAlignment w:val="baseline"/>
              <w:rPr>
                <w:rFonts w:ascii="Verdana" w:eastAsia="Times New Roman" w:hAnsi="Verdana"/>
                <w:color w:val="A6A6A6" w:themeColor="background1" w:themeShade="A6"/>
                <w:sz w:val="20"/>
                <w:szCs w:val="20"/>
                <w:lang w:val="es-CO" w:eastAsia="es-CO"/>
              </w:rPr>
            </w:pPr>
          </w:p>
          <w:p w14:paraId="61C6F904" w14:textId="01476642" w:rsidR="001F2BD0" w:rsidRPr="000F4DD0" w:rsidRDefault="001F2BD0" w:rsidP="00DA73FC">
            <w:pPr>
              <w:spacing w:after="0"/>
              <w:textAlignment w:val="baseline"/>
              <w:rPr>
                <w:rFonts w:ascii="Verdana" w:eastAsia="Times New Roman" w:hAnsi="Verdana"/>
                <w:sz w:val="20"/>
                <w:szCs w:val="20"/>
                <w:lang w:val="es-CO" w:eastAsia="es-CO"/>
              </w:rPr>
            </w:pPr>
          </w:p>
        </w:tc>
      </w:tr>
      <w:tr w:rsidR="001F2BD0" w:rsidRPr="000F4DD0" w14:paraId="6BE79381" w14:textId="77777777" w:rsidTr="00156E18">
        <w:trPr>
          <w:trHeight w:val="210"/>
        </w:trPr>
        <w:tc>
          <w:tcPr>
            <w:tcW w:w="3253"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55E0A4A" w14:textId="2B2AA767" w:rsidR="001F2BD0" w:rsidRPr="000F4DD0" w:rsidRDefault="001F2BD0" w:rsidP="00DA73FC">
            <w:pPr>
              <w:spacing w:after="0"/>
              <w:jc w:val="center"/>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n-US" w:eastAsia="es-CO"/>
              </w:rPr>
              <w:t>COSTO</w:t>
            </w:r>
          </w:p>
        </w:tc>
        <w:tc>
          <w:tcPr>
            <w:tcW w:w="12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63BDA899" w14:textId="1E64E174" w:rsidR="001F2BD0" w:rsidRPr="000F4DD0" w:rsidRDefault="001F2BD0"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000000" w:themeColor="text1"/>
                <w:sz w:val="20"/>
                <w:szCs w:val="20"/>
                <w:shd w:val="clear" w:color="auto" w:fill="BFBFBF"/>
                <w:lang w:val="en-US" w:eastAsia="es-CO"/>
              </w:rPr>
              <w:t>AUMENTA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DF9EF1D" w14:textId="65BFB3A1" w:rsidR="001F2BD0" w:rsidRPr="000F4DD0" w:rsidRDefault="00452A79"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olor w:val="0070C0"/>
                <w:sz w:val="20"/>
                <w:szCs w:val="20"/>
                <w:lang w:val="es-CO" w:eastAsia="es-CO"/>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78571D33" w14:textId="255A784A" w:rsidR="001F2BD0" w:rsidRPr="000F4DD0" w:rsidRDefault="001F2BD0" w:rsidP="00DA73FC">
            <w:pPr>
              <w:spacing w:after="0"/>
              <w:jc w:val="center"/>
              <w:textAlignment w:val="baseline"/>
              <w:rPr>
                <w:rFonts w:ascii="Verdana" w:eastAsia="Times New Roman" w:hAnsi="Verdana"/>
                <w:color w:val="000000" w:themeColor="text1"/>
                <w:sz w:val="20"/>
                <w:szCs w:val="20"/>
                <w:lang w:val="es-CO" w:eastAsia="es-CO"/>
              </w:rPr>
            </w:pPr>
            <w:r w:rsidRPr="000F4DD0">
              <w:rPr>
                <w:rFonts w:ascii="Verdana" w:eastAsia="Times New Roman" w:hAnsi="Verdana" w:cs="Arial"/>
                <w:color w:val="000000" w:themeColor="text1"/>
                <w:sz w:val="20"/>
                <w:szCs w:val="20"/>
                <w:shd w:val="clear" w:color="auto" w:fill="BFBFBF"/>
                <w:lang w:val="en-US" w:eastAsia="es-CO"/>
              </w:rPr>
              <w:t>DISMINUYE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1081C7F" w14:textId="065B0FA5" w:rsidR="001F2BD0" w:rsidRPr="000F4DD0" w:rsidRDefault="00452A79" w:rsidP="00DA73FC">
            <w:pPr>
              <w:spacing w:after="0"/>
              <w:jc w:val="center"/>
              <w:textAlignment w:val="baseline"/>
              <w:rPr>
                <w:rFonts w:ascii="Verdana" w:eastAsia="Times New Roman" w:hAnsi="Verdana"/>
                <w:color w:val="0070C0"/>
                <w:sz w:val="20"/>
                <w:szCs w:val="20"/>
                <w:lang w:val="es-CO" w:eastAsia="es-CO"/>
              </w:rPr>
            </w:pPr>
            <w:r w:rsidRPr="000F4DD0">
              <w:rPr>
                <w:rFonts w:ascii="Verdana" w:eastAsia="Times New Roman" w:hAnsi="Verdana"/>
                <w:color w:val="0070C0"/>
                <w:sz w:val="20"/>
                <w:szCs w:val="20"/>
                <w:lang w:val="es-CO" w:eastAsia="es-CO"/>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6F3A0E6C" w14:textId="1AC56C37" w:rsidR="001F2BD0" w:rsidRPr="000F4DD0" w:rsidRDefault="001F2BD0"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000000" w:themeColor="text1"/>
                <w:sz w:val="20"/>
                <w:szCs w:val="20"/>
                <w:shd w:val="clear" w:color="auto" w:fill="BFBFBF"/>
                <w:lang w:val="en-US" w:eastAsia="es-CO"/>
              </w:rPr>
              <w:t>SE MODIFICA</w:t>
            </w: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14840B8" w14:textId="6E73D7F3" w:rsidR="001F2BD0" w:rsidRPr="000F4DD0" w:rsidRDefault="001F2BD0" w:rsidP="001F2BD0">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FFFFFF" w:themeColor="background1"/>
                <w:sz w:val="20"/>
                <w:szCs w:val="20"/>
                <w:lang w:val="es-CO" w:eastAsia="es-CO"/>
              </w:rPr>
              <w:t> </w:t>
            </w:r>
            <w:r w:rsidR="00452A79" w:rsidRPr="000F4DD0">
              <w:rPr>
                <w:rFonts w:ascii="Verdana" w:eastAsia="Times New Roman" w:hAnsi="Verdana" w:cs="Arial"/>
                <w:color w:val="0070C0"/>
                <w:sz w:val="20"/>
                <w:szCs w:val="20"/>
                <w:lang w:val="es-CO" w:eastAsia="es-CO"/>
              </w:rPr>
              <w:t>X</w:t>
            </w:r>
          </w:p>
        </w:tc>
      </w:tr>
      <w:tr w:rsidR="001F2BD0" w:rsidRPr="000F4DD0" w14:paraId="1EB1902E" w14:textId="77777777" w:rsidTr="00BA0791">
        <w:trPr>
          <w:gridAfter w:val="1"/>
          <w:wAfter w:w="18" w:type="dxa"/>
          <w:trHeight w:val="765"/>
        </w:trPr>
        <w:tc>
          <w:tcPr>
            <w:tcW w:w="10059"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12B2B3" w14:textId="22D53417" w:rsidR="001F2BD0" w:rsidRPr="000F4DD0" w:rsidRDefault="001F2BD0" w:rsidP="00DA73FC">
            <w:pPr>
              <w:spacing w:after="0"/>
              <w:textAlignment w:val="baseline"/>
              <w:rPr>
                <w:rFonts w:ascii="Verdana" w:eastAsia="Times New Roman" w:hAnsi="Verdana"/>
                <w:sz w:val="20"/>
                <w:szCs w:val="20"/>
                <w:lang w:val="es-CO" w:eastAsia="es-CO"/>
              </w:rPr>
            </w:pPr>
          </w:p>
          <w:p w14:paraId="24B5CEA2" w14:textId="1DA02E14" w:rsidR="001F2BD0" w:rsidRPr="000F4DD0" w:rsidRDefault="001F2BD0" w:rsidP="00DA73FC">
            <w:pPr>
              <w:spacing w:after="0"/>
              <w:textAlignment w:val="baseline"/>
              <w:rPr>
                <w:rFonts w:ascii="Verdana" w:eastAsia="Times New Roman" w:hAnsi="Verdana"/>
                <w:sz w:val="20"/>
                <w:szCs w:val="20"/>
                <w:lang w:val="es-CO" w:eastAsia="es-CO"/>
              </w:rPr>
            </w:pPr>
            <w:r w:rsidRPr="000F4DD0">
              <w:rPr>
                <w:rFonts w:ascii="Verdana" w:eastAsia="Times New Roman" w:hAnsi="Verdana" w:cs="Arial"/>
                <w:color w:val="0070C0"/>
                <w:sz w:val="20"/>
                <w:szCs w:val="20"/>
                <w:lang w:val="es-CO" w:eastAsia="es-CO"/>
              </w:rPr>
              <w:t>Descripción</w:t>
            </w:r>
          </w:p>
          <w:p w14:paraId="6DC4DA5D" w14:textId="672B40CA" w:rsidR="001F2BD0" w:rsidRPr="000F4DD0" w:rsidRDefault="001F2BD0" w:rsidP="00DA73FC">
            <w:pPr>
              <w:spacing w:after="0"/>
              <w:textAlignment w:val="baseline"/>
              <w:rPr>
                <w:rFonts w:ascii="Verdana" w:eastAsia="Times New Roman" w:hAnsi="Verdana"/>
                <w:sz w:val="20"/>
                <w:szCs w:val="20"/>
                <w:lang w:val="es-CO" w:eastAsia="es-CO"/>
              </w:rPr>
            </w:pPr>
          </w:p>
          <w:p w14:paraId="33FA26DC" w14:textId="01618271" w:rsidR="001F2BD0" w:rsidRPr="000F4DD0" w:rsidRDefault="001F2BD0" w:rsidP="00DA73FC">
            <w:pPr>
              <w:spacing w:after="0"/>
              <w:textAlignment w:val="baseline"/>
              <w:rPr>
                <w:rFonts w:ascii="Verdana" w:eastAsia="Times New Roman" w:hAnsi="Verdana"/>
                <w:sz w:val="20"/>
                <w:szCs w:val="20"/>
                <w:lang w:val="es-CO" w:eastAsia="es-CO"/>
              </w:rPr>
            </w:pPr>
          </w:p>
        </w:tc>
      </w:tr>
      <w:tr w:rsidR="001F2BD0" w:rsidRPr="000F4DD0" w14:paraId="76DFEFFB" w14:textId="77777777" w:rsidTr="00156E18">
        <w:trPr>
          <w:trHeight w:val="210"/>
        </w:trPr>
        <w:tc>
          <w:tcPr>
            <w:tcW w:w="3253"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CF4E86A" w14:textId="14D5E299" w:rsidR="001F2BD0" w:rsidRPr="000F4DD0" w:rsidRDefault="001F2BD0" w:rsidP="00DA73FC">
            <w:pPr>
              <w:spacing w:after="0"/>
              <w:jc w:val="center"/>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n-US" w:eastAsia="es-CO"/>
              </w:rPr>
              <w:t>CRONOGRAMA</w:t>
            </w:r>
          </w:p>
        </w:tc>
        <w:tc>
          <w:tcPr>
            <w:tcW w:w="12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7A84EAB8" w14:textId="6C62CE3D" w:rsidR="001F2BD0" w:rsidRPr="000F4DD0" w:rsidRDefault="001F2BD0" w:rsidP="00DA73FC">
            <w:pPr>
              <w:spacing w:after="0"/>
              <w:jc w:val="center"/>
              <w:textAlignment w:val="baseline"/>
              <w:rPr>
                <w:rFonts w:ascii="Verdana" w:eastAsia="Times New Roman" w:hAnsi="Verdana"/>
                <w:color w:val="FFFFFF" w:themeColor="background1"/>
                <w:sz w:val="20"/>
                <w:szCs w:val="20"/>
                <w:shd w:val="clear" w:color="auto" w:fill="BFBFBF"/>
                <w:lang w:val="es-CO" w:eastAsia="es-CO"/>
              </w:rPr>
            </w:pPr>
            <w:r w:rsidRPr="000F4DD0">
              <w:rPr>
                <w:rFonts w:ascii="Verdana" w:eastAsia="Times New Roman" w:hAnsi="Verdana" w:cs="Arial"/>
                <w:color w:val="000000" w:themeColor="text1"/>
                <w:sz w:val="20"/>
                <w:szCs w:val="20"/>
                <w:shd w:val="clear" w:color="auto" w:fill="BFBFBF"/>
                <w:lang w:val="en-US" w:eastAsia="es-CO"/>
              </w:rPr>
              <w:t>AUMENTA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82D883B" w14:textId="00A71BD8" w:rsidR="001F2BD0" w:rsidRPr="000F4DD0" w:rsidRDefault="00E61515"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olor w:val="0070C0"/>
                <w:sz w:val="20"/>
                <w:szCs w:val="20"/>
                <w:lang w:val="es-CO" w:eastAsia="es-CO"/>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65D03525" w14:textId="76C79ED8" w:rsidR="001F2BD0" w:rsidRPr="000F4DD0" w:rsidRDefault="001F2BD0"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000000" w:themeColor="text1"/>
                <w:sz w:val="20"/>
                <w:szCs w:val="20"/>
                <w:shd w:val="clear" w:color="auto" w:fill="BFBFBF"/>
                <w:lang w:val="en-US" w:eastAsia="es-CO"/>
              </w:rPr>
              <w:t>DISMINUYE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F93B3FD" w14:textId="25E3E225" w:rsidR="001F2BD0" w:rsidRPr="000F4DD0" w:rsidRDefault="00E61515"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olor w:val="0070C0"/>
                <w:sz w:val="20"/>
                <w:szCs w:val="20"/>
                <w:lang w:val="es-CO" w:eastAsia="es-CO"/>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606CF229" w14:textId="6325BCF4" w:rsidR="001F2BD0" w:rsidRPr="000F4DD0" w:rsidRDefault="001F2BD0" w:rsidP="00DA73FC">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000000" w:themeColor="text1"/>
                <w:sz w:val="20"/>
                <w:szCs w:val="20"/>
                <w:shd w:val="clear" w:color="auto" w:fill="BFBFBF"/>
                <w:lang w:val="en-US" w:eastAsia="es-CO"/>
              </w:rPr>
              <w:t>SE MODIFICA</w:t>
            </w: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E92F579" w14:textId="32677385" w:rsidR="001F2BD0" w:rsidRPr="000F4DD0" w:rsidRDefault="001F2BD0" w:rsidP="001F2BD0">
            <w:pPr>
              <w:spacing w:after="0"/>
              <w:jc w:val="center"/>
              <w:textAlignment w:val="baseline"/>
              <w:rPr>
                <w:rFonts w:ascii="Verdana" w:eastAsia="Times New Roman" w:hAnsi="Verdana"/>
                <w:color w:val="FFFFFF" w:themeColor="background1"/>
                <w:sz w:val="20"/>
                <w:szCs w:val="20"/>
                <w:lang w:val="es-CO" w:eastAsia="es-CO"/>
              </w:rPr>
            </w:pPr>
            <w:r w:rsidRPr="000F4DD0">
              <w:rPr>
                <w:rFonts w:ascii="Verdana" w:eastAsia="Times New Roman" w:hAnsi="Verdana" w:cs="Arial"/>
                <w:color w:val="0070C0"/>
                <w:sz w:val="20"/>
                <w:szCs w:val="20"/>
                <w:lang w:val="es-CO" w:eastAsia="es-CO"/>
              </w:rPr>
              <w:t> </w:t>
            </w:r>
            <w:r w:rsidR="00E61515" w:rsidRPr="000F4DD0">
              <w:rPr>
                <w:rFonts w:ascii="Verdana" w:eastAsia="Times New Roman" w:hAnsi="Verdana" w:cs="Arial"/>
                <w:color w:val="0070C0"/>
                <w:sz w:val="20"/>
                <w:szCs w:val="20"/>
                <w:lang w:val="es-CO" w:eastAsia="es-CO"/>
              </w:rPr>
              <w:t>X</w:t>
            </w:r>
          </w:p>
        </w:tc>
      </w:tr>
      <w:tr w:rsidR="001F2BD0" w:rsidRPr="000F4DD0" w14:paraId="2E0A2CCF" w14:textId="77777777" w:rsidTr="00BA0791">
        <w:trPr>
          <w:gridAfter w:val="1"/>
          <w:wAfter w:w="18" w:type="dxa"/>
          <w:trHeight w:val="630"/>
        </w:trPr>
        <w:tc>
          <w:tcPr>
            <w:tcW w:w="10059"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0665E6" w14:textId="77777777" w:rsidR="001F2BD0" w:rsidRPr="000F4DD0" w:rsidRDefault="001F2BD0" w:rsidP="001F2BD0">
            <w:pPr>
              <w:spacing w:after="0"/>
              <w:textAlignment w:val="baseline"/>
              <w:rPr>
                <w:rFonts w:ascii="Verdana" w:eastAsia="Times New Roman" w:hAnsi="Verdana"/>
                <w:sz w:val="20"/>
                <w:szCs w:val="20"/>
                <w:lang w:val="es-CO" w:eastAsia="es-CO"/>
              </w:rPr>
            </w:pPr>
            <w:r w:rsidRPr="000F4DD0">
              <w:rPr>
                <w:rFonts w:ascii="Verdana" w:eastAsia="Times New Roman" w:hAnsi="Verdana" w:cs="Arial"/>
                <w:sz w:val="20"/>
                <w:szCs w:val="20"/>
                <w:lang w:val="es-CO" w:eastAsia="es-CO"/>
              </w:rPr>
              <w:t> </w:t>
            </w:r>
          </w:p>
          <w:p w14:paraId="5E39D8C8" w14:textId="526BD06F" w:rsidR="001F2BD0" w:rsidRPr="000F4DD0" w:rsidRDefault="001F2BD0" w:rsidP="001F2BD0">
            <w:pPr>
              <w:spacing w:after="0"/>
              <w:textAlignment w:val="baseline"/>
              <w:rPr>
                <w:rFonts w:ascii="Verdana" w:eastAsia="Times New Roman" w:hAnsi="Verdana"/>
                <w:color w:val="0070C0"/>
                <w:sz w:val="20"/>
                <w:szCs w:val="20"/>
                <w:lang w:val="es-CO" w:eastAsia="es-CO"/>
              </w:rPr>
            </w:pPr>
            <w:r w:rsidRPr="000F4DD0">
              <w:rPr>
                <w:rFonts w:ascii="Verdana" w:eastAsia="Times New Roman" w:hAnsi="Verdana" w:cs="Arial"/>
                <w:color w:val="0070C0"/>
                <w:sz w:val="20"/>
                <w:szCs w:val="20"/>
                <w:lang w:val="es-CO" w:eastAsia="es-CO"/>
              </w:rPr>
              <w:t>Descripción </w:t>
            </w:r>
          </w:p>
          <w:p w14:paraId="6C3E532F" w14:textId="77777777" w:rsidR="001F2BD0" w:rsidRPr="000F4DD0" w:rsidRDefault="001F2BD0" w:rsidP="001F2BD0">
            <w:pPr>
              <w:spacing w:after="0"/>
              <w:textAlignment w:val="baseline"/>
              <w:rPr>
                <w:rFonts w:ascii="Verdana" w:eastAsia="Times New Roman" w:hAnsi="Verdana"/>
                <w:sz w:val="20"/>
                <w:szCs w:val="20"/>
                <w:lang w:val="es-CO" w:eastAsia="es-CO"/>
              </w:rPr>
            </w:pPr>
            <w:r w:rsidRPr="000F4DD0">
              <w:rPr>
                <w:rFonts w:ascii="Verdana" w:eastAsia="Times New Roman" w:hAnsi="Verdana" w:cs="Arial"/>
                <w:sz w:val="20"/>
                <w:szCs w:val="20"/>
                <w:lang w:val="es-CO" w:eastAsia="es-CO"/>
              </w:rPr>
              <w:t> </w:t>
            </w:r>
          </w:p>
        </w:tc>
      </w:tr>
      <w:tr w:rsidR="001F2BD0" w:rsidRPr="000F4DD0" w14:paraId="63F6A3F7" w14:textId="77777777" w:rsidTr="00156E18">
        <w:trPr>
          <w:gridAfter w:val="1"/>
          <w:wAfter w:w="18" w:type="dxa"/>
          <w:trHeight w:val="210"/>
        </w:trPr>
        <w:tc>
          <w:tcPr>
            <w:tcW w:w="3253" w:type="dxa"/>
            <w:tcBorders>
              <w:top w:val="single" w:sz="6" w:space="0" w:color="000000"/>
              <w:left w:val="single" w:sz="6" w:space="0" w:color="000000"/>
              <w:bottom w:val="single" w:sz="6" w:space="0" w:color="000000"/>
              <w:right w:val="single" w:sz="6" w:space="0" w:color="000000"/>
            </w:tcBorders>
            <w:shd w:val="clear" w:color="auto" w:fill="BFBFBF"/>
            <w:hideMark/>
          </w:tcPr>
          <w:p w14:paraId="5765C90E" w14:textId="1E695547" w:rsidR="001F2BD0" w:rsidRPr="000F4DD0" w:rsidRDefault="001F2BD0" w:rsidP="001F2BD0">
            <w:pPr>
              <w:spacing w:after="0"/>
              <w:jc w:val="center"/>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cs="Arial"/>
                <w:b/>
                <w:bCs/>
                <w:color w:val="FFFFFF" w:themeColor="background1"/>
                <w:sz w:val="20"/>
                <w:szCs w:val="20"/>
                <w:lang w:val="en-US" w:eastAsia="es-CO"/>
              </w:rPr>
              <w:t>RIESGO</w:t>
            </w:r>
            <w:r w:rsidR="00BE69D9" w:rsidRPr="000F4DD0">
              <w:rPr>
                <w:rFonts w:ascii="Verdana" w:eastAsia="Times New Roman" w:hAnsi="Verdana" w:cs="Arial"/>
                <w:b/>
                <w:bCs/>
                <w:color w:val="FFFFFF" w:themeColor="background1"/>
                <w:sz w:val="20"/>
                <w:szCs w:val="20"/>
                <w:lang w:val="en-US" w:eastAsia="es-CO"/>
              </w:rPr>
              <w:t>S</w:t>
            </w:r>
          </w:p>
        </w:tc>
        <w:tc>
          <w:tcPr>
            <w:tcW w:w="6806"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6DEFF57" w14:textId="26D9BA0E" w:rsidR="001F2BD0" w:rsidRPr="000F4DD0" w:rsidRDefault="00BE69D9" w:rsidP="001F2BD0">
            <w:pPr>
              <w:spacing w:after="0"/>
              <w:jc w:val="center"/>
              <w:textAlignment w:val="baseline"/>
              <w:rPr>
                <w:rFonts w:ascii="Verdana" w:eastAsia="Times New Roman" w:hAnsi="Verdana"/>
                <w:color w:val="0070C0"/>
                <w:sz w:val="20"/>
                <w:szCs w:val="20"/>
                <w:lang w:val="es-CO" w:eastAsia="es-CO"/>
              </w:rPr>
            </w:pPr>
            <w:r w:rsidRPr="000F4DD0">
              <w:rPr>
                <w:rFonts w:ascii="Verdana" w:eastAsia="Times New Roman" w:hAnsi="Verdana" w:cs="Arial"/>
                <w:color w:val="0070C0"/>
                <w:sz w:val="20"/>
                <w:szCs w:val="20"/>
                <w:lang w:val="es-CO" w:eastAsia="es-CO"/>
              </w:rPr>
              <w:t>X</w:t>
            </w:r>
            <w:r w:rsidR="00D258AE" w:rsidRPr="000F4DD0">
              <w:rPr>
                <w:rFonts w:ascii="Verdana" w:eastAsia="Times New Roman" w:hAnsi="Verdana" w:cs="Arial"/>
                <w:color w:val="0070C0"/>
                <w:sz w:val="20"/>
                <w:szCs w:val="20"/>
                <w:lang w:val="es-CO" w:eastAsia="es-CO"/>
              </w:rPr>
              <w:t> </w:t>
            </w:r>
          </w:p>
        </w:tc>
      </w:tr>
      <w:tr w:rsidR="001F2BD0" w:rsidRPr="000F4DD0" w14:paraId="23B2C925" w14:textId="77777777" w:rsidTr="00BA0791">
        <w:trPr>
          <w:gridAfter w:val="1"/>
          <w:wAfter w:w="18" w:type="dxa"/>
          <w:trHeight w:val="615"/>
        </w:trPr>
        <w:tc>
          <w:tcPr>
            <w:tcW w:w="10059"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FD2236" w14:textId="77777777" w:rsidR="001F2BD0" w:rsidRPr="000F4DD0" w:rsidRDefault="001F2BD0" w:rsidP="001F2BD0">
            <w:pPr>
              <w:spacing w:after="0"/>
              <w:textAlignment w:val="baseline"/>
              <w:rPr>
                <w:rFonts w:ascii="Verdana" w:eastAsia="Times New Roman" w:hAnsi="Verdana"/>
                <w:sz w:val="20"/>
                <w:szCs w:val="20"/>
                <w:lang w:val="es-CO" w:eastAsia="es-CO"/>
              </w:rPr>
            </w:pPr>
            <w:r w:rsidRPr="000F4DD0">
              <w:rPr>
                <w:rFonts w:ascii="Verdana" w:eastAsia="Times New Roman" w:hAnsi="Verdana" w:cs="Arial"/>
                <w:sz w:val="20"/>
                <w:szCs w:val="20"/>
                <w:lang w:val="es-CO" w:eastAsia="es-CO"/>
              </w:rPr>
              <w:t> </w:t>
            </w:r>
          </w:p>
          <w:p w14:paraId="15161F2D" w14:textId="178EA503" w:rsidR="001F2BD0" w:rsidRPr="000F4DD0" w:rsidRDefault="00521C65" w:rsidP="008220B4">
            <w:pPr>
              <w:pStyle w:val="paragraph"/>
              <w:spacing w:before="0" w:beforeAutospacing="0" w:after="0" w:afterAutospacing="0"/>
              <w:jc w:val="both"/>
              <w:textAlignment w:val="baseline"/>
              <w:rPr>
                <w:rFonts w:ascii="Verdana" w:hAnsi="Verdana"/>
                <w:color w:val="0070C0"/>
                <w:sz w:val="20"/>
                <w:szCs w:val="20"/>
              </w:rPr>
            </w:pPr>
            <w:r w:rsidRPr="000F4DD0">
              <w:rPr>
                <w:rFonts w:ascii="Verdana" w:hAnsi="Verdana" w:cs="Arial"/>
                <w:color w:val="0070C0"/>
                <w:sz w:val="20"/>
                <w:szCs w:val="20"/>
              </w:rPr>
              <w:t>Describa el impacto en los riesgos del proyecto identificados</w:t>
            </w:r>
            <w:r w:rsidR="00190316" w:rsidRPr="000F4DD0">
              <w:rPr>
                <w:rFonts w:ascii="Verdana" w:hAnsi="Verdana" w:cs="Arial"/>
                <w:color w:val="0070C0"/>
                <w:sz w:val="20"/>
                <w:szCs w:val="20"/>
              </w:rPr>
              <w:t xml:space="preserve"> en el </w:t>
            </w:r>
            <w:r w:rsidR="00584212" w:rsidRPr="000F4DD0">
              <w:rPr>
                <w:rFonts w:ascii="Verdana" w:hAnsi="Verdana"/>
                <w:color w:val="0070C0"/>
                <w:sz w:val="20"/>
                <w:szCs w:val="20"/>
              </w:rPr>
              <w:t>Anexo 5. Registro de Riesgos</w:t>
            </w:r>
            <w:r w:rsidR="00C07476" w:rsidRPr="000F4DD0">
              <w:rPr>
                <w:rFonts w:ascii="Verdana" w:hAnsi="Verdana"/>
                <w:color w:val="0070C0"/>
                <w:sz w:val="20"/>
                <w:szCs w:val="20"/>
              </w:rPr>
              <w:t>,</w:t>
            </w:r>
            <w:r w:rsidR="008220B4" w:rsidRPr="000F4DD0">
              <w:rPr>
                <w:rFonts w:ascii="Verdana" w:hAnsi="Verdana"/>
                <w:color w:val="0070C0"/>
                <w:sz w:val="20"/>
                <w:szCs w:val="20"/>
              </w:rPr>
              <w:t xml:space="preserve"> </w:t>
            </w:r>
            <w:r w:rsidR="00C07476" w:rsidRPr="000F4DD0">
              <w:rPr>
                <w:rFonts w:ascii="Verdana" w:hAnsi="Verdana"/>
                <w:color w:val="0070C0"/>
                <w:sz w:val="20"/>
                <w:szCs w:val="20"/>
              </w:rPr>
              <w:t xml:space="preserve">del formato </w:t>
            </w:r>
            <w:r w:rsidR="008220B4" w:rsidRPr="000F4DD0">
              <w:rPr>
                <w:rFonts w:ascii="Verdana" w:hAnsi="Verdana"/>
                <w:color w:val="0070C0"/>
                <w:sz w:val="20"/>
                <w:szCs w:val="20"/>
              </w:rPr>
              <w:t xml:space="preserve">plan de dirección del proyecto </w:t>
            </w:r>
            <w:r w:rsidRPr="000F4DD0">
              <w:rPr>
                <w:rFonts w:ascii="Verdana" w:hAnsi="Verdana" w:cs="Arial"/>
                <w:color w:val="0070C0"/>
                <w:sz w:val="20"/>
                <w:szCs w:val="20"/>
              </w:rPr>
              <w:t>y/o i</w:t>
            </w:r>
            <w:r w:rsidR="001F2BD0" w:rsidRPr="000F4DD0">
              <w:rPr>
                <w:rFonts w:ascii="Verdana" w:hAnsi="Verdana" w:cs="Arial"/>
                <w:color w:val="0070C0"/>
                <w:sz w:val="20"/>
                <w:szCs w:val="20"/>
              </w:rPr>
              <w:t>dentifi</w:t>
            </w:r>
            <w:r w:rsidRPr="000F4DD0">
              <w:rPr>
                <w:rFonts w:ascii="Verdana" w:hAnsi="Verdana" w:cs="Arial"/>
                <w:color w:val="0070C0"/>
                <w:sz w:val="20"/>
                <w:szCs w:val="20"/>
              </w:rPr>
              <w:t xml:space="preserve">que nuevos </w:t>
            </w:r>
            <w:r w:rsidR="001F2BD0" w:rsidRPr="000F4DD0">
              <w:rPr>
                <w:rFonts w:ascii="Verdana" w:hAnsi="Verdana" w:cs="Arial"/>
                <w:color w:val="0070C0"/>
                <w:sz w:val="20"/>
                <w:szCs w:val="20"/>
              </w:rPr>
              <w:t>riesgo</w:t>
            </w:r>
            <w:r w:rsidR="00EE7C19" w:rsidRPr="000F4DD0">
              <w:rPr>
                <w:rFonts w:ascii="Verdana" w:hAnsi="Verdana" w:cs="Arial"/>
                <w:color w:val="0070C0"/>
                <w:sz w:val="20"/>
                <w:szCs w:val="20"/>
              </w:rPr>
              <w:t>s</w:t>
            </w:r>
            <w:r w:rsidR="001F2BD0" w:rsidRPr="000F4DD0">
              <w:rPr>
                <w:rFonts w:ascii="Verdana" w:hAnsi="Verdana" w:cs="Arial"/>
                <w:color w:val="0070C0"/>
                <w:sz w:val="20"/>
                <w:szCs w:val="20"/>
              </w:rPr>
              <w:t xml:space="preserve"> </w:t>
            </w:r>
            <w:r w:rsidR="00190316" w:rsidRPr="000F4DD0">
              <w:rPr>
                <w:rFonts w:ascii="Verdana" w:hAnsi="Verdana" w:cs="Arial"/>
                <w:color w:val="0070C0"/>
                <w:sz w:val="20"/>
                <w:szCs w:val="20"/>
              </w:rPr>
              <w:t xml:space="preserve">que genere el cambio </w:t>
            </w:r>
            <w:r w:rsidR="001F2BD0" w:rsidRPr="000F4DD0">
              <w:rPr>
                <w:rFonts w:ascii="Verdana" w:hAnsi="Verdana" w:cs="Arial"/>
                <w:color w:val="0070C0"/>
                <w:sz w:val="20"/>
                <w:szCs w:val="20"/>
              </w:rPr>
              <w:t>si aplica. </w:t>
            </w:r>
          </w:p>
          <w:p w14:paraId="0CB6C59C" w14:textId="77777777" w:rsidR="001F2BD0" w:rsidRPr="000F4DD0" w:rsidRDefault="001F2BD0" w:rsidP="001F2BD0">
            <w:pPr>
              <w:spacing w:after="0"/>
              <w:textAlignment w:val="baseline"/>
              <w:rPr>
                <w:rFonts w:ascii="Verdana" w:eastAsia="Times New Roman" w:hAnsi="Verdana"/>
                <w:sz w:val="20"/>
                <w:szCs w:val="20"/>
                <w:lang w:val="es-CO" w:eastAsia="es-CO"/>
              </w:rPr>
            </w:pPr>
            <w:r w:rsidRPr="000F4DD0">
              <w:rPr>
                <w:rFonts w:ascii="Verdana" w:eastAsia="Times New Roman" w:hAnsi="Verdana" w:cs="Arial"/>
                <w:sz w:val="20"/>
                <w:szCs w:val="20"/>
                <w:lang w:val="es-CO" w:eastAsia="es-CO"/>
              </w:rPr>
              <w:t> </w:t>
            </w:r>
          </w:p>
          <w:p w14:paraId="3AD1F50D" w14:textId="65560ED7" w:rsidR="001F2BD0" w:rsidRPr="000F4DD0" w:rsidRDefault="001F2BD0" w:rsidP="001F2BD0">
            <w:pPr>
              <w:spacing w:after="0"/>
              <w:textAlignment w:val="baseline"/>
              <w:rPr>
                <w:rFonts w:ascii="Verdana" w:eastAsia="Times New Roman" w:hAnsi="Verdana"/>
                <w:sz w:val="20"/>
                <w:szCs w:val="20"/>
                <w:lang w:val="es-CO" w:eastAsia="es-CO"/>
              </w:rPr>
            </w:pPr>
          </w:p>
        </w:tc>
      </w:tr>
    </w:tbl>
    <w:p w14:paraId="1CDB469E" w14:textId="77777777" w:rsidR="001F2BD0" w:rsidRPr="000F4DD0" w:rsidRDefault="001F2BD0" w:rsidP="00D258AE">
      <w:pPr>
        <w:spacing w:after="0"/>
        <w:ind w:left="360"/>
        <w:textAlignment w:val="baseline"/>
        <w:rPr>
          <w:rFonts w:ascii="Verdana" w:eastAsia="Times New Roman" w:hAnsi="Verdana" w:cs="Arial"/>
          <w:b/>
          <w:bCs/>
          <w:sz w:val="20"/>
          <w:szCs w:val="20"/>
          <w:lang w:val="es-CO" w:eastAsia="es-CO"/>
        </w:rPr>
      </w:pPr>
      <w:r w:rsidRPr="000F4DD0">
        <w:rPr>
          <w:rFonts w:ascii="Verdana" w:eastAsia="Times New Roman" w:hAnsi="Verdana" w:cs="Arial"/>
          <w:sz w:val="20"/>
          <w:szCs w:val="20"/>
          <w:lang w:val="es-CO" w:eastAsia="es-CO"/>
        </w:rPr>
        <w:t> </w:t>
      </w:r>
    </w:p>
    <w:p w14:paraId="2330DB64" w14:textId="6856D75C" w:rsidR="001F2BD0" w:rsidRPr="000F4DD0" w:rsidRDefault="001F2BD0" w:rsidP="00D258AE">
      <w:pPr>
        <w:numPr>
          <w:ilvl w:val="0"/>
          <w:numId w:val="28"/>
        </w:numPr>
        <w:spacing w:after="0"/>
        <w:ind w:left="360" w:firstLine="0"/>
        <w:textAlignment w:val="baseline"/>
        <w:rPr>
          <w:rFonts w:ascii="Verdana" w:eastAsia="Times New Roman" w:hAnsi="Verdana" w:cs="Arial"/>
          <w:b/>
          <w:bCs/>
          <w:sz w:val="20"/>
          <w:szCs w:val="20"/>
          <w:lang w:val="es-CO" w:eastAsia="es-CO"/>
        </w:rPr>
      </w:pPr>
      <w:r w:rsidRPr="000F4DD0">
        <w:rPr>
          <w:rFonts w:ascii="Verdana" w:eastAsia="Times New Roman" w:hAnsi="Verdana" w:cs="Arial"/>
          <w:b/>
          <w:bCs/>
          <w:sz w:val="20"/>
          <w:szCs w:val="20"/>
          <w:lang w:val="es-CO" w:eastAsia="es-CO"/>
        </w:rPr>
        <w:t>RESULTADO APROBACIÓN DEL CAMBIO: </w:t>
      </w:r>
    </w:p>
    <w:p w14:paraId="6690C201" w14:textId="77777777" w:rsidR="008F1F9C" w:rsidRPr="000F4DD0" w:rsidRDefault="008F1F9C" w:rsidP="008F1F9C">
      <w:pPr>
        <w:spacing w:after="0"/>
        <w:ind w:left="360"/>
        <w:textAlignment w:val="baseline"/>
        <w:rPr>
          <w:rFonts w:ascii="Verdana" w:eastAsia="Times New Roman" w:hAnsi="Verdana" w:cs="Arial"/>
          <w:sz w:val="20"/>
          <w:szCs w:val="20"/>
          <w:lang w:val="es-CO" w:eastAsia="es-CO"/>
        </w:rPr>
      </w:pP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6533"/>
      </w:tblGrid>
      <w:tr w:rsidR="001F2BD0" w:rsidRPr="000F4DD0" w14:paraId="28F16E7E" w14:textId="77777777" w:rsidTr="00156E18">
        <w:trPr>
          <w:trHeight w:val="242"/>
        </w:trPr>
        <w:tc>
          <w:tcPr>
            <w:tcW w:w="10073" w:type="dxa"/>
            <w:gridSpan w:val="2"/>
            <w:tcBorders>
              <w:top w:val="single" w:sz="6" w:space="0" w:color="000000"/>
              <w:left w:val="single" w:sz="6" w:space="0" w:color="000000"/>
              <w:bottom w:val="nil"/>
              <w:right w:val="single" w:sz="6" w:space="0" w:color="000000"/>
            </w:tcBorders>
            <w:shd w:val="clear" w:color="auto" w:fill="BFBFBF"/>
            <w:hideMark/>
          </w:tcPr>
          <w:p w14:paraId="245D4374" w14:textId="58597030" w:rsidR="001F2BD0" w:rsidRPr="000F4DD0" w:rsidRDefault="001F2BD0" w:rsidP="00527EAF">
            <w:pPr>
              <w:spacing w:after="0"/>
              <w:ind w:left="90"/>
              <w:jc w:val="center"/>
              <w:textAlignment w:val="baseline"/>
              <w:divId w:val="137454688"/>
              <w:rPr>
                <w:rFonts w:ascii="Verdana" w:eastAsia="Times New Roman" w:hAnsi="Verdana"/>
                <w:sz w:val="20"/>
                <w:szCs w:val="20"/>
                <w:lang w:val="es-CO" w:eastAsia="es-CO"/>
              </w:rPr>
            </w:pPr>
            <w:r w:rsidRPr="000F4DD0">
              <w:rPr>
                <w:rFonts w:ascii="Verdana" w:eastAsia="Times New Roman" w:hAnsi="Verdana" w:cs="Arial"/>
                <w:b/>
                <w:bCs/>
                <w:color w:val="FFFFFF" w:themeColor="background1"/>
                <w:sz w:val="20"/>
                <w:szCs w:val="20"/>
                <w:lang w:val="es-ES" w:eastAsia="es-CO"/>
              </w:rPr>
              <w:t>REVISIÓN DEL CAMBIO EN REUNIÓN GOBIERNO </w:t>
            </w:r>
            <w:r w:rsidR="0055031A" w:rsidRPr="000F4DD0">
              <w:rPr>
                <w:rFonts w:ascii="Verdana" w:eastAsia="Times New Roman" w:hAnsi="Verdana" w:cs="Arial"/>
                <w:b/>
                <w:bCs/>
                <w:color w:val="FFFFFF" w:themeColor="background1"/>
                <w:sz w:val="20"/>
                <w:szCs w:val="20"/>
                <w:lang w:val="es-ES" w:eastAsia="es-CO"/>
              </w:rPr>
              <w:t>TI</w:t>
            </w:r>
          </w:p>
        </w:tc>
      </w:tr>
      <w:tr w:rsidR="001F2BD0" w:rsidRPr="000F4DD0" w14:paraId="006D9FC2" w14:textId="77777777" w:rsidTr="00156E18">
        <w:trPr>
          <w:trHeight w:val="333"/>
        </w:trPr>
        <w:tc>
          <w:tcPr>
            <w:tcW w:w="3540" w:type="dxa"/>
            <w:tcBorders>
              <w:top w:val="single" w:sz="6" w:space="0" w:color="000000"/>
              <w:left w:val="single" w:sz="6" w:space="0" w:color="000000"/>
              <w:bottom w:val="single" w:sz="6" w:space="0" w:color="000000"/>
              <w:right w:val="single" w:sz="6" w:space="0" w:color="000000"/>
            </w:tcBorders>
            <w:shd w:val="clear" w:color="auto" w:fill="BFBFBF"/>
            <w:hideMark/>
          </w:tcPr>
          <w:p w14:paraId="512897D6" w14:textId="1C4928AA" w:rsidR="001F2BD0" w:rsidRPr="000F4DD0" w:rsidRDefault="001F2BD0" w:rsidP="00DB40D7">
            <w:pPr>
              <w:spacing w:after="0"/>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b/>
                <w:bCs/>
                <w:color w:val="FFFFFF" w:themeColor="background1"/>
                <w:sz w:val="20"/>
                <w:szCs w:val="20"/>
                <w:lang w:val="es-CO" w:eastAsia="es-CO"/>
              </w:rPr>
              <w:t>F</w:t>
            </w:r>
            <w:r w:rsidR="005262F7" w:rsidRPr="000F4DD0">
              <w:rPr>
                <w:rFonts w:ascii="Verdana" w:eastAsia="Times New Roman" w:hAnsi="Verdana"/>
                <w:b/>
                <w:bCs/>
                <w:color w:val="FFFFFF" w:themeColor="background1"/>
                <w:sz w:val="20"/>
                <w:szCs w:val="20"/>
                <w:lang w:val="es-CO" w:eastAsia="es-CO"/>
              </w:rPr>
              <w:t>echa de presentación:</w:t>
            </w:r>
            <w:r w:rsidRPr="000F4DD0">
              <w:rPr>
                <w:rFonts w:ascii="Verdana" w:eastAsia="Times New Roman" w:hAnsi="Verdana"/>
                <w:b/>
                <w:bCs/>
                <w:color w:val="FFFFFF" w:themeColor="background1"/>
                <w:sz w:val="20"/>
                <w:szCs w:val="20"/>
                <w:lang w:val="es-CO" w:eastAsia="es-CO"/>
              </w:rPr>
              <w:t> </w:t>
            </w:r>
          </w:p>
        </w:tc>
        <w:tc>
          <w:tcPr>
            <w:tcW w:w="6532" w:type="dxa"/>
            <w:tcBorders>
              <w:top w:val="single" w:sz="6" w:space="0" w:color="000000"/>
              <w:left w:val="single" w:sz="6" w:space="0" w:color="000000"/>
              <w:bottom w:val="single" w:sz="6" w:space="0" w:color="000000"/>
              <w:right w:val="single" w:sz="6" w:space="0" w:color="000000"/>
            </w:tcBorders>
            <w:shd w:val="clear" w:color="auto" w:fill="auto"/>
            <w:hideMark/>
          </w:tcPr>
          <w:p w14:paraId="1D55D233" w14:textId="77777777" w:rsidR="001F2BD0" w:rsidRPr="000F4DD0" w:rsidRDefault="001F2BD0" w:rsidP="001F2BD0">
            <w:pPr>
              <w:spacing w:after="0"/>
              <w:textAlignment w:val="baseline"/>
              <w:rPr>
                <w:rFonts w:ascii="Verdana" w:eastAsia="Times New Roman" w:hAnsi="Verdana"/>
                <w:sz w:val="20"/>
                <w:szCs w:val="20"/>
                <w:lang w:val="es-CO" w:eastAsia="es-CO"/>
              </w:rPr>
            </w:pPr>
            <w:r w:rsidRPr="000F4DD0">
              <w:rPr>
                <w:rFonts w:ascii="Verdana" w:eastAsia="Times New Roman" w:hAnsi="Verdana" w:cs="Arial"/>
                <w:sz w:val="20"/>
                <w:szCs w:val="20"/>
                <w:lang w:val="es-CO" w:eastAsia="es-CO"/>
              </w:rPr>
              <w:t> </w:t>
            </w:r>
          </w:p>
        </w:tc>
      </w:tr>
      <w:tr w:rsidR="001F2BD0" w:rsidRPr="000F4DD0" w14:paraId="2EC3D30A" w14:textId="77777777" w:rsidTr="00156E18">
        <w:trPr>
          <w:trHeight w:val="273"/>
        </w:trPr>
        <w:tc>
          <w:tcPr>
            <w:tcW w:w="3540" w:type="dxa"/>
            <w:tcBorders>
              <w:top w:val="single" w:sz="6" w:space="0" w:color="000000"/>
              <w:left w:val="single" w:sz="6" w:space="0" w:color="000000"/>
              <w:bottom w:val="single" w:sz="6" w:space="0" w:color="000000"/>
              <w:right w:val="single" w:sz="6" w:space="0" w:color="000000"/>
            </w:tcBorders>
            <w:shd w:val="clear" w:color="auto" w:fill="BFBFBF"/>
            <w:hideMark/>
          </w:tcPr>
          <w:p w14:paraId="089695EB" w14:textId="1E209317" w:rsidR="001F2BD0" w:rsidRPr="000F4DD0" w:rsidRDefault="001F2BD0" w:rsidP="00DB40D7">
            <w:pPr>
              <w:spacing w:after="0"/>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b/>
                <w:bCs/>
                <w:color w:val="FFFFFF" w:themeColor="background1"/>
                <w:sz w:val="20"/>
                <w:szCs w:val="20"/>
                <w:lang w:val="es-CO" w:eastAsia="es-CO"/>
              </w:rPr>
              <w:t>P</w:t>
            </w:r>
            <w:r w:rsidR="005262F7" w:rsidRPr="000F4DD0">
              <w:rPr>
                <w:rFonts w:ascii="Verdana" w:eastAsia="Times New Roman" w:hAnsi="Verdana"/>
                <w:b/>
                <w:bCs/>
                <w:color w:val="FFFFFF" w:themeColor="background1"/>
                <w:sz w:val="20"/>
                <w:szCs w:val="20"/>
                <w:lang w:val="es-CO" w:eastAsia="es-CO"/>
              </w:rPr>
              <w:t>resentado por:</w:t>
            </w:r>
            <w:r w:rsidRPr="000F4DD0">
              <w:rPr>
                <w:rFonts w:ascii="Verdana" w:eastAsia="Times New Roman" w:hAnsi="Verdana"/>
                <w:b/>
                <w:bCs/>
                <w:color w:val="FFFFFF" w:themeColor="background1"/>
                <w:sz w:val="20"/>
                <w:szCs w:val="20"/>
                <w:lang w:val="es-CO" w:eastAsia="es-CO"/>
              </w:rPr>
              <w:t> </w:t>
            </w:r>
          </w:p>
        </w:tc>
        <w:tc>
          <w:tcPr>
            <w:tcW w:w="6532" w:type="dxa"/>
            <w:tcBorders>
              <w:top w:val="single" w:sz="6" w:space="0" w:color="000000"/>
              <w:left w:val="single" w:sz="6" w:space="0" w:color="000000"/>
              <w:bottom w:val="single" w:sz="6" w:space="0" w:color="000000"/>
              <w:right w:val="single" w:sz="6" w:space="0" w:color="000000"/>
            </w:tcBorders>
            <w:shd w:val="clear" w:color="auto" w:fill="auto"/>
            <w:hideMark/>
          </w:tcPr>
          <w:p w14:paraId="140213F1" w14:textId="77777777" w:rsidR="001F2BD0" w:rsidRPr="000F4DD0" w:rsidRDefault="001F2BD0" w:rsidP="001F2BD0">
            <w:pPr>
              <w:spacing w:after="0"/>
              <w:textAlignment w:val="baseline"/>
              <w:rPr>
                <w:rFonts w:ascii="Verdana" w:eastAsia="Times New Roman" w:hAnsi="Verdana"/>
                <w:sz w:val="20"/>
                <w:szCs w:val="20"/>
                <w:lang w:val="es-CO" w:eastAsia="es-CO"/>
              </w:rPr>
            </w:pPr>
            <w:r w:rsidRPr="000F4DD0">
              <w:rPr>
                <w:rFonts w:ascii="Verdana" w:eastAsia="Times New Roman" w:hAnsi="Verdana" w:cs="Arial"/>
                <w:sz w:val="20"/>
                <w:szCs w:val="20"/>
                <w:lang w:val="es-CO" w:eastAsia="es-CO"/>
              </w:rPr>
              <w:t> </w:t>
            </w:r>
          </w:p>
        </w:tc>
      </w:tr>
      <w:tr w:rsidR="001F2BD0" w:rsidRPr="000F4DD0" w14:paraId="0E813CD6" w14:textId="77777777" w:rsidTr="00156E18">
        <w:trPr>
          <w:trHeight w:val="288"/>
        </w:trPr>
        <w:tc>
          <w:tcPr>
            <w:tcW w:w="3540" w:type="dxa"/>
            <w:tcBorders>
              <w:top w:val="single" w:sz="6" w:space="0" w:color="000000"/>
              <w:left w:val="single" w:sz="6" w:space="0" w:color="000000"/>
              <w:bottom w:val="single" w:sz="6" w:space="0" w:color="000000"/>
              <w:right w:val="single" w:sz="6" w:space="0" w:color="000000"/>
            </w:tcBorders>
            <w:shd w:val="clear" w:color="auto" w:fill="BFBFBF"/>
            <w:hideMark/>
          </w:tcPr>
          <w:p w14:paraId="2983F798" w14:textId="4A3EC108" w:rsidR="001F2BD0" w:rsidRPr="000F4DD0" w:rsidRDefault="001F2BD0" w:rsidP="00DB40D7">
            <w:pPr>
              <w:spacing w:after="0"/>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b/>
                <w:bCs/>
                <w:color w:val="FFFFFF" w:themeColor="background1"/>
                <w:sz w:val="20"/>
                <w:szCs w:val="20"/>
                <w:lang w:val="es-CO" w:eastAsia="es-CO"/>
              </w:rPr>
              <w:t>C</w:t>
            </w:r>
            <w:r w:rsidR="005262F7" w:rsidRPr="000F4DD0">
              <w:rPr>
                <w:rFonts w:ascii="Verdana" w:eastAsia="Times New Roman" w:hAnsi="Verdana"/>
                <w:b/>
                <w:bCs/>
                <w:color w:val="FFFFFF" w:themeColor="background1"/>
                <w:sz w:val="20"/>
                <w:szCs w:val="20"/>
                <w:lang w:val="es-CO" w:eastAsia="es-CO"/>
              </w:rPr>
              <w:t>argo</w:t>
            </w:r>
            <w:r w:rsidRPr="000F4DD0">
              <w:rPr>
                <w:rFonts w:ascii="Verdana" w:eastAsia="Times New Roman" w:hAnsi="Verdana"/>
                <w:b/>
                <w:bCs/>
                <w:color w:val="FFFFFF" w:themeColor="background1"/>
                <w:sz w:val="20"/>
                <w:szCs w:val="20"/>
                <w:lang w:val="es-CO" w:eastAsia="es-CO"/>
              </w:rPr>
              <w:t>/ </w:t>
            </w:r>
            <w:r w:rsidR="005262F7" w:rsidRPr="000F4DD0">
              <w:rPr>
                <w:rFonts w:ascii="Verdana" w:eastAsia="Times New Roman" w:hAnsi="Verdana"/>
                <w:b/>
                <w:bCs/>
                <w:color w:val="FFFFFF" w:themeColor="background1"/>
                <w:sz w:val="20"/>
                <w:szCs w:val="20"/>
                <w:lang w:val="es-CO" w:eastAsia="es-CO"/>
              </w:rPr>
              <w:t>rol:</w:t>
            </w:r>
            <w:r w:rsidRPr="000F4DD0">
              <w:rPr>
                <w:rFonts w:ascii="Verdana" w:eastAsia="Times New Roman" w:hAnsi="Verdana"/>
                <w:b/>
                <w:bCs/>
                <w:color w:val="FFFFFF" w:themeColor="background1"/>
                <w:sz w:val="20"/>
                <w:szCs w:val="20"/>
                <w:lang w:val="es-CO" w:eastAsia="es-CO"/>
              </w:rPr>
              <w:t> </w:t>
            </w:r>
          </w:p>
        </w:tc>
        <w:tc>
          <w:tcPr>
            <w:tcW w:w="6532" w:type="dxa"/>
            <w:tcBorders>
              <w:top w:val="single" w:sz="6" w:space="0" w:color="000000"/>
              <w:left w:val="single" w:sz="6" w:space="0" w:color="000000"/>
              <w:bottom w:val="single" w:sz="6" w:space="0" w:color="000000"/>
              <w:right w:val="single" w:sz="6" w:space="0" w:color="000000"/>
            </w:tcBorders>
            <w:shd w:val="clear" w:color="auto" w:fill="auto"/>
            <w:hideMark/>
          </w:tcPr>
          <w:p w14:paraId="46BE52F4" w14:textId="77777777" w:rsidR="001F2BD0" w:rsidRPr="000F4DD0" w:rsidRDefault="001F2BD0" w:rsidP="001F2BD0">
            <w:pPr>
              <w:spacing w:after="0"/>
              <w:textAlignment w:val="baseline"/>
              <w:rPr>
                <w:rFonts w:ascii="Verdana" w:eastAsia="Times New Roman" w:hAnsi="Verdana"/>
                <w:sz w:val="20"/>
                <w:szCs w:val="20"/>
                <w:lang w:val="es-CO" w:eastAsia="es-CO"/>
              </w:rPr>
            </w:pPr>
            <w:r w:rsidRPr="000F4DD0">
              <w:rPr>
                <w:rFonts w:ascii="Verdana" w:eastAsia="Times New Roman" w:hAnsi="Verdana" w:cs="Arial"/>
                <w:sz w:val="20"/>
                <w:szCs w:val="20"/>
                <w:lang w:val="es-CO" w:eastAsia="es-CO"/>
              </w:rPr>
              <w:t> </w:t>
            </w:r>
          </w:p>
        </w:tc>
      </w:tr>
      <w:tr w:rsidR="001F2BD0" w:rsidRPr="000F4DD0" w14:paraId="7BF47D8E" w14:textId="77777777" w:rsidTr="00156E18">
        <w:trPr>
          <w:trHeight w:val="440"/>
        </w:trPr>
        <w:tc>
          <w:tcPr>
            <w:tcW w:w="3540" w:type="dxa"/>
            <w:tcBorders>
              <w:top w:val="single" w:sz="6" w:space="0" w:color="000000"/>
              <w:left w:val="single" w:sz="6" w:space="0" w:color="000000"/>
              <w:bottom w:val="single" w:sz="6" w:space="0" w:color="000000"/>
              <w:right w:val="single" w:sz="6" w:space="0" w:color="000000"/>
            </w:tcBorders>
            <w:shd w:val="clear" w:color="auto" w:fill="BFBFBF"/>
            <w:hideMark/>
          </w:tcPr>
          <w:p w14:paraId="0F07A5FA" w14:textId="72B2EF11" w:rsidR="001F2BD0" w:rsidRPr="000F4DD0" w:rsidRDefault="001F2BD0" w:rsidP="00DB40D7">
            <w:pPr>
              <w:spacing w:after="0"/>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b/>
                <w:bCs/>
                <w:color w:val="FFFFFF" w:themeColor="background1"/>
                <w:sz w:val="20"/>
                <w:szCs w:val="20"/>
                <w:lang w:val="es-CO" w:eastAsia="es-CO"/>
              </w:rPr>
              <w:t>R</w:t>
            </w:r>
            <w:r w:rsidR="005262F7" w:rsidRPr="000F4DD0">
              <w:rPr>
                <w:rFonts w:ascii="Verdana" w:eastAsia="Times New Roman" w:hAnsi="Verdana"/>
                <w:b/>
                <w:bCs/>
                <w:color w:val="FFFFFF" w:themeColor="background1"/>
                <w:sz w:val="20"/>
                <w:szCs w:val="20"/>
                <w:lang w:val="es-CO" w:eastAsia="es-CO"/>
              </w:rPr>
              <w:t>esultado de revisión solicitud</w:t>
            </w:r>
            <w:r w:rsidRPr="000F4DD0">
              <w:rPr>
                <w:rFonts w:ascii="Verdana" w:eastAsia="Times New Roman" w:hAnsi="Verdana"/>
                <w:b/>
                <w:bCs/>
                <w:color w:val="FFFFFF" w:themeColor="background1"/>
                <w:sz w:val="20"/>
                <w:szCs w:val="20"/>
                <w:lang w:val="es-CO" w:eastAsia="es-CO"/>
              </w:rPr>
              <w:t> </w:t>
            </w:r>
          </w:p>
        </w:tc>
        <w:tc>
          <w:tcPr>
            <w:tcW w:w="6532" w:type="dxa"/>
            <w:tcBorders>
              <w:top w:val="single" w:sz="6" w:space="0" w:color="000000"/>
              <w:left w:val="single" w:sz="6" w:space="0" w:color="000000"/>
              <w:bottom w:val="single" w:sz="6" w:space="0" w:color="000000"/>
              <w:right w:val="single" w:sz="6" w:space="0" w:color="000000"/>
            </w:tcBorders>
            <w:shd w:val="clear" w:color="auto" w:fill="auto"/>
            <w:hideMark/>
          </w:tcPr>
          <w:p w14:paraId="33771F32" w14:textId="5963C74F" w:rsidR="001F2BD0" w:rsidRPr="000F4DD0" w:rsidRDefault="00CC023F" w:rsidP="001F2BD0">
            <w:pPr>
              <w:spacing w:after="0"/>
              <w:textAlignment w:val="baseline"/>
              <w:rPr>
                <w:rFonts w:ascii="Verdana" w:eastAsia="Times New Roman" w:hAnsi="Verdana"/>
                <w:sz w:val="20"/>
                <w:szCs w:val="20"/>
                <w:lang w:val="es-CO" w:eastAsia="es-CO"/>
              </w:rPr>
            </w:pPr>
            <w:r w:rsidRPr="000F4DD0">
              <w:rPr>
                <w:rFonts w:ascii="Verdana" w:eastAsia="Times New Roman" w:hAnsi="Verdana" w:cs="Arial"/>
                <w:color w:val="0070C0"/>
                <w:sz w:val="20"/>
                <w:szCs w:val="20"/>
                <w:lang w:val="es-ES" w:eastAsia="es-CO"/>
              </w:rPr>
              <w:t>Aprobado / No aprobado / Postergado</w:t>
            </w:r>
            <w:r w:rsidR="001F2BD0" w:rsidRPr="000F4DD0">
              <w:rPr>
                <w:rFonts w:ascii="Verdana" w:eastAsia="Times New Roman" w:hAnsi="Verdana" w:cs="Arial"/>
                <w:color w:val="0070C0"/>
                <w:sz w:val="20"/>
                <w:szCs w:val="20"/>
                <w:lang w:val="es-CO" w:eastAsia="es-CO"/>
              </w:rPr>
              <w:t> </w:t>
            </w:r>
          </w:p>
        </w:tc>
      </w:tr>
      <w:tr w:rsidR="001F2BD0" w:rsidRPr="000F4DD0" w14:paraId="18BBCAE1" w14:textId="77777777" w:rsidTr="00480F65">
        <w:trPr>
          <w:trHeight w:val="1653"/>
        </w:trPr>
        <w:tc>
          <w:tcPr>
            <w:tcW w:w="354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D8199DC" w14:textId="10D61633" w:rsidR="001F2BD0" w:rsidRPr="000F4DD0" w:rsidRDefault="001F2BD0" w:rsidP="00DC61D6">
            <w:pPr>
              <w:spacing w:after="0"/>
              <w:textAlignment w:val="baseline"/>
              <w:rPr>
                <w:rFonts w:ascii="Verdana" w:eastAsia="Times New Roman" w:hAnsi="Verdana"/>
                <w:b/>
                <w:bCs/>
                <w:color w:val="FFFFFF" w:themeColor="background1"/>
                <w:sz w:val="20"/>
                <w:szCs w:val="20"/>
                <w:lang w:val="es-CO" w:eastAsia="es-CO"/>
              </w:rPr>
            </w:pPr>
            <w:r w:rsidRPr="000F4DD0">
              <w:rPr>
                <w:rFonts w:ascii="Verdana" w:eastAsia="Times New Roman" w:hAnsi="Verdana"/>
                <w:b/>
                <w:bCs/>
                <w:color w:val="FFFFFF" w:themeColor="background1"/>
                <w:sz w:val="20"/>
                <w:szCs w:val="20"/>
                <w:lang w:val="es-CO" w:eastAsia="es-CO"/>
              </w:rPr>
              <w:t>O</w:t>
            </w:r>
            <w:r w:rsidR="005262F7" w:rsidRPr="000F4DD0">
              <w:rPr>
                <w:rFonts w:ascii="Verdana" w:eastAsia="Times New Roman" w:hAnsi="Verdana"/>
                <w:b/>
                <w:bCs/>
                <w:color w:val="FFFFFF" w:themeColor="background1"/>
                <w:sz w:val="20"/>
                <w:szCs w:val="20"/>
                <w:lang w:val="es-CO" w:eastAsia="es-CO"/>
              </w:rPr>
              <w:t>bservaciones</w:t>
            </w:r>
            <w:r w:rsidR="00DC61D6" w:rsidRPr="000F4DD0">
              <w:rPr>
                <w:rFonts w:ascii="Verdana" w:eastAsia="Times New Roman" w:hAnsi="Verdana"/>
                <w:b/>
                <w:bCs/>
                <w:color w:val="FFFFFF" w:themeColor="background1"/>
                <w:sz w:val="20"/>
                <w:szCs w:val="20"/>
                <w:lang w:val="es-CO" w:eastAsia="es-CO"/>
              </w:rPr>
              <w:t>:</w:t>
            </w:r>
          </w:p>
        </w:tc>
        <w:tc>
          <w:tcPr>
            <w:tcW w:w="6532" w:type="dxa"/>
            <w:tcBorders>
              <w:top w:val="single" w:sz="6" w:space="0" w:color="000000"/>
              <w:left w:val="single" w:sz="6" w:space="0" w:color="000000"/>
              <w:bottom w:val="single" w:sz="6" w:space="0" w:color="000000"/>
              <w:right w:val="single" w:sz="6" w:space="0" w:color="000000"/>
            </w:tcBorders>
            <w:shd w:val="clear" w:color="auto" w:fill="auto"/>
            <w:hideMark/>
          </w:tcPr>
          <w:p w14:paraId="1FF86EB5" w14:textId="22BA51BD" w:rsidR="001F2BD0" w:rsidRPr="000F4DD0" w:rsidRDefault="001F2BD0" w:rsidP="001F2BD0">
            <w:pPr>
              <w:spacing w:after="0"/>
              <w:textAlignment w:val="baseline"/>
              <w:rPr>
                <w:rFonts w:ascii="Verdana" w:eastAsia="Times New Roman" w:hAnsi="Verdana"/>
                <w:sz w:val="20"/>
                <w:szCs w:val="20"/>
                <w:lang w:val="es-CO" w:eastAsia="es-CO"/>
              </w:rPr>
            </w:pPr>
          </w:p>
        </w:tc>
      </w:tr>
    </w:tbl>
    <w:p w14:paraId="210D981D" w14:textId="3C945CD6" w:rsidR="00373FF5" w:rsidRPr="000F4DD0" w:rsidRDefault="00373FF5" w:rsidP="001F2BD0">
      <w:pPr>
        <w:spacing w:after="0"/>
        <w:textAlignment w:val="baseline"/>
        <w:rPr>
          <w:rFonts w:ascii="Verdana" w:eastAsia="Times New Roman" w:hAnsi="Verdana" w:cs="Segoe UI"/>
          <w:sz w:val="20"/>
          <w:szCs w:val="20"/>
          <w:lang w:val="es-CO" w:eastAsia="es-CO"/>
        </w:rPr>
      </w:pPr>
    </w:p>
    <w:p w14:paraId="61492674" w14:textId="77777777" w:rsidR="00373FF5" w:rsidRPr="000F4DD0" w:rsidRDefault="00373FF5" w:rsidP="00161C44">
      <w:pPr>
        <w:spacing w:after="0" w:line="276" w:lineRule="auto"/>
        <w:ind w:left="567"/>
        <w:jc w:val="both"/>
        <w:rPr>
          <w:rFonts w:ascii="Verdana" w:eastAsia="Arial" w:hAnsi="Verdana" w:cs="Arial"/>
          <w:b/>
          <w:bCs/>
          <w:sz w:val="20"/>
          <w:szCs w:val="20"/>
          <w:lang w:val="es-CO" w:eastAsia="es-CO" w:bidi="es-CO"/>
        </w:rPr>
      </w:pPr>
    </w:p>
    <w:p w14:paraId="6DAE4A81" w14:textId="3F32081D" w:rsidR="008B14BC" w:rsidRPr="000F4DD0" w:rsidRDefault="008B14BC" w:rsidP="00161C44">
      <w:pPr>
        <w:spacing w:after="0" w:line="276" w:lineRule="auto"/>
        <w:ind w:left="567"/>
        <w:jc w:val="both"/>
        <w:rPr>
          <w:rFonts w:ascii="Verdana" w:eastAsia="Arial" w:hAnsi="Verdana" w:cs="Arial"/>
          <w:b/>
          <w:bCs/>
          <w:sz w:val="20"/>
          <w:szCs w:val="20"/>
          <w:lang w:val="es-CO" w:eastAsia="es-CO" w:bidi="es-CO"/>
        </w:rPr>
      </w:pPr>
      <w:r w:rsidRPr="000F4DD0">
        <w:rPr>
          <w:rFonts w:ascii="Verdana" w:eastAsia="Arial" w:hAnsi="Verdana" w:cs="Arial"/>
          <w:b/>
          <w:bCs/>
          <w:sz w:val="20"/>
          <w:szCs w:val="20"/>
          <w:lang w:val="es-CO" w:eastAsia="es-CO" w:bidi="es-CO"/>
        </w:rPr>
        <w:t>CONTROL DE CAMBIOS</w:t>
      </w:r>
    </w:p>
    <w:p w14:paraId="11D1FE98" w14:textId="4020BE39" w:rsidR="008B14BC" w:rsidRPr="000F4DD0" w:rsidRDefault="008B14BC" w:rsidP="00161C44">
      <w:pPr>
        <w:spacing w:after="0" w:line="276" w:lineRule="auto"/>
        <w:ind w:left="567"/>
        <w:jc w:val="both"/>
        <w:rPr>
          <w:rFonts w:ascii="Verdana" w:eastAsia="Arial" w:hAnsi="Verdana" w:cs="Arial"/>
          <w:b/>
          <w:bCs/>
          <w:sz w:val="20"/>
          <w:szCs w:val="20"/>
          <w:lang w:val="es-CO" w:eastAsia="es-CO" w:bidi="es-CO"/>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8B14BC" w:rsidRPr="000F4DD0" w14:paraId="1EFE7209" w14:textId="77777777" w:rsidTr="00156E18">
        <w:trPr>
          <w:trHeight w:val="326"/>
        </w:trPr>
        <w:tc>
          <w:tcPr>
            <w:tcW w:w="1032" w:type="dxa"/>
            <w:shd w:val="clear" w:color="auto" w:fill="BFBFBF"/>
            <w:vAlign w:val="center"/>
          </w:tcPr>
          <w:p w14:paraId="65899C3D" w14:textId="77777777" w:rsidR="008B14BC" w:rsidRPr="000F4DD0" w:rsidRDefault="008B14BC" w:rsidP="00932762">
            <w:pPr>
              <w:pStyle w:val="TableParagraph"/>
              <w:jc w:val="center"/>
              <w:rPr>
                <w:rFonts w:ascii="Verdana" w:hAnsi="Verdana"/>
                <w:b/>
                <w:sz w:val="20"/>
                <w:szCs w:val="20"/>
              </w:rPr>
            </w:pPr>
            <w:r w:rsidRPr="000F4DD0">
              <w:rPr>
                <w:rFonts w:ascii="Verdana" w:hAnsi="Verdana"/>
                <w:b/>
                <w:color w:val="FFFFFF"/>
                <w:sz w:val="20"/>
                <w:szCs w:val="20"/>
              </w:rPr>
              <w:t>Versión</w:t>
            </w:r>
          </w:p>
        </w:tc>
        <w:tc>
          <w:tcPr>
            <w:tcW w:w="1582" w:type="dxa"/>
            <w:shd w:val="clear" w:color="auto" w:fill="BFBFBF"/>
            <w:vAlign w:val="center"/>
          </w:tcPr>
          <w:p w14:paraId="6B3BB862" w14:textId="77777777" w:rsidR="008B14BC" w:rsidRPr="000F4DD0" w:rsidRDefault="008B14BC" w:rsidP="00932762">
            <w:pPr>
              <w:pStyle w:val="TableParagraph"/>
              <w:jc w:val="center"/>
              <w:rPr>
                <w:rFonts w:ascii="Verdana" w:hAnsi="Verdana"/>
                <w:b/>
                <w:sz w:val="20"/>
                <w:szCs w:val="20"/>
              </w:rPr>
            </w:pPr>
            <w:r w:rsidRPr="000F4DD0">
              <w:rPr>
                <w:rFonts w:ascii="Verdana" w:hAnsi="Verdana"/>
                <w:b/>
                <w:color w:val="FFFFFF"/>
                <w:sz w:val="20"/>
                <w:szCs w:val="20"/>
              </w:rPr>
              <w:t>Fecha</w:t>
            </w:r>
          </w:p>
        </w:tc>
        <w:tc>
          <w:tcPr>
            <w:tcW w:w="6415" w:type="dxa"/>
            <w:shd w:val="clear" w:color="auto" w:fill="BFBFBF"/>
            <w:vAlign w:val="center"/>
          </w:tcPr>
          <w:p w14:paraId="6D1D7AD7" w14:textId="77777777" w:rsidR="008B14BC" w:rsidRPr="000F4DD0" w:rsidRDefault="008B14BC" w:rsidP="00932762">
            <w:pPr>
              <w:pStyle w:val="TableParagraph"/>
              <w:jc w:val="center"/>
              <w:rPr>
                <w:rFonts w:ascii="Verdana" w:hAnsi="Verdana"/>
                <w:b/>
                <w:sz w:val="20"/>
                <w:szCs w:val="20"/>
              </w:rPr>
            </w:pPr>
            <w:r w:rsidRPr="000F4DD0">
              <w:rPr>
                <w:rFonts w:ascii="Verdana" w:hAnsi="Verdana"/>
                <w:b/>
                <w:color w:val="FFFFFF"/>
                <w:sz w:val="20"/>
                <w:szCs w:val="20"/>
              </w:rPr>
              <w:t>Descripción de la modificación</w:t>
            </w:r>
          </w:p>
        </w:tc>
      </w:tr>
      <w:tr w:rsidR="008B14BC" w:rsidRPr="000F4DD0" w14:paraId="50E4BED7" w14:textId="77777777" w:rsidTr="00932762">
        <w:trPr>
          <w:trHeight w:val="325"/>
        </w:trPr>
        <w:tc>
          <w:tcPr>
            <w:tcW w:w="1032" w:type="dxa"/>
            <w:shd w:val="clear" w:color="auto" w:fill="auto"/>
          </w:tcPr>
          <w:p w14:paraId="2269745A" w14:textId="00194F48" w:rsidR="008B14BC" w:rsidRPr="000F4DD0" w:rsidRDefault="00D74BDE" w:rsidP="00932762">
            <w:pPr>
              <w:pStyle w:val="TableParagraph"/>
              <w:spacing w:before="114"/>
              <w:ind w:left="11"/>
              <w:jc w:val="center"/>
              <w:rPr>
                <w:rFonts w:ascii="Verdana" w:hAnsi="Verdana"/>
                <w:sz w:val="20"/>
                <w:szCs w:val="20"/>
              </w:rPr>
            </w:pPr>
            <w:r w:rsidRPr="000F4DD0">
              <w:rPr>
                <w:rFonts w:ascii="Verdana" w:hAnsi="Verdana"/>
                <w:sz w:val="20"/>
                <w:szCs w:val="20"/>
              </w:rPr>
              <w:t>01</w:t>
            </w:r>
          </w:p>
        </w:tc>
        <w:tc>
          <w:tcPr>
            <w:tcW w:w="1582" w:type="dxa"/>
            <w:shd w:val="clear" w:color="auto" w:fill="auto"/>
          </w:tcPr>
          <w:p w14:paraId="42A15332" w14:textId="11F42421" w:rsidR="008B14BC" w:rsidRPr="000F4DD0" w:rsidRDefault="00D74BDE" w:rsidP="008B14BC">
            <w:pPr>
              <w:pStyle w:val="TableParagraph"/>
              <w:spacing w:before="114"/>
              <w:ind w:left="110"/>
              <w:rPr>
                <w:rFonts w:ascii="Verdana" w:hAnsi="Verdana"/>
                <w:sz w:val="20"/>
                <w:szCs w:val="20"/>
              </w:rPr>
            </w:pPr>
            <w:r w:rsidRPr="000F4DD0">
              <w:rPr>
                <w:rFonts w:ascii="Verdana" w:hAnsi="Verdana"/>
                <w:sz w:val="20"/>
                <w:szCs w:val="20"/>
              </w:rPr>
              <w:t>27/01/2021</w:t>
            </w:r>
          </w:p>
        </w:tc>
        <w:tc>
          <w:tcPr>
            <w:tcW w:w="6415" w:type="dxa"/>
            <w:shd w:val="clear" w:color="auto" w:fill="auto"/>
          </w:tcPr>
          <w:p w14:paraId="42018F56" w14:textId="1F1A99F3" w:rsidR="008B14BC" w:rsidRPr="000F4DD0" w:rsidRDefault="00237E6F" w:rsidP="00932762">
            <w:pPr>
              <w:pStyle w:val="TableParagraph"/>
              <w:spacing w:before="114"/>
              <w:ind w:left="113"/>
              <w:rPr>
                <w:rFonts w:ascii="Verdana" w:hAnsi="Verdana"/>
                <w:sz w:val="20"/>
                <w:szCs w:val="20"/>
              </w:rPr>
            </w:pPr>
            <w:r w:rsidRPr="000F4DD0">
              <w:rPr>
                <w:rFonts w:ascii="Verdana" w:hAnsi="Verdana"/>
                <w:sz w:val="20"/>
                <w:szCs w:val="20"/>
              </w:rPr>
              <w:t xml:space="preserve">Creación del formato </w:t>
            </w:r>
            <w:r w:rsidR="00136AC4" w:rsidRPr="000F4DD0">
              <w:rPr>
                <w:rFonts w:ascii="Verdana" w:hAnsi="Verdana"/>
                <w:sz w:val="20"/>
                <w:szCs w:val="20"/>
              </w:rPr>
              <w:t>Solicitud de cambio</w:t>
            </w:r>
            <w:r w:rsidRPr="000F4DD0">
              <w:rPr>
                <w:rFonts w:ascii="Verdana" w:hAnsi="Verdana"/>
                <w:sz w:val="20"/>
                <w:szCs w:val="20"/>
              </w:rPr>
              <w:t>.</w:t>
            </w:r>
          </w:p>
        </w:tc>
      </w:tr>
    </w:tbl>
    <w:p w14:paraId="432E629B" w14:textId="77777777" w:rsidR="008B14BC" w:rsidRPr="00F0435A" w:rsidRDefault="008B14BC" w:rsidP="001F2BD0">
      <w:pPr>
        <w:spacing w:after="0" w:line="276" w:lineRule="auto"/>
        <w:jc w:val="both"/>
        <w:rPr>
          <w:rFonts w:ascii="Verdana" w:eastAsia="Arial" w:hAnsi="Verdana" w:cs="Arial"/>
          <w:b/>
          <w:bCs/>
          <w:sz w:val="20"/>
          <w:szCs w:val="20"/>
          <w:lang w:val="es-CO" w:eastAsia="es-CO" w:bidi="es-CO"/>
        </w:rPr>
      </w:pPr>
    </w:p>
    <w:sectPr w:rsidR="008B14BC" w:rsidRPr="00F0435A" w:rsidSect="0047100B">
      <w:headerReference w:type="even" r:id="rId11"/>
      <w:headerReference w:type="default" r:id="rId12"/>
      <w:footerReference w:type="default" r:id="rId13"/>
      <w:headerReference w:type="first" r:id="rId14"/>
      <w:pgSz w:w="12240" w:h="15840"/>
      <w:pgMar w:top="720" w:right="737" w:bottom="72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7022" w14:textId="77777777" w:rsidR="0047100B" w:rsidRDefault="0047100B">
      <w:pPr>
        <w:spacing w:after="0"/>
      </w:pPr>
      <w:r>
        <w:separator/>
      </w:r>
    </w:p>
  </w:endnote>
  <w:endnote w:type="continuationSeparator" w:id="0">
    <w:p w14:paraId="643E185A" w14:textId="77777777" w:rsidR="0047100B" w:rsidRDefault="004710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58C47EE2" w:rsidR="0035516F" w:rsidRDefault="0035516F" w:rsidP="0035516F">
    <w:pPr>
      <w:pStyle w:val="Piedepgina"/>
    </w:pPr>
    <w:r>
      <w:tab/>
    </w:r>
    <w:r>
      <w:tab/>
    </w:r>
    <w:r>
      <w:ptab w:relativeTo="margin" w:alignment="center" w:leader="none"/>
    </w:r>
    <w:r>
      <w:ptab w:relativeTo="margin" w:alignment="right" w:leader="none"/>
    </w:r>
    <w:r>
      <w:t xml:space="preserve">       </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620C" w14:textId="77777777" w:rsidR="0047100B" w:rsidRDefault="0047100B">
      <w:pPr>
        <w:spacing w:after="0"/>
      </w:pPr>
      <w:r>
        <w:separator/>
      </w:r>
    </w:p>
  </w:footnote>
  <w:footnote w:type="continuationSeparator" w:id="0">
    <w:p w14:paraId="0E3D790C" w14:textId="77777777" w:rsidR="0047100B" w:rsidRDefault="004710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p w14:paraId="4E958DAE" w14:textId="77777777" w:rsidR="00FC24F6" w:rsidRDefault="00FC24F6"/>
  <w:p w14:paraId="44429802" w14:textId="77777777" w:rsidR="00FC24F6" w:rsidRDefault="00FC24F6"/>
  <w:p w14:paraId="6D360045" w14:textId="77777777" w:rsidR="00FC24F6" w:rsidRDefault="00FC24F6"/>
  <w:p w14:paraId="64C113A0" w14:textId="77777777" w:rsidR="00FC24F6" w:rsidRDefault="00FC24F6"/>
  <w:p w14:paraId="7E9836C1" w14:textId="77777777" w:rsidR="00FC24F6" w:rsidRDefault="00FC24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524B" w14:textId="77777777" w:rsidR="001C4A30" w:rsidRDefault="001C4A30" w:rsidP="002E1BE2"/>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961"/>
      <w:gridCol w:w="2693"/>
    </w:tblGrid>
    <w:tr w:rsidR="00AB6F3B" w:rsidRPr="00CD4AF9" w14:paraId="5788C8CC" w14:textId="77777777" w:rsidTr="00CA5FB4">
      <w:trPr>
        <w:trHeight w:val="559"/>
      </w:trPr>
      <w:tc>
        <w:tcPr>
          <w:tcW w:w="2836" w:type="dxa"/>
          <w:vMerge w:val="restart"/>
          <w:shd w:val="clear" w:color="auto" w:fill="A6A6A6" w:themeFill="background1" w:themeFillShade="A6"/>
        </w:tcPr>
        <w:p w14:paraId="6E315608" w14:textId="67308D3B" w:rsidR="00AB6F3B" w:rsidRDefault="00AB6F3B" w:rsidP="00AB6F3B">
          <w:pPr>
            <w:widowControl w:val="0"/>
            <w:jc w:val="center"/>
            <w:rPr>
              <w:rFonts w:ascii="Verdana" w:hAnsi="Verdana"/>
              <w:b/>
              <w:noProof/>
              <w:color w:val="FFFFFF"/>
              <w:sz w:val="18"/>
              <w:szCs w:val="18"/>
            </w:rPr>
          </w:pPr>
        </w:p>
        <w:p w14:paraId="75BE6903" w14:textId="4CA6EE51" w:rsidR="00AB6F3B" w:rsidRDefault="00F00AEB" w:rsidP="00AB6F3B">
          <w:pPr>
            <w:widowControl w:val="0"/>
            <w:jc w:val="center"/>
            <w:rPr>
              <w:rFonts w:ascii="Verdana" w:hAnsi="Verdana"/>
              <w:b/>
              <w:noProof/>
              <w:color w:val="FFFFFF"/>
              <w:sz w:val="18"/>
              <w:szCs w:val="18"/>
            </w:rPr>
          </w:pPr>
          <w:r>
            <w:rPr>
              <w:rFonts w:ascii="Times New Roman" w:hAnsi="Times New Roman"/>
              <w:noProof/>
            </w:rPr>
            <w:drawing>
              <wp:anchor distT="0" distB="0" distL="114300" distR="114300" simplePos="0" relativeHeight="251663872" behindDoc="0" locked="0" layoutInCell="1" allowOverlap="1" wp14:anchorId="6F1405D9" wp14:editId="717BBAC2">
                <wp:simplePos x="0" y="0"/>
                <wp:positionH relativeFrom="column">
                  <wp:posOffset>116205</wp:posOffset>
                </wp:positionH>
                <wp:positionV relativeFrom="paragraph">
                  <wp:posOffset>59055</wp:posOffset>
                </wp:positionV>
                <wp:extent cx="1515110" cy="551815"/>
                <wp:effectExtent l="0" t="0" r="8890" b="635"/>
                <wp:wrapThrough wrapText="bothSides">
                  <wp:wrapPolygon edited="0">
                    <wp:start x="1358" y="0"/>
                    <wp:lineTo x="0" y="4474"/>
                    <wp:lineTo x="0" y="13422"/>
                    <wp:lineTo x="2716" y="20879"/>
                    <wp:lineTo x="4074" y="20879"/>
                    <wp:lineTo x="10320" y="20133"/>
                    <wp:lineTo x="21455" y="15659"/>
                    <wp:lineTo x="21455" y="5965"/>
                    <wp:lineTo x="19282" y="4474"/>
                    <wp:lineTo x="5432" y="0"/>
                    <wp:lineTo x="1358" y="0"/>
                  </wp:wrapPolygon>
                </wp:wrapThrough>
                <wp:docPr id="50215403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551815"/>
                        </a:xfrm>
                        <a:prstGeom prst="rect">
                          <a:avLst/>
                        </a:prstGeom>
                        <a:noFill/>
                      </pic:spPr>
                    </pic:pic>
                  </a:graphicData>
                </a:graphic>
                <wp14:sizeRelH relativeFrom="margin">
                  <wp14:pctWidth>0</wp14:pctWidth>
                </wp14:sizeRelH>
                <wp14:sizeRelV relativeFrom="margin">
                  <wp14:pctHeight>0</wp14:pctHeight>
                </wp14:sizeRelV>
              </wp:anchor>
            </w:drawing>
          </w:r>
        </w:p>
        <w:p w14:paraId="24CF9EE3" w14:textId="77777777" w:rsidR="00AB6F3B" w:rsidRPr="00CD4AF9" w:rsidRDefault="00AB6F3B" w:rsidP="00AB6F3B">
          <w:pPr>
            <w:widowControl w:val="0"/>
            <w:jc w:val="center"/>
            <w:rPr>
              <w:rFonts w:ascii="Verdana" w:hAnsi="Verdana"/>
              <w:b/>
              <w:color w:val="FFFFFF"/>
              <w:sz w:val="18"/>
              <w:szCs w:val="18"/>
            </w:rPr>
          </w:pPr>
        </w:p>
      </w:tc>
      <w:tc>
        <w:tcPr>
          <w:tcW w:w="4961" w:type="dxa"/>
          <w:shd w:val="clear" w:color="auto" w:fill="A6A6A6" w:themeFill="background1" w:themeFillShade="A6"/>
          <w:vAlign w:val="center"/>
        </w:tcPr>
        <w:p w14:paraId="4C0F3B9D" w14:textId="062C949D" w:rsidR="00AB6F3B" w:rsidRPr="00CA5FB4" w:rsidRDefault="00AB6F3B" w:rsidP="00AB6F3B">
          <w:pPr>
            <w:widowControl w:val="0"/>
            <w:jc w:val="center"/>
            <w:rPr>
              <w:rFonts w:ascii="Verdana" w:hAnsi="Verdana"/>
              <w:b/>
              <w:noProof/>
              <w:color w:val="FFFFFF"/>
              <w:sz w:val="18"/>
              <w:szCs w:val="18"/>
            </w:rPr>
          </w:pPr>
          <w:r w:rsidRPr="00CA5FB4">
            <w:rPr>
              <w:rFonts w:ascii="Verdana" w:hAnsi="Verdana"/>
              <w:b/>
              <w:noProof/>
              <w:color w:val="FFFFFF"/>
              <w:sz w:val="20"/>
              <w:szCs w:val="20"/>
            </w:rPr>
            <w:t>FORMATO SOLICITUD DE CAMBIO</w:t>
          </w:r>
        </w:p>
      </w:tc>
      <w:tc>
        <w:tcPr>
          <w:tcW w:w="2693" w:type="dxa"/>
          <w:shd w:val="clear" w:color="auto" w:fill="A6A6A6" w:themeFill="background1" w:themeFillShade="A6"/>
          <w:vAlign w:val="center"/>
        </w:tcPr>
        <w:p w14:paraId="7F6EC502" w14:textId="6F628E21" w:rsidR="00AB6F3B" w:rsidRPr="007603D4" w:rsidRDefault="00AB6F3B" w:rsidP="00AB6F3B">
          <w:pPr>
            <w:widowControl w:val="0"/>
            <w:rPr>
              <w:rFonts w:ascii="Verdana" w:hAnsi="Verdana"/>
              <w:sz w:val="20"/>
              <w:szCs w:val="20"/>
            </w:rPr>
          </w:pPr>
          <w:r w:rsidRPr="007603D4">
            <w:rPr>
              <w:rFonts w:ascii="Verdana" w:hAnsi="Verdana"/>
              <w:sz w:val="20"/>
              <w:szCs w:val="20"/>
            </w:rPr>
            <w:t xml:space="preserve">Código: </w:t>
          </w:r>
          <w:r w:rsidRPr="007603D4">
            <w:rPr>
              <w:rFonts w:ascii="Verdana" w:hAnsi="Verdana" w:cs="Arial"/>
              <w:color w:val="000000" w:themeColor="text1"/>
              <w:sz w:val="20"/>
              <w:szCs w:val="20"/>
            </w:rPr>
            <w:t>130,06,15-34</w:t>
          </w:r>
        </w:p>
      </w:tc>
    </w:tr>
    <w:tr w:rsidR="00AB6F3B" w:rsidRPr="00CD4AF9" w14:paraId="633B5226" w14:textId="77777777" w:rsidTr="000F4DD0">
      <w:trPr>
        <w:trHeight w:val="384"/>
      </w:trPr>
      <w:tc>
        <w:tcPr>
          <w:tcW w:w="2836" w:type="dxa"/>
          <w:vMerge/>
          <w:shd w:val="clear" w:color="auto" w:fill="BFBFBF"/>
        </w:tcPr>
        <w:p w14:paraId="358C29AE" w14:textId="77777777" w:rsidR="00AB6F3B" w:rsidRPr="00CD4AF9" w:rsidRDefault="00AB6F3B" w:rsidP="00AB6F3B">
          <w:pPr>
            <w:pStyle w:val="Encabezado"/>
            <w:widowControl w:val="0"/>
            <w:rPr>
              <w:rFonts w:ascii="Verdana" w:hAnsi="Verdana"/>
              <w:sz w:val="18"/>
              <w:szCs w:val="18"/>
            </w:rPr>
          </w:pPr>
        </w:p>
      </w:tc>
      <w:tc>
        <w:tcPr>
          <w:tcW w:w="4961" w:type="dxa"/>
          <w:shd w:val="clear" w:color="auto" w:fill="auto"/>
          <w:vAlign w:val="center"/>
        </w:tcPr>
        <w:p w14:paraId="5D27BD71" w14:textId="77777777" w:rsidR="00AB6F3B" w:rsidRPr="007603D4" w:rsidRDefault="00AB6F3B" w:rsidP="00AB6F3B">
          <w:pPr>
            <w:pStyle w:val="Encabezado"/>
            <w:widowControl w:val="0"/>
            <w:jc w:val="center"/>
            <w:rPr>
              <w:rFonts w:ascii="Verdana" w:hAnsi="Verdana"/>
              <w:sz w:val="20"/>
              <w:szCs w:val="20"/>
            </w:rPr>
          </w:pPr>
          <w:r w:rsidRPr="007603D4">
            <w:rPr>
              <w:rFonts w:ascii="Verdana" w:hAnsi="Verdana"/>
              <w:sz w:val="20"/>
              <w:szCs w:val="20"/>
            </w:rPr>
            <w:t>PROCESO GESTIÓN DE LA INFORMACIÓN</w:t>
          </w:r>
        </w:p>
      </w:tc>
      <w:tc>
        <w:tcPr>
          <w:tcW w:w="2693" w:type="dxa"/>
          <w:shd w:val="clear" w:color="auto" w:fill="auto"/>
          <w:vAlign w:val="center"/>
        </w:tcPr>
        <w:p w14:paraId="589B91F5" w14:textId="44B7AEF6" w:rsidR="00AB6F3B" w:rsidRPr="007603D4" w:rsidRDefault="00AB6F3B" w:rsidP="00AB6F3B">
          <w:pPr>
            <w:widowControl w:val="0"/>
            <w:rPr>
              <w:rFonts w:ascii="Verdana" w:hAnsi="Verdana"/>
              <w:color w:val="000000"/>
              <w:sz w:val="20"/>
              <w:szCs w:val="20"/>
            </w:rPr>
          </w:pPr>
          <w:r w:rsidRPr="007603D4">
            <w:rPr>
              <w:rFonts w:ascii="Verdana" w:hAnsi="Verdana"/>
              <w:color w:val="000000"/>
              <w:sz w:val="20"/>
              <w:szCs w:val="20"/>
            </w:rPr>
            <w:t>Versión: 01</w:t>
          </w:r>
        </w:p>
      </w:tc>
    </w:tr>
    <w:tr w:rsidR="00AB6F3B" w:rsidRPr="00CD4AF9" w14:paraId="64D7B10A" w14:textId="77777777" w:rsidTr="000F4DD0">
      <w:trPr>
        <w:trHeight w:val="524"/>
      </w:trPr>
      <w:tc>
        <w:tcPr>
          <w:tcW w:w="2836" w:type="dxa"/>
          <w:vMerge/>
          <w:shd w:val="clear" w:color="auto" w:fill="BFBFBF"/>
        </w:tcPr>
        <w:p w14:paraId="75CB5617" w14:textId="77777777" w:rsidR="00AB6F3B" w:rsidRPr="00CD4AF9" w:rsidRDefault="00AB6F3B" w:rsidP="00AB6F3B">
          <w:pPr>
            <w:pStyle w:val="Encabezado"/>
            <w:widowControl w:val="0"/>
            <w:rPr>
              <w:rFonts w:ascii="Verdana" w:hAnsi="Verdana"/>
            </w:rPr>
          </w:pPr>
        </w:p>
      </w:tc>
      <w:tc>
        <w:tcPr>
          <w:tcW w:w="4961" w:type="dxa"/>
          <w:vMerge w:val="restart"/>
          <w:shd w:val="clear" w:color="auto" w:fill="auto"/>
          <w:vAlign w:val="center"/>
        </w:tcPr>
        <w:p w14:paraId="14B2ABD7" w14:textId="1087B50C" w:rsidR="00AB6F3B" w:rsidRPr="007603D4" w:rsidRDefault="00AB6F3B" w:rsidP="00AB6F3B">
          <w:pPr>
            <w:pStyle w:val="Encabezado"/>
            <w:widowControl w:val="0"/>
            <w:jc w:val="center"/>
            <w:rPr>
              <w:rFonts w:ascii="Verdana" w:hAnsi="Verdana"/>
              <w:sz w:val="20"/>
              <w:szCs w:val="20"/>
            </w:rPr>
          </w:pPr>
          <w:r w:rsidRPr="007603D4">
            <w:rPr>
              <w:rFonts w:ascii="Verdana" w:hAnsi="Verdana"/>
              <w:color w:val="000000" w:themeColor="text1"/>
              <w:sz w:val="20"/>
              <w:szCs w:val="20"/>
            </w:rPr>
            <w:t>PROCEDIMIENTO ESTRATEGIA Y GOBIERNO DE TI</w:t>
          </w:r>
        </w:p>
      </w:tc>
      <w:tc>
        <w:tcPr>
          <w:tcW w:w="2693" w:type="dxa"/>
          <w:shd w:val="clear" w:color="auto" w:fill="auto"/>
        </w:tcPr>
        <w:p w14:paraId="257717C5" w14:textId="3A66F2F2" w:rsidR="00AB6F3B" w:rsidRPr="007603D4" w:rsidRDefault="00AB6F3B" w:rsidP="00AB6F3B">
          <w:pPr>
            <w:widowControl w:val="0"/>
            <w:rPr>
              <w:rFonts w:ascii="Verdana" w:hAnsi="Verdana"/>
              <w:color w:val="000000"/>
              <w:sz w:val="20"/>
              <w:szCs w:val="20"/>
            </w:rPr>
          </w:pPr>
          <w:r w:rsidRPr="007603D4">
            <w:rPr>
              <w:rFonts w:ascii="Verdana" w:hAnsi="Verdana"/>
              <w:color w:val="000000"/>
              <w:sz w:val="20"/>
              <w:szCs w:val="20"/>
            </w:rPr>
            <w:t xml:space="preserve">Fecha: </w:t>
          </w:r>
          <w:r w:rsidRPr="007603D4">
            <w:rPr>
              <w:rFonts w:ascii="Verdana" w:hAnsi="Verdana"/>
              <w:color w:val="000000" w:themeColor="text1"/>
              <w:sz w:val="20"/>
              <w:szCs w:val="20"/>
            </w:rPr>
            <w:t>27/01/2021</w:t>
          </w:r>
        </w:p>
      </w:tc>
    </w:tr>
    <w:tr w:rsidR="00AB6F3B" w:rsidRPr="00CD4AF9" w14:paraId="44EA2C7B" w14:textId="77777777" w:rsidTr="000F4DD0">
      <w:trPr>
        <w:trHeight w:val="273"/>
      </w:trPr>
      <w:tc>
        <w:tcPr>
          <w:tcW w:w="2836" w:type="dxa"/>
          <w:vMerge/>
          <w:shd w:val="clear" w:color="auto" w:fill="BFBFBF"/>
        </w:tcPr>
        <w:p w14:paraId="41AFA99E" w14:textId="77777777" w:rsidR="00AB6F3B" w:rsidRPr="00CD4AF9" w:rsidRDefault="00AB6F3B" w:rsidP="00AB6F3B">
          <w:pPr>
            <w:pStyle w:val="Encabezado"/>
            <w:widowControl w:val="0"/>
            <w:rPr>
              <w:rFonts w:ascii="Verdana" w:hAnsi="Verdana"/>
            </w:rPr>
          </w:pPr>
        </w:p>
      </w:tc>
      <w:tc>
        <w:tcPr>
          <w:tcW w:w="4961" w:type="dxa"/>
          <w:vMerge/>
          <w:shd w:val="clear" w:color="auto" w:fill="auto"/>
          <w:vAlign w:val="center"/>
        </w:tcPr>
        <w:p w14:paraId="0B0AFC33" w14:textId="77777777" w:rsidR="00AB6F3B" w:rsidRPr="007603D4" w:rsidRDefault="00AB6F3B" w:rsidP="00AB6F3B">
          <w:pPr>
            <w:pStyle w:val="Encabezado"/>
            <w:widowControl w:val="0"/>
            <w:jc w:val="center"/>
            <w:rPr>
              <w:rFonts w:ascii="Verdana" w:hAnsi="Verdana"/>
              <w:sz w:val="20"/>
              <w:szCs w:val="20"/>
            </w:rPr>
          </w:pPr>
        </w:p>
      </w:tc>
      <w:tc>
        <w:tcPr>
          <w:tcW w:w="2693" w:type="dxa"/>
          <w:shd w:val="clear" w:color="auto" w:fill="auto"/>
        </w:tcPr>
        <w:p w14:paraId="3F79F649" w14:textId="548DD8C9" w:rsidR="00AB6F3B" w:rsidRPr="007603D4" w:rsidRDefault="00AB6F3B" w:rsidP="00AB6F3B">
          <w:pPr>
            <w:pStyle w:val="Encabezado"/>
            <w:tabs>
              <w:tab w:val="left" w:pos="4956"/>
              <w:tab w:val="left" w:pos="5664"/>
              <w:tab w:val="left" w:pos="6372"/>
            </w:tabs>
            <w:rPr>
              <w:rFonts w:ascii="Verdana" w:hAnsi="Verdana"/>
              <w:sz w:val="20"/>
              <w:szCs w:val="20"/>
            </w:rPr>
          </w:pPr>
          <w:r w:rsidRPr="007603D4">
            <w:rPr>
              <w:rFonts w:ascii="Verdana" w:hAnsi="Verdana"/>
              <w:sz w:val="20"/>
              <w:szCs w:val="20"/>
            </w:rPr>
            <w:t xml:space="preserve">Página </w:t>
          </w:r>
          <w:r w:rsidRPr="007603D4">
            <w:rPr>
              <w:rFonts w:ascii="Verdana" w:hAnsi="Verdana"/>
              <w:b/>
              <w:bCs/>
              <w:sz w:val="20"/>
              <w:szCs w:val="20"/>
            </w:rPr>
            <w:fldChar w:fldCharType="begin"/>
          </w:r>
          <w:r w:rsidRPr="007603D4">
            <w:rPr>
              <w:rFonts w:ascii="Verdana" w:hAnsi="Verdana"/>
              <w:b/>
              <w:sz w:val="20"/>
              <w:szCs w:val="20"/>
            </w:rPr>
            <w:instrText>PAGE  \* Arabic  \* MERGEFORMAT</w:instrText>
          </w:r>
          <w:r w:rsidRPr="007603D4">
            <w:rPr>
              <w:rFonts w:ascii="Verdana" w:hAnsi="Verdana"/>
              <w:b/>
              <w:bCs/>
              <w:sz w:val="20"/>
              <w:szCs w:val="20"/>
            </w:rPr>
            <w:fldChar w:fldCharType="separate"/>
          </w:r>
          <w:r w:rsidRPr="007603D4">
            <w:rPr>
              <w:rFonts w:ascii="Verdana" w:hAnsi="Verdana"/>
              <w:b/>
              <w:noProof/>
              <w:sz w:val="20"/>
              <w:szCs w:val="20"/>
            </w:rPr>
            <w:t>26</w:t>
          </w:r>
          <w:r w:rsidRPr="007603D4">
            <w:rPr>
              <w:rFonts w:ascii="Verdana" w:hAnsi="Verdana"/>
              <w:b/>
              <w:bCs/>
              <w:sz w:val="20"/>
              <w:szCs w:val="20"/>
            </w:rPr>
            <w:fldChar w:fldCharType="end"/>
          </w:r>
          <w:r w:rsidRPr="007603D4">
            <w:rPr>
              <w:rFonts w:ascii="Verdana" w:hAnsi="Verdana"/>
              <w:sz w:val="20"/>
              <w:szCs w:val="20"/>
            </w:rPr>
            <w:t xml:space="preserve"> de </w:t>
          </w:r>
          <w:r w:rsidR="00480F65">
            <w:rPr>
              <w:rFonts w:ascii="Verdana" w:hAnsi="Verdana"/>
              <w:b/>
              <w:sz w:val="20"/>
              <w:szCs w:val="20"/>
            </w:rPr>
            <w:t>2</w:t>
          </w:r>
        </w:p>
      </w:tc>
    </w:tr>
  </w:tbl>
  <w:p w14:paraId="6390C6CE" w14:textId="77777777" w:rsidR="00640BAD" w:rsidRDefault="00640BAD" w:rsidP="000F4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D09"/>
    <w:multiLevelType w:val="hybridMultilevel"/>
    <w:tmpl w:val="FC1A1F90"/>
    <w:lvl w:ilvl="0" w:tplc="FD4ABB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9648E3"/>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F855BC4"/>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A83080"/>
    <w:multiLevelType w:val="multilevel"/>
    <w:tmpl w:val="C532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53CB1"/>
    <w:multiLevelType w:val="hybridMultilevel"/>
    <w:tmpl w:val="2FBA72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EF2562"/>
    <w:multiLevelType w:val="multilevel"/>
    <w:tmpl w:val="83FE469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F1ACA"/>
    <w:multiLevelType w:val="hybridMultilevel"/>
    <w:tmpl w:val="7438020E"/>
    <w:lvl w:ilvl="0" w:tplc="5F7236A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EF3173"/>
    <w:multiLevelType w:val="hybridMultilevel"/>
    <w:tmpl w:val="A1F0F8CA"/>
    <w:lvl w:ilvl="0" w:tplc="FC94721C">
      <w:start w:val="1"/>
      <w:numFmt w:val="decimal"/>
      <w:lvlText w:val="%1."/>
      <w:lvlJc w:val="left"/>
      <w:pPr>
        <w:ind w:left="601" w:hanging="481"/>
      </w:pPr>
      <w:rPr>
        <w:rFonts w:ascii="Arial" w:eastAsia="Arial" w:hAnsi="Arial" w:cs="Arial" w:hint="default"/>
        <w:b/>
        <w:bCs/>
        <w:spacing w:val="-6"/>
        <w:w w:val="90"/>
        <w:sz w:val="20"/>
        <w:szCs w:val="20"/>
        <w:lang w:val="es-CO" w:eastAsia="es-CO" w:bidi="es-CO"/>
      </w:rPr>
    </w:lvl>
    <w:lvl w:ilvl="1" w:tplc="F63E63CE">
      <w:numFmt w:val="bullet"/>
      <w:lvlText w:val="•"/>
      <w:lvlJc w:val="left"/>
      <w:pPr>
        <w:ind w:left="541" w:hanging="723"/>
      </w:pPr>
      <w:rPr>
        <w:rFonts w:ascii="Arial" w:eastAsia="Arial" w:hAnsi="Arial" w:cs="Arial" w:hint="default"/>
        <w:w w:val="97"/>
        <w:sz w:val="24"/>
        <w:szCs w:val="24"/>
        <w:lang w:val="es-CO" w:eastAsia="es-CO" w:bidi="es-CO"/>
      </w:rPr>
    </w:lvl>
    <w:lvl w:ilvl="2" w:tplc="3C9C90E8">
      <w:numFmt w:val="bullet"/>
      <w:lvlText w:val="•"/>
      <w:lvlJc w:val="left"/>
      <w:pPr>
        <w:ind w:left="1682" w:hanging="723"/>
      </w:pPr>
      <w:rPr>
        <w:rFonts w:hint="default"/>
        <w:lang w:val="es-CO" w:eastAsia="es-CO" w:bidi="es-CO"/>
      </w:rPr>
    </w:lvl>
    <w:lvl w:ilvl="3" w:tplc="7A4411AA">
      <w:numFmt w:val="bullet"/>
      <w:lvlText w:val="•"/>
      <w:lvlJc w:val="left"/>
      <w:pPr>
        <w:ind w:left="2764" w:hanging="723"/>
      </w:pPr>
      <w:rPr>
        <w:rFonts w:hint="default"/>
        <w:lang w:val="es-CO" w:eastAsia="es-CO" w:bidi="es-CO"/>
      </w:rPr>
    </w:lvl>
    <w:lvl w:ilvl="4" w:tplc="1586FE60">
      <w:numFmt w:val="bullet"/>
      <w:lvlText w:val="•"/>
      <w:lvlJc w:val="left"/>
      <w:pPr>
        <w:ind w:left="3846" w:hanging="723"/>
      </w:pPr>
      <w:rPr>
        <w:rFonts w:hint="default"/>
        <w:lang w:val="es-CO" w:eastAsia="es-CO" w:bidi="es-CO"/>
      </w:rPr>
    </w:lvl>
    <w:lvl w:ilvl="5" w:tplc="2F902E70">
      <w:numFmt w:val="bullet"/>
      <w:lvlText w:val="•"/>
      <w:lvlJc w:val="left"/>
      <w:pPr>
        <w:ind w:left="4928" w:hanging="723"/>
      </w:pPr>
      <w:rPr>
        <w:rFonts w:hint="default"/>
        <w:lang w:val="es-CO" w:eastAsia="es-CO" w:bidi="es-CO"/>
      </w:rPr>
    </w:lvl>
    <w:lvl w:ilvl="6" w:tplc="D360A9A2">
      <w:numFmt w:val="bullet"/>
      <w:lvlText w:val="•"/>
      <w:lvlJc w:val="left"/>
      <w:pPr>
        <w:ind w:left="6011" w:hanging="723"/>
      </w:pPr>
      <w:rPr>
        <w:rFonts w:hint="default"/>
        <w:lang w:val="es-CO" w:eastAsia="es-CO" w:bidi="es-CO"/>
      </w:rPr>
    </w:lvl>
    <w:lvl w:ilvl="7" w:tplc="48B4794E">
      <w:numFmt w:val="bullet"/>
      <w:lvlText w:val="•"/>
      <w:lvlJc w:val="left"/>
      <w:pPr>
        <w:ind w:left="7093" w:hanging="723"/>
      </w:pPr>
      <w:rPr>
        <w:rFonts w:hint="default"/>
        <w:lang w:val="es-CO" w:eastAsia="es-CO" w:bidi="es-CO"/>
      </w:rPr>
    </w:lvl>
    <w:lvl w:ilvl="8" w:tplc="1020FD70">
      <w:numFmt w:val="bullet"/>
      <w:lvlText w:val="•"/>
      <w:lvlJc w:val="left"/>
      <w:pPr>
        <w:ind w:left="8175" w:hanging="723"/>
      </w:pPr>
      <w:rPr>
        <w:rFonts w:hint="default"/>
        <w:lang w:val="es-CO" w:eastAsia="es-CO" w:bidi="es-CO"/>
      </w:rPr>
    </w:lvl>
  </w:abstractNum>
  <w:abstractNum w:abstractNumId="1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2A125B"/>
    <w:multiLevelType w:val="hybridMultilevel"/>
    <w:tmpl w:val="CE8C844A"/>
    <w:lvl w:ilvl="0" w:tplc="7E924B44">
      <w:numFmt w:val="bullet"/>
      <w:lvlText w:val="•"/>
      <w:lvlJc w:val="left"/>
      <w:pPr>
        <w:ind w:left="404" w:hanging="857"/>
      </w:pPr>
      <w:rPr>
        <w:rFonts w:ascii="Arial" w:eastAsia="Arial" w:hAnsi="Arial" w:cs="Arial" w:hint="default"/>
        <w:w w:val="97"/>
        <w:sz w:val="24"/>
        <w:szCs w:val="24"/>
        <w:lang w:val="es-CO" w:eastAsia="es-CO" w:bidi="es-CO"/>
      </w:rPr>
    </w:lvl>
    <w:lvl w:ilvl="1" w:tplc="E81C3F72">
      <w:numFmt w:val="bullet"/>
      <w:lvlText w:val="•"/>
      <w:lvlJc w:val="left"/>
      <w:pPr>
        <w:ind w:left="541" w:hanging="720"/>
      </w:pPr>
      <w:rPr>
        <w:rFonts w:ascii="Arial" w:eastAsia="Arial" w:hAnsi="Arial" w:cs="Arial" w:hint="default"/>
        <w:w w:val="97"/>
        <w:sz w:val="24"/>
        <w:szCs w:val="24"/>
        <w:lang w:val="es-CO" w:eastAsia="es-CO" w:bidi="es-CO"/>
      </w:rPr>
    </w:lvl>
    <w:lvl w:ilvl="2" w:tplc="4AE46A0C">
      <w:numFmt w:val="bullet"/>
      <w:lvlText w:val=""/>
      <w:lvlJc w:val="left"/>
      <w:pPr>
        <w:ind w:left="1261" w:hanging="360"/>
      </w:pPr>
      <w:rPr>
        <w:rFonts w:ascii="Symbol" w:eastAsia="Symbol" w:hAnsi="Symbol" w:cs="Symbol" w:hint="default"/>
        <w:w w:val="100"/>
        <w:sz w:val="24"/>
        <w:szCs w:val="24"/>
        <w:lang w:val="es-CO" w:eastAsia="es-CO" w:bidi="es-CO"/>
      </w:rPr>
    </w:lvl>
    <w:lvl w:ilvl="3" w:tplc="CADE5724">
      <w:numFmt w:val="bullet"/>
      <w:lvlText w:val="•"/>
      <w:lvlJc w:val="left"/>
      <w:pPr>
        <w:ind w:left="2395" w:hanging="360"/>
      </w:pPr>
      <w:rPr>
        <w:rFonts w:hint="default"/>
        <w:lang w:val="es-CO" w:eastAsia="es-CO" w:bidi="es-CO"/>
      </w:rPr>
    </w:lvl>
    <w:lvl w:ilvl="4" w:tplc="7E46C05E">
      <w:numFmt w:val="bullet"/>
      <w:lvlText w:val="•"/>
      <w:lvlJc w:val="left"/>
      <w:pPr>
        <w:ind w:left="3530" w:hanging="360"/>
      </w:pPr>
      <w:rPr>
        <w:rFonts w:hint="default"/>
        <w:lang w:val="es-CO" w:eastAsia="es-CO" w:bidi="es-CO"/>
      </w:rPr>
    </w:lvl>
    <w:lvl w:ilvl="5" w:tplc="5B9C0D92">
      <w:numFmt w:val="bullet"/>
      <w:lvlText w:val="•"/>
      <w:lvlJc w:val="left"/>
      <w:pPr>
        <w:ind w:left="4665" w:hanging="360"/>
      </w:pPr>
      <w:rPr>
        <w:rFonts w:hint="default"/>
        <w:lang w:val="es-CO" w:eastAsia="es-CO" w:bidi="es-CO"/>
      </w:rPr>
    </w:lvl>
    <w:lvl w:ilvl="6" w:tplc="12B04008">
      <w:numFmt w:val="bullet"/>
      <w:lvlText w:val="•"/>
      <w:lvlJc w:val="left"/>
      <w:pPr>
        <w:ind w:left="5800" w:hanging="360"/>
      </w:pPr>
      <w:rPr>
        <w:rFonts w:hint="default"/>
        <w:lang w:val="es-CO" w:eastAsia="es-CO" w:bidi="es-CO"/>
      </w:rPr>
    </w:lvl>
    <w:lvl w:ilvl="7" w:tplc="EB5CE82C">
      <w:numFmt w:val="bullet"/>
      <w:lvlText w:val="•"/>
      <w:lvlJc w:val="left"/>
      <w:pPr>
        <w:ind w:left="6935" w:hanging="360"/>
      </w:pPr>
      <w:rPr>
        <w:rFonts w:hint="default"/>
        <w:lang w:val="es-CO" w:eastAsia="es-CO" w:bidi="es-CO"/>
      </w:rPr>
    </w:lvl>
    <w:lvl w:ilvl="8" w:tplc="8092F966">
      <w:numFmt w:val="bullet"/>
      <w:lvlText w:val="•"/>
      <w:lvlJc w:val="left"/>
      <w:pPr>
        <w:ind w:left="8070" w:hanging="360"/>
      </w:pPr>
      <w:rPr>
        <w:rFonts w:hint="default"/>
        <w:lang w:val="es-CO" w:eastAsia="es-CO" w:bidi="es-CO"/>
      </w:rPr>
    </w:lvl>
  </w:abstractNum>
  <w:abstractNum w:abstractNumId="12"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CD536D"/>
    <w:multiLevelType w:val="hybridMultilevel"/>
    <w:tmpl w:val="640C8810"/>
    <w:lvl w:ilvl="0" w:tplc="5682186A">
      <w:start w:val="1"/>
      <w:numFmt w:val="decimal"/>
      <w:lvlText w:val="%1."/>
      <w:lvlJc w:val="left"/>
      <w:pPr>
        <w:ind w:left="4413" w:hanging="617"/>
        <w:jc w:val="right"/>
      </w:pPr>
      <w:rPr>
        <w:rFonts w:ascii="Arial" w:eastAsia="Arial" w:hAnsi="Arial" w:cs="Arial" w:hint="default"/>
        <w:b/>
        <w:bCs/>
        <w:spacing w:val="-4"/>
        <w:w w:val="97"/>
        <w:sz w:val="24"/>
        <w:szCs w:val="24"/>
        <w:lang w:val="es-CO" w:eastAsia="es-CO" w:bidi="es-CO"/>
      </w:rPr>
    </w:lvl>
    <w:lvl w:ilvl="1" w:tplc="078CCE92">
      <w:numFmt w:val="bullet"/>
      <w:lvlText w:val="•"/>
      <w:lvlJc w:val="left"/>
      <w:pPr>
        <w:ind w:left="5012" w:hanging="617"/>
      </w:pPr>
      <w:rPr>
        <w:rFonts w:hint="default"/>
        <w:lang w:val="es-CO" w:eastAsia="es-CO" w:bidi="es-CO"/>
      </w:rPr>
    </w:lvl>
    <w:lvl w:ilvl="2" w:tplc="397A8F76">
      <w:numFmt w:val="bullet"/>
      <w:lvlText w:val="•"/>
      <w:lvlJc w:val="left"/>
      <w:pPr>
        <w:ind w:left="5604" w:hanging="617"/>
      </w:pPr>
      <w:rPr>
        <w:rFonts w:hint="default"/>
        <w:lang w:val="es-CO" w:eastAsia="es-CO" w:bidi="es-CO"/>
      </w:rPr>
    </w:lvl>
    <w:lvl w:ilvl="3" w:tplc="05645150">
      <w:numFmt w:val="bullet"/>
      <w:lvlText w:val="•"/>
      <w:lvlJc w:val="left"/>
      <w:pPr>
        <w:ind w:left="6196" w:hanging="617"/>
      </w:pPr>
      <w:rPr>
        <w:rFonts w:hint="default"/>
        <w:lang w:val="es-CO" w:eastAsia="es-CO" w:bidi="es-CO"/>
      </w:rPr>
    </w:lvl>
    <w:lvl w:ilvl="4" w:tplc="C0B0CDA0">
      <w:numFmt w:val="bullet"/>
      <w:lvlText w:val="•"/>
      <w:lvlJc w:val="left"/>
      <w:pPr>
        <w:ind w:left="6788" w:hanging="617"/>
      </w:pPr>
      <w:rPr>
        <w:rFonts w:hint="default"/>
        <w:lang w:val="es-CO" w:eastAsia="es-CO" w:bidi="es-CO"/>
      </w:rPr>
    </w:lvl>
    <w:lvl w:ilvl="5" w:tplc="F1A4D70E">
      <w:numFmt w:val="bullet"/>
      <w:lvlText w:val="•"/>
      <w:lvlJc w:val="left"/>
      <w:pPr>
        <w:ind w:left="7380" w:hanging="617"/>
      </w:pPr>
      <w:rPr>
        <w:rFonts w:hint="default"/>
        <w:lang w:val="es-CO" w:eastAsia="es-CO" w:bidi="es-CO"/>
      </w:rPr>
    </w:lvl>
    <w:lvl w:ilvl="6" w:tplc="E4E0123E">
      <w:numFmt w:val="bullet"/>
      <w:lvlText w:val="•"/>
      <w:lvlJc w:val="left"/>
      <w:pPr>
        <w:ind w:left="7972" w:hanging="617"/>
      </w:pPr>
      <w:rPr>
        <w:rFonts w:hint="default"/>
        <w:lang w:val="es-CO" w:eastAsia="es-CO" w:bidi="es-CO"/>
      </w:rPr>
    </w:lvl>
    <w:lvl w:ilvl="7" w:tplc="3D544D34">
      <w:numFmt w:val="bullet"/>
      <w:lvlText w:val="•"/>
      <w:lvlJc w:val="left"/>
      <w:pPr>
        <w:ind w:left="8564" w:hanging="617"/>
      </w:pPr>
      <w:rPr>
        <w:rFonts w:hint="default"/>
        <w:lang w:val="es-CO" w:eastAsia="es-CO" w:bidi="es-CO"/>
      </w:rPr>
    </w:lvl>
    <w:lvl w:ilvl="8" w:tplc="2E62CF8A">
      <w:numFmt w:val="bullet"/>
      <w:lvlText w:val="•"/>
      <w:lvlJc w:val="left"/>
      <w:pPr>
        <w:ind w:left="9156" w:hanging="617"/>
      </w:pPr>
      <w:rPr>
        <w:rFonts w:hint="default"/>
        <w:lang w:val="es-CO" w:eastAsia="es-CO" w:bidi="es-CO"/>
      </w:rPr>
    </w:lvl>
  </w:abstractNum>
  <w:abstractNum w:abstractNumId="14" w15:restartNumberingAfterBreak="0">
    <w:nsid w:val="48622AEB"/>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4C71402C"/>
    <w:multiLevelType w:val="multilevel"/>
    <w:tmpl w:val="2FF4189E"/>
    <w:lvl w:ilvl="0">
      <w:start w:val="1"/>
      <w:numFmt w:val="decimal"/>
      <w:lvlText w:val="%1."/>
      <w:lvlJc w:val="left"/>
      <w:pPr>
        <w:ind w:left="513" w:hanging="360"/>
      </w:pPr>
      <w:rPr>
        <w:rFonts w:hint="default"/>
      </w:rPr>
    </w:lvl>
    <w:lvl w:ilvl="1">
      <w:start w:val="2"/>
      <w:numFmt w:val="decimal"/>
      <w:isLgl/>
      <w:lvlText w:val="%1.%2."/>
      <w:lvlJc w:val="left"/>
      <w:pPr>
        <w:ind w:left="87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108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593" w:hanging="1440"/>
      </w:pPr>
      <w:rPr>
        <w:rFonts w:hint="default"/>
      </w:rPr>
    </w:lvl>
    <w:lvl w:ilvl="6">
      <w:start w:val="1"/>
      <w:numFmt w:val="decimal"/>
      <w:isLgl/>
      <w:lvlText w:val="%1.%2.%3.%4.%5.%6.%7."/>
      <w:lvlJc w:val="left"/>
      <w:pPr>
        <w:ind w:left="1953" w:hanging="1800"/>
      </w:pPr>
      <w:rPr>
        <w:rFonts w:hint="default"/>
      </w:rPr>
    </w:lvl>
    <w:lvl w:ilvl="7">
      <w:start w:val="1"/>
      <w:numFmt w:val="decimal"/>
      <w:isLgl/>
      <w:lvlText w:val="%1.%2.%3.%4.%5.%6.%7.%8."/>
      <w:lvlJc w:val="left"/>
      <w:pPr>
        <w:ind w:left="1953" w:hanging="1800"/>
      </w:pPr>
      <w:rPr>
        <w:rFonts w:hint="default"/>
      </w:rPr>
    </w:lvl>
    <w:lvl w:ilvl="8">
      <w:start w:val="1"/>
      <w:numFmt w:val="decimal"/>
      <w:isLgl/>
      <w:lvlText w:val="%1.%2.%3.%4.%5.%6.%7.%8.%9."/>
      <w:lvlJc w:val="left"/>
      <w:pPr>
        <w:ind w:left="2313" w:hanging="2160"/>
      </w:pPr>
      <w:rPr>
        <w:rFonts w:hint="default"/>
      </w:rPr>
    </w:lvl>
  </w:abstractNum>
  <w:abstractNum w:abstractNumId="1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52C92E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0" w15:restartNumberingAfterBreak="0">
    <w:nsid w:val="5AA37B20"/>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0321AF1"/>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3" w15:restartNumberingAfterBreak="0">
    <w:nsid w:val="6C82185D"/>
    <w:multiLevelType w:val="multilevel"/>
    <w:tmpl w:val="A9AA8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97C0F"/>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1830F9C"/>
    <w:multiLevelType w:val="hybridMultilevel"/>
    <w:tmpl w:val="FA7AA6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3151CA"/>
    <w:multiLevelType w:val="hybridMultilevel"/>
    <w:tmpl w:val="EB6C1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FA5F6C"/>
    <w:multiLevelType w:val="hybridMultilevel"/>
    <w:tmpl w:val="BB16DC4E"/>
    <w:lvl w:ilvl="0" w:tplc="EEEEC88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52599666">
    <w:abstractNumId w:val="22"/>
  </w:num>
  <w:num w:numId="2" w16cid:durableId="1404065869">
    <w:abstractNumId w:val="2"/>
  </w:num>
  <w:num w:numId="3" w16cid:durableId="289285532">
    <w:abstractNumId w:val="6"/>
  </w:num>
  <w:num w:numId="4" w16cid:durableId="1539124118">
    <w:abstractNumId w:val="12"/>
  </w:num>
  <w:num w:numId="5" w16cid:durableId="2120447106">
    <w:abstractNumId w:val="28"/>
  </w:num>
  <w:num w:numId="6" w16cid:durableId="942147408">
    <w:abstractNumId w:val="17"/>
  </w:num>
  <w:num w:numId="7" w16cid:durableId="662391175">
    <w:abstractNumId w:val="10"/>
  </w:num>
  <w:num w:numId="8" w16cid:durableId="1657763376">
    <w:abstractNumId w:val="19"/>
  </w:num>
  <w:num w:numId="9" w16cid:durableId="1663241738">
    <w:abstractNumId w:val="16"/>
  </w:num>
  <w:num w:numId="10" w16cid:durableId="637684293">
    <w:abstractNumId w:val="11"/>
  </w:num>
  <w:num w:numId="11" w16cid:durableId="272565833">
    <w:abstractNumId w:val="9"/>
  </w:num>
  <w:num w:numId="12" w16cid:durableId="225992457">
    <w:abstractNumId w:val="5"/>
  </w:num>
  <w:num w:numId="13" w16cid:durableId="1139768186">
    <w:abstractNumId w:val="15"/>
  </w:num>
  <w:num w:numId="14" w16cid:durableId="2018077605">
    <w:abstractNumId w:val="13"/>
  </w:num>
  <w:num w:numId="15" w16cid:durableId="1981613634">
    <w:abstractNumId w:val="25"/>
  </w:num>
  <w:num w:numId="16" w16cid:durableId="1254241690">
    <w:abstractNumId w:val="14"/>
  </w:num>
  <w:num w:numId="17" w16cid:durableId="61372476">
    <w:abstractNumId w:val="18"/>
  </w:num>
  <w:num w:numId="18" w16cid:durableId="597180095">
    <w:abstractNumId w:val="26"/>
  </w:num>
  <w:num w:numId="19" w16cid:durableId="635795504">
    <w:abstractNumId w:val="24"/>
  </w:num>
  <w:num w:numId="20" w16cid:durableId="1519470708">
    <w:abstractNumId w:val="21"/>
  </w:num>
  <w:num w:numId="21" w16cid:durableId="70469870">
    <w:abstractNumId w:val="1"/>
  </w:num>
  <w:num w:numId="22" w16cid:durableId="1518427987">
    <w:abstractNumId w:val="20"/>
  </w:num>
  <w:num w:numId="23" w16cid:durableId="210266709">
    <w:abstractNumId w:val="3"/>
  </w:num>
  <w:num w:numId="24" w16cid:durableId="304362482">
    <w:abstractNumId w:val="27"/>
  </w:num>
  <w:num w:numId="25" w16cid:durableId="503474435">
    <w:abstractNumId w:val="8"/>
  </w:num>
  <w:num w:numId="26" w16cid:durableId="717777074">
    <w:abstractNumId w:val="0"/>
  </w:num>
  <w:num w:numId="27" w16cid:durableId="1620985678">
    <w:abstractNumId w:val="4"/>
  </w:num>
  <w:num w:numId="28" w16cid:durableId="1823884854">
    <w:abstractNumId w:val="7"/>
  </w:num>
  <w:num w:numId="29" w16cid:durableId="13662468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1179"/>
    <w:rsid w:val="0001325D"/>
    <w:rsid w:val="00021FA0"/>
    <w:rsid w:val="000236FB"/>
    <w:rsid w:val="00031BE5"/>
    <w:rsid w:val="00032093"/>
    <w:rsid w:val="00035906"/>
    <w:rsid w:val="00035A94"/>
    <w:rsid w:val="00040409"/>
    <w:rsid w:val="00042553"/>
    <w:rsid w:val="00055CB7"/>
    <w:rsid w:val="0006216C"/>
    <w:rsid w:val="00074CCA"/>
    <w:rsid w:val="00075304"/>
    <w:rsid w:val="00083C81"/>
    <w:rsid w:val="00084629"/>
    <w:rsid w:val="00094BDC"/>
    <w:rsid w:val="00096A9C"/>
    <w:rsid w:val="00096E13"/>
    <w:rsid w:val="000A3C94"/>
    <w:rsid w:val="000A4764"/>
    <w:rsid w:val="000A49EB"/>
    <w:rsid w:val="000A4C6B"/>
    <w:rsid w:val="000C0B80"/>
    <w:rsid w:val="000C10F2"/>
    <w:rsid w:val="000C11E0"/>
    <w:rsid w:val="000C676F"/>
    <w:rsid w:val="000D5FE0"/>
    <w:rsid w:val="000E5630"/>
    <w:rsid w:val="000F1D5D"/>
    <w:rsid w:val="000F2FFB"/>
    <w:rsid w:val="000F4DD0"/>
    <w:rsid w:val="000F539E"/>
    <w:rsid w:val="00103F16"/>
    <w:rsid w:val="00110BEE"/>
    <w:rsid w:val="00121761"/>
    <w:rsid w:val="00130D4E"/>
    <w:rsid w:val="001321E3"/>
    <w:rsid w:val="00133907"/>
    <w:rsid w:val="0013545F"/>
    <w:rsid w:val="00136AC4"/>
    <w:rsid w:val="00142AA3"/>
    <w:rsid w:val="00145604"/>
    <w:rsid w:val="0014788F"/>
    <w:rsid w:val="00156E18"/>
    <w:rsid w:val="00161008"/>
    <w:rsid w:val="00161C44"/>
    <w:rsid w:val="00162641"/>
    <w:rsid w:val="00166B8B"/>
    <w:rsid w:val="0017127A"/>
    <w:rsid w:val="00171E31"/>
    <w:rsid w:val="00173070"/>
    <w:rsid w:val="00176B42"/>
    <w:rsid w:val="00177334"/>
    <w:rsid w:val="0018636B"/>
    <w:rsid w:val="00187F9F"/>
    <w:rsid w:val="00190316"/>
    <w:rsid w:val="001942E2"/>
    <w:rsid w:val="001960C4"/>
    <w:rsid w:val="001A3C88"/>
    <w:rsid w:val="001A76F6"/>
    <w:rsid w:val="001A7D78"/>
    <w:rsid w:val="001B064A"/>
    <w:rsid w:val="001B1713"/>
    <w:rsid w:val="001B3AE0"/>
    <w:rsid w:val="001C4A30"/>
    <w:rsid w:val="001C4E2A"/>
    <w:rsid w:val="001C757A"/>
    <w:rsid w:val="001E136F"/>
    <w:rsid w:val="001E5C67"/>
    <w:rsid w:val="001F01A3"/>
    <w:rsid w:val="001F2BD0"/>
    <w:rsid w:val="002006B0"/>
    <w:rsid w:val="00212900"/>
    <w:rsid w:val="00217165"/>
    <w:rsid w:val="0021771C"/>
    <w:rsid w:val="0022123A"/>
    <w:rsid w:val="00221727"/>
    <w:rsid w:val="002253B9"/>
    <w:rsid w:val="0023165B"/>
    <w:rsid w:val="00237E6F"/>
    <w:rsid w:val="00243BA0"/>
    <w:rsid w:val="00244CA1"/>
    <w:rsid w:val="00247289"/>
    <w:rsid w:val="00260188"/>
    <w:rsid w:val="00263B5E"/>
    <w:rsid w:val="00273503"/>
    <w:rsid w:val="00277153"/>
    <w:rsid w:val="002810FA"/>
    <w:rsid w:val="002811B3"/>
    <w:rsid w:val="00282055"/>
    <w:rsid w:val="002A04CB"/>
    <w:rsid w:val="002A08EF"/>
    <w:rsid w:val="002A1553"/>
    <w:rsid w:val="002A2015"/>
    <w:rsid w:val="002A390C"/>
    <w:rsid w:val="002A4BF1"/>
    <w:rsid w:val="002B2DA9"/>
    <w:rsid w:val="002B7324"/>
    <w:rsid w:val="002C241F"/>
    <w:rsid w:val="002C6DBA"/>
    <w:rsid w:val="002E0AC9"/>
    <w:rsid w:val="002E1BE2"/>
    <w:rsid w:val="002E5B27"/>
    <w:rsid w:val="002F23D0"/>
    <w:rsid w:val="002F2422"/>
    <w:rsid w:val="002F2E76"/>
    <w:rsid w:val="002F4866"/>
    <w:rsid w:val="00315DEC"/>
    <w:rsid w:val="00315EA6"/>
    <w:rsid w:val="00327D50"/>
    <w:rsid w:val="00330E79"/>
    <w:rsid w:val="0033167D"/>
    <w:rsid w:val="00332CC0"/>
    <w:rsid w:val="003508FC"/>
    <w:rsid w:val="00352A1C"/>
    <w:rsid w:val="0035516F"/>
    <w:rsid w:val="00360030"/>
    <w:rsid w:val="00360C45"/>
    <w:rsid w:val="003641D8"/>
    <w:rsid w:val="003653B5"/>
    <w:rsid w:val="00366BF4"/>
    <w:rsid w:val="00373FF5"/>
    <w:rsid w:val="00377591"/>
    <w:rsid w:val="00380895"/>
    <w:rsid w:val="003900A2"/>
    <w:rsid w:val="00390ED0"/>
    <w:rsid w:val="00394ADC"/>
    <w:rsid w:val="003A524A"/>
    <w:rsid w:val="003B0748"/>
    <w:rsid w:val="003B7FFD"/>
    <w:rsid w:val="003D0CA3"/>
    <w:rsid w:val="003D265E"/>
    <w:rsid w:val="003E2B0E"/>
    <w:rsid w:val="003E2D73"/>
    <w:rsid w:val="003E3C24"/>
    <w:rsid w:val="003E562C"/>
    <w:rsid w:val="003F0155"/>
    <w:rsid w:val="003F6F32"/>
    <w:rsid w:val="00427F51"/>
    <w:rsid w:val="00431027"/>
    <w:rsid w:val="00443BF1"/>
    <w:rsid w:val="00452A79"/>
    <w:rsid w:val="0047100B"/>
    <w:rsid w:val="004714CA"/>
    <w:rsid w:val="00475716"/>
    <w:rsid w:val="004806A4"/>
    <w:rsid w:val="00480F65"/>
    <w:rsid w:val="00491B50"/>
    <w:rsid w:val="00491D6B"/>
    <w:rsid w:val="004A0CBE"/>
    <w:rsid w:val="004A64DE"/>
    <w:rsid w:val="004B0A47"/>
    <w:rsid w:val="004B44A4"/>
    <w:rsid w:val="004B4B8D"/>
    <w:rsid w:val="004B7D74"/>
    <w:rsid w:val="004B7E89"/>
    <w:rsid w:val="004C6B36"/>
    <w:rsid w:val="00506E7A"/>
    <w:rsid w:val="005174B1"/>
    <w:rsid w:val="00521C65"/>
    <w:rsid w:val="005262F7"/>
    <w:rsid w:val="00527EAF"/>
    <w:rsid w:val="00531AAD"/>
    <w:rsid w:val="00541A01"/>
    <w:rsid w:val="0055031A"/>
    <w:rsid w:val="00552FFD"/>
    <w:rsid w:val="00566447"/>
    <w:rsid w:val="00582514"/>
    <w:rsid w:val="00584212"/>
    <w:rsid w:val="00590BF2"/>
    <w:rsid w:val="005932C7"/>
    <w:rsid w:val="005A4F50"/>
    <w:rsid w:val="005A51BB"/>
    <w:rsid w:val="005A56F6"/>
    <w:rsid w:val="005D1B3D"/>
    <w:rsid w:val="005D5EC5"/>
    <w:rsid w:val="005E0CD2"/>
    <w:rsid w:val="005E6CDC"/>
    <w:rsid w:val="005F6EA4"/>
    <w:rsid w:val="00602B30"/>
    <w:rsid w:val="00604AA4"/>
    <w:rsid w:val="00614BA9"/>
    <w:rsid w:val="00626674"/>
    <w:rsid w:val="00640BAD"/>
    <w:rsid w:val="00643B53"/>
    <w:rsid w:val="0065202F"/>
    <w:rsid w:val="00657EEC"/>
    <w:rsid w:val="006629E6"/>
    <w:rsid w:val="00665CFE"/>
    <w:rsid w:val="00672D8A"/>
    <w:rsid w:val="00674680"/>
    <w:rsid w:val="00676229"/>
    <w:rsid w:val="00680957"/>
    <w:rsid w:val="006829D6"/>
    <w:rsid w:val="006870EA"/>
    <w:rsid w:val="0069588F"/>
    <w:rsid w:val="006A19E2"/>
    <w:rsid w:val="006A6B5D"/>
    <w:rsid w:val="006B3783"/>
    <w:rsid w:val="006B3AEC"/>
    <w:rsid w:val="006B5344"/>
    <w:rsid w:val="006B53A1"/>
    <w:rsid w:val="006E6BD5"/>
    <w:rsid w:val="0070473E"/>
    <w:rsid w:val="00704B2C"/>
    <w:rsid w:val="00711241"/>
    <w:rsid w:val="007125B3"/>
    <w:rsid w:val="00717CC6"/>
    <w:rsid w:val="0072262D"/>
    <w:rsid w:val="00722C73"/>
    <w:rsid w:val="00724698"/>
    <w:rsid w:val="00733213"/>
    <w:rsid w:val="0073750F"/>
    <w:rsid w:val="00737B15"/>
    <w:rsid w:val="00740CB1"/>
    <w:rsid w:val="00751137"/>
    <w:rsid w:val="0075372D"/>
    <w:rsid w:val="0076015E"/>
    <w:rsid w:val="007603D4"/>
    <w:rsid w:val="007654A8"/>
    <w:rsid w:val="0077742E"/>
    <w:rsid w:val="0078365B"/>
    <w:rsid w:val="00792049"/>
    <w:rsid w:val="007A180C"/>
    <w:rsid w:val="007A3A2E"/>
    <w:rsid w:val="007B2562"/>
    <w:rsid w:val="007B41D7"/>
    <w:rsid w:val="007B49B4"/>
    <w:rsid w:val="007C1438"/>
    <w:rsid w:val="007C5E4B"/>
    <w:rsid w:val="007D58DF"/>
    <w:rsid w:val="007E37C0"/>
    <w:rsid w:val="008079CB"/>
    <w:rsid w:val="00812D89"/>
    <w:rsid w:val="008220B4"/>
    <w:rsid w:val="00824600"/>
    <w:rsid w:val="008261AB"/>
    <w:rsid w:val="00826A26"/>
    <w:rsid w:val="0083234C"/>
    <w:rsid w:val="0083465D"/>
    <w:rsid w:val="00844692"/>
    <w:rsid w:val="008463EA"/>
    <w:rsid w:val="00850B7B"/>
    <w:rsid w:val="00863304"/>
    <w:rsid w:val="008655D4"/>
    <w:rsid w:val="00872468"/>
    <w:rsid w:val="00886FC8"/>
    <w:rsid w:val="00891565"/>
    <w:rsid w:val="00894F24"/>
    <w:rsid w:val="00896F7B"/>
    <w:rsid w:val="00897359"/>
    <w:rsid w:val="00897936"/>
    <w:rsid w:val="008A614B"/>
    <w:rsid w:val="008A67C5"/>
    <w:rsid w:val="008B14BC"/>
    <w:rsid w:val="008B533C"/>
    <w:rsid w:val="008B5B9B"/>
    <w:rsid w:val="008C0846"/>
    <w:rsid w:val="008C26BA"/>
    <w:rsid w:val="008C29A5"/>
    <w:rsid w:val="008D503C"/>
    <w:rsid w:val="008D7AF3"/>
    <w:rsid w:val="008E0B1F"/>
    <w:rsid w:val="008E0E21"/>
    <w:rsid w:val="008E3801"/>
    <w:rsid w:val="008E64E5"/>
    <w:rsid w:val="008F1F9C"/>
    <w:rsid w:val="008F31C6"/>
    <w:rsid w:val="008F6110"/>
    <w:rsid w:val="008F6A32"/>
    <w:rsid w:val="008F6A35"/>
    <w:rsid w:val="008F7446"/>
    <w:rsid w:val="009102A3"/>
    <w:rsid w:val="00911100"/>
    <w:rsid w:val="00914524"/>
    <w:rsid w:val="00933B49"/>
    <w:rsid w:val="00942960"/>
    <w:rsid w:val="009504C2"/>
    <w:rsid w:val="00955B94"/>
    <w:rsid w:val="0095685A"/>
    <w:rsid w:val="00962D18"/>
    <w:rsid w:val="0096401E"/>
    <w:rsid w:val="00964F91"/>
    <w:rsid w:val="0096592D"/>
    <w:rsid w:val="00970B01"/>
    <w:rsid w:val="00971EAA"/>
    <w:rsid w:val="00972408"/>
    <w:rsid w:val="0097776E"/>
    <w:rsid w:val="00981168"/>
    <w:rsid w:val="00983FC9"/>
    <w:rsid w:val="0098614E"/>
    <w:rsid w:val="0099644C"/>
    <w:rsid w:val="009A66B7"/>
    <w:rsid w:val="009A7A3E"/>
    <w:rsid w:val="009B4123"/>
    <w:rsid w:val="009C2573"/>
    <w:rsid w:val="009C29E1"/>
    <w:rsid w:val="009C6F9B"/>
    <w:rsid w:val="009D1580"/>
    <w:rsid w:val="009D5EC5"/>
    <w:rsid w:val="009D6F2B"/>
    <w:rsid w:val="009D7818"/>
    <w:rsid w:val="009E0C76"/>
    <w:rsid w:val="009E22F1"/>
    <w:rsid w:val="009E77A1"/>
    <w:rsid w:val="009F1005"/>
    <w:rsid w:val="009F184A"/>
    <w:rsid w:val="009F1E8B"/>
    <w:rsid w:val="009F7530"/>
    <w:rsid w:val="00A00E59"/>
    <w:rsid w:val="00A02019"/>
    <w:rsid w:val="00A16F07"/>
    <w:rsid w:val="00A23A1E"/>
    <w:rsid w:val="00A27A62"/>
    <w:rsid w:val="00A37ACA"/>
    <w:rsid w:val="00A4098B"/>
    <w:rsid w:val="00A41AA0"/>
    <w:rsid w:val="00A47238"/>
    <w:rsid w:val="00A50231"/>
    <w:rsid w:val="00A51FBD"/>
    <w:rsid w:val="00A53B74"/>
    <w:rsid w:val="00A544CE"/>
    <w:rsid w:val="00A56495"/>
    <w:rsid w:val="00A60B93"/>
    <w:rsid w:val="00A62CFB"/>
    <w:rsid w:val="00A73F4E"/>
    <w:rsid w:val="00A82B2F"/>
    <w:rsid w:val="00A839A7"/>
    <w:rsid w:val="00A94BBA"/>
    <w:rsid w:val="00AB17AA"/>
    <w:rsid w:val="00AB6F3B"/>
    <w:rsid w:val="00AC47BC"/>
    <w:rsid w:val="00AC78FC"/>
    <w:rsid w:val="00AD35C4"/>
    <w:rsid w:val="00AE4A41"/>
    <w:rsid w:val="00AE6430"/>
    <w:rsid w:val="00AE7D62"/>
    <w:rsid w:val="00AF4318"/>
    <w:rsid w:val="00B010DD"/>
    <w:rsid w:val="00B05F65"/>
    <w:rsid w:val="00B10FA3"/>
    <w:rsid w:val="00B17707"/>
    <w:rsid w:val="00B2799D"/>
    <w:rsid w:val="00B349DE"/>
    <w:rsid w:val="00B36ADA"/>
    <w:rsid w:val="00B40884"/>
    <w:rsid w:val="00B40B43"/>
    <w:rsid w:val="00B47C98"/>
    <w:rsid w:val="00B709A8"/>
    <w:rsid w:val="00B71857"/>
    <w:rsid w:val="00B80368"/>
    <w:rsid w:val="00B91F95"/>
    <w:rsid w:val="00B9716E"/>
    <w:rsid w:val="00BA0791"/>
    <w:rsid w:val="00BA150C"/>
    <w:rsid w:val="00BA54E5"/>
    <w:rsid w:val="00BA5E59"/>
    <w:rsid w:val="00BB2D1B"/>
    <w:rsid w:val="00BB4523"/>
    <w:rsid w:val="00BB5A00"/>
    <w:rsid w:val="00BC0D1E"/>
    <w:rsid w:val="00BD01F2"/>
    <w:rsid w:val="00BD027D"/>
    <w:rsid w:val="00BD122B"/>
    <w:rsid w:val="00BD2535"/>
    <w:rsid w:val="00BE0E0A"/>
    <w:rsid w:val="00BE69D9"/>
    <w:rsid w:val="00BF50BF"/>
    <w:rsid w:val="00BF5967"/>
    <w:rsid w:val="00C04BE1"/>
    <w:rsid w:val="00C07476"/>
    <w:rsid w:val="00C07B8C"/>
    <w:rsid w:val="00C12428"/>
    <w:rsid w:val="00C14B1E"/>
    <w:rsid w:val="00C17895"/>
    <w:rsid w:val="00C21E26"/>
    <w:rsid w:val="00C24E8A"/>
    <w:rsid w:val="00C2751D"/>
    <w:rsid w:val="00C343A8"/>
    <w:rsid w:val="00C45223"/>
    <w:rsid w:val="00C55B7B"/>
    <w:rsid w:val="00C566DE"/>
    <w:rsid w:val="00C60E95"/>
    <w:rsid w:val="00C73D77"/>
    <w:rsid w:val="00C84F57"/>
    <w:rsid w:val="00C87C6F"/>
    <w:rsid w:val="00C87F0C"/>
    <w:rsid w:val="00C92C9E"/>
    <w:rsid w:val="00C97A50"/>
    <w:rsid w:val="00CA3711"/>
    <w:rsid w:val="00CA5FB4"/>
    <w:rsid w:val="00CB2253"/>
    <w:rsid w:val="00CC023F"/>
    <w:rsid w:val="00CD0BDF"/>
    <w:rsid w:val="00CD4AF9"/>
    <w:rsid w:val="00CD56FB"/>
    <w:rsid w:val="00CD5967"/>
    <w:rsid w:val="00CD73A2"/>
    <w:rsid w:val="00CD7616"/>
    <w:rsid w:val="00CE2D7F"/>
    <w:rsid w:val="00CF32C4"/>
    <w:rsid w:val="00CF526F"/>
    <w:rsid w:val="00D2285A"/>
    <w:rsid w:val="00D23A04"/>
    <w:rsid w:val="00D258AE"/>
    <w:rsid w:val="00D320D8"/>
    <w:rsid w:val="00D402B3"/>
    <w:rsid w:val="00D44151"/>
    <w:rsid w:val="00D45786"/>
    <w:rsid w:val="00D55ECD"/>
    <w:rsid w:val="00D56A39"/>
    <w:rsid w:val="00D57770"/>
    <w:rsid w:val="00D57798"/>
    <w:rsid w:val="00D60CE9"/>
    <w:rsid w:val="00D617D6"/>
    <w:rsid w:val="00D6225E"/>
    <w:rsid w:val="00D62F0A"/>
    <w:rsid w:val="00D73F0B"/>
    <w:rsid w:val="00D74BDE"/>
    <w:rsid w:val="00D7578D"/>
    <w:rsid w:val="00D84A48"/>
    <w:rsid w:val="00DA5AF8"/>
    <w:rsid w:val="00DA73FC"/>
    <w:rsid w:val="00DB36F4"/>
    <w:rsid w:val="00DB40D7"/>
    <w:rsid w:val="00DB4F20"/>
    <w:rsid w:val="00DC1DF6"/>
    <w:rsid w:val="00DC61D6"/>
    <w:rsid w:val="00DF7F68"/>
    <w:rsid w:val="00E02216"/>
    <w:rsid w:val="00E05186"/>
    <w:rsid w:val="00E117D6"/>
    <w:rsid w:val="00E21662"/>
    <w:rsid w:val="00E25355"/>
    <w:rsid w:val="00E3335C"/>
    <w:rsid w:val="00E34397"/>
    <w:rsid w:val="00E41348"/>
    <w:rsid w:val="00E477E2"/>
    <w:rsid w:val="00E52BA4"/>
    <w:rsid w:val="00E55BD6"/>
    <w:rsid w:val="00E61515"/>
    <w:rsid w:val="00E61A26"/>
    <w:rsid w:val="00E66588"/>
    <w:rsid w:val="00E665BF"/>
    <w:rsid w:val="00E72035"/>
    <w:rsid w:val="00E73C1B"/>
    <w:rsid w:val="00E82F7C"/>
    <w:rsid w:val="00E97A8C"/>
    <w:rsid w:val="00EA189F"/>
    <w:rsid w:val="00EA5ECE"/>
    <w:rsid w:val="00EA6B53"/>
    <w:rsid w:val="00EB2102"/>
    <w:rsid w:val="00EB2C83"/>
    <w:rsid w:val="00EC698E"/>
    <w:rsid w:val="00ED66AB"/>
    <w:rsid w:val="00EE7AD6"/>
    <w:rsid w:val="00EE7C19"/>
    <w:rsid w:val="00EE7F5D"/>
    <w:rsid w:val="00EF0C54"/>
    <w:rsid w:val="00EF71C9"/>
    <w:rsid w:val="00F00AEB"/>
    <w:rsid w:val="00F01403"/>
    <w:rsid w:val="00F0270C"/>
    <w:rsid w:val="00F030BF"/>
    <w:rsid w:val="00F0435A"/>
    <w:rsid w:val="00F07D16"/>
    <w:rsid w:val="00F11FE2"/>
    <w:rsid w:val="00F27484"/>
    <w:rsid w:val="00F31D31"/>
    <w:rsid w:val="00F338AD"/>
    <w:rsid w:val="00F36D3D"/>
    <w:rsid w:val="00F509CB"/>
    <w:rsid w:val="00F536F3"/>
    <w:rsid w:val="00F65943"/>
    <w:rsid w:val="00F65D55"/>
    <w:rsid w:val="00F7260B"/>
    <w:rsid w:val="00F755ED"/>
    <w:rsid w:val="00F92489"/>
    <w:rsid w:val="00F95D41"/>
    <w:rsid w:val="00FA2BE2"/>
    <w:rsid w:val="00FA560C"/>
    <w:rsid w:val="00FB7B1F"/>
    <w:rsid w:val="00FC1E9F"/>
    <w:rsid w:val="00FC24F6"/>
    <w:rsid w:val="00FC7DB9"/>
    <w:rsid w:val="00FD0A0D"/>
    <w:rsid w:val="00FE7C88"/>
    <w:rsid w:val="00FF3473"/>
    <w:rsid w:val="00FF76C9"/>
    <w:rsid w:val="14BEF464"/>
    <w:rsid w:val="172FDCC4"/>
    <w:rsid w:val="2E08298C"/>
    <w:rsid w:val="520A4047"/>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link w:val="Ttulo1Car"/>
    <w:uiPriority w:val="1"/>
    <w:qFormat/>
    <w:rsid w:val="00AF4318"/>
    <w:pPr>
      <w:widowControl w:val="0"/>
      <w:numPr>
        <w:numId w:val="16"/>
      </w:numPr>
      <w:autoSpaceDE w:val="0"/>
      <w:autoSpaceDN w:val="0"/>
      <w:spacing w:before="92" w:after="0"/>
      <w:outlineLvl w:val="0"/>
    </w:pPr>
    <w:rPr>
      <w:rFonts w:ascii="Arial" w:eastAsia="Arial" w:hAnsi="Arial" w:cs="Arial"/>
      <w:b/>
      <w:bCs/>
      <w:lang w:val="es-CO" w:eastAsia="es-CO" w:bidi="es-CO"/>
    </w:rPr>
  </w:style>
  <w:style w:type="paragraph" w:styleId="Ttulo2">
    <w:name w:val="heading 2"/>
    <w:basedOn w:val="Normal"/>
    <w:next w:val="Normal"/>
    <w:link w:val="Ttulo2Car"/>
    <w:uiPriority w:val="9"/>
    <w:unhideWhenUsed/>
    <w:qFormat/>
    <w:rsid w:val="004B4B8D"/>
    <w:pPr>
      <w:keepNext/>
      <w:keepLines/>
      <w:numPr>
        <w:ilvl w:val="1"/>
        <w:numId w:val="16"/>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320D8"/>
    <w:pPr>
      <w:keepNext/>
      <w:keepLines/>
      <w:numPr>
        <w:ilvl w:val="2"/>
        <w:numId w:val="16"/>
      </w:numPr>
      <w:spacing w:before="40" w:after="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D320D8"/>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D320D8"/>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320D8"/>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320D8"/>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320D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320D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Main Header,Alt Header,h8,h9,h10,h18,h18 Car Car,h18 Car Car Car Car Car,h1,h18 Car Car Car Car Car Car Car Car,he,h18 Car Car Car Car Car Car Ca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Main Header Car,Alt Header Car,h8 Car,h9 Car,h10 Car,h18 Car,h18 Car Car Car,h18 Car Car Car Car Car Car,h1 Car,h18 Car Car Car Car Car Car Car Car Car,he Car,h18 Car Car Car Car Car Car Car Car1"/>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paragraph" w:styleId="NormalWeb">
    <w:name w:val="Normal (Web)"/>
    <w:basedOn w:val="Normal"/>
    <w:uiPriority w:val="99"/>
    <w:semiHidden/>
    <w:unhideWhenUsed/>
    <w:rsid w:val="00672D8A"/>
    <w:pPr>
      <w:spacing w:before="100" w:beforeAutospacing="1" w:after="100" w:afterAutospacing="1"/>
    </w:pPr>
    <w:rPr>
      <w:rFonts w:ascii="Times New Roman" w:eastAsiaTheme="minorEastAsia" w:hAnsi="Times New Roman"/>
      <w:lang w:val="es-ES" w:eastAsia="es-ES"/>
    </w:rPr>
  </w:style>
  <w:style w:type="paragraph" w:styleId="Textoindependiente">
    <w:name w:val="Body Text"/>
    <w:basedOn w:val="Normal"/>
    <w:link w:val="TextoindependienteCar"/>
    <w:uiPriority w:val="99"/>
    <w:unhideWhenUsed/>
    <w:rsid w:val="00AF4318"/>
    <w:pPr>
      <w:spacing w:after="120"/>
    </w:pPr>
  </w:style>
  <w:style w:type="character" w:customStyle="1" w:styleId="TextoindependienteCar">
    <w:name w:val="Texto independiente Car"/>
    <w:basedOn w:val="Fuentedeprrafopredeter"/>
    <w:link w:val="Textoindependiente"/>
    <w:uiPriority w:val="99"/>
    <w:rsid w:val="00AF4318"/>
    <w:rPr>
      <w:sz w:val="24"/>
      <w:szCs w:val="24"/>
      <w:lang w:val="es-ES_tradnl" w:eastAsia="en-US"/>
    </w:rPr>
  </w:style>
  <w:style w:type="character" w:customStyle="1" w:styleId="Ttulo1Car">
    <w:name w:val="Título 1 Car"/>
    <w:basedOn w:val="Fuentedeprrafopredeter"/>
    <w:link w:val="Ttulo1"/>
    <w:uiPriority w:val="1"/>
    <w:rsid w:val="00AF4318"/>
    <w:rPr>
      <w:rFonts w:ascii="Arial" w:eastAsia="Arial" w:hAnsi="Arial" w:cs="Arial"/>
      <w:b/>
      <w:bCs/>
      <w:sz w:val="24"/>
      <w:szCs w:val="24"/>
      <w:lang w:val="es-CO" w:eastAsia="es-CO" w:bidi="es-CO"/>
    </w:rPr>
  </w:style>
  <w:style w:type="paragraph" w:styleId="TtuloTDC">
    <w:name w:val="TOC Heading"/>
    <w:basedOn w:val="Ttulo1"/>
    <w:next w:val="Normal"/>
    <w:uiPriority w:val="39"/>
    <w:unhideWhenUsed/>
    <w:qFormat/>
    <w:rsid w:val="00665CF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1A76F6"/>
    <w:pPr>
      <w:tabs>
        <w:tab w:val="left" w:pos="440"/>
        <w:tab w:val="right" w:leader="dot" w:pos="10659"/>
      </w:tabs>
      <w:spacing w:after="100"/>
    </w:pPr>
  </w:style>
  <w:style w:type="character" w:styleId="Hipervnculo">
    <w:name w:val="Hyperlink"/>
    <w:basedOn w:val="Fuentedeprrafopredeter"/>
    <w:uiPriority w:val="99"/>
    <w:unhideWhenUsed/>
    <w:rsid w:val="00665CFE"/>
    <w:rPr>
      <w:color w:val="0000FF" w:themeColor="hyperlink"/>
      <w:u w:val="single"/>
    </w:rPr>
  </w:style>
  <w:style w:type="character" w:customStyle="1" w:styleId="Ttulo2Car">
    <w:name w:val="Título 2 Car"/>
    <w:basedOn w:val="Fuentedeprrafopredeter"/>
    <w:link w:val="Ttulo2"/>
    <w:uiPriority w:val="9"/>
    <w:rsid w:val="004B4B8D"/>
    <w:rPr>
      <w:rFonts w:asciiTheme="majorHAnsi" w:eastAsiaTheme="majorEastAsia" w:hAnsiTheme="majorHAnsi" w:cstheme="majorBidi"/>
      <w:color w:val="365F91" w:themeColor="accent1" w:themeShade="BF"/>
      <w:sz w:val="26"/>
      <w:szCs w:val="26"/>
      <w:lang w:val="es-ES_tradnl" w:eastAsia="en-US"/>
    </w:rPr>
  </w:style>
  <w:style w:type="paragraph" w:styleId="TDC2">
    <w:name w:val="toc 2"/>
    <w:basedOn w:val="Normal"/>
    <w:next w:val="Normal"/>
    <w:autoRedefine/>
    <w:uiPriority w:val="39"/>
    <w:unhideWhenUsed/>
    <w:rsid w:val="00380895"/>
    <w:pPr>
      <w:spacing w:after="100"/>
      <w:ind w:left="240"/>
    </w:pPr>
  </w:style>
  <w:style w:type="character" w:customStyle="1" w:styleId="Ttulo3Car">
    <w:name w:val="Título 3 Car"/>
    <w:basedOn w:val="Fuentedeprrafopredeter"/>
    <w:link w:val="Ttulo3"/>
    <w:uiPriority w:val="9"/>
    <w:rsid w:val="00D320D8"/>
    <w:rPr>
      <w:rFonts w:asciiTheme="majorHAnsi" w:eastAsiaTheme="majorEastAsia" w:hAnsiTheme="majorHAnsi" w:cstheme="majorBidi"/>
      <w:color w:val="243F60" w:themeColor="accent1" w:themeShade="7F"/>
      <w:sz w:val="24"/>
      <w:szCs w:val="24"/>
      <w:lang w:val="es-ES_tradnl" w:eastAsia="en-US"/>
    </w:rPr>
  </w:style>
  <w:style w:type="character" w:customStyle="1" w:styleId="Ttulo4Car">
    <w:name w:val="Título 4 Car"/>
    <w:basedOn w:val="Fuentedeprrafopredeter"/>
    <w:link w:val="Ttulo4"/>
    <w:uiPriority w:val="9"/>
    <w:semiHidden/>
    <w:rsid w:val="00D320D8"/>
    <w:rPr>
      <w:rFonts w:asciiTheme="majorHAnsi" w:eastAsiaTheme="majorEastAsia" w:hAnsiTheme="majorHAnsi" w:cstheme="majorBidi"/>
      <w:i/>
      <w:iCs/>
      <w:color w:val="365F91" w:themeColor="accent1" w:themeShade="BF"/>
      <w:sz w:val="24"/>
      <w:szCs w:val="24"/>
      <w:lang w:val="es-ES_tradnl" w:eastAsia="en-US"/>
    </w:rPr>
  </w:style>
  <w:style w:type="character" w:customStyle="1" w:styleId="Ttulo5Car">
    <w:name w:val="Título 5 Car"/>
    <w:basedOn w:val="Fuentedeprrafopredeter"/>
    <w:link w:val="Ttulo5"/>
    <w:uiPriority w:val="9"/>
    <w:semiHidden/>
    <w:rsid w:val="00D320D8"/>
    <w:rPr>
      <w:rFonts w:asciiTheme="majorHAnsi" w:eastAsiaTheme="majorEastAsia" w:hAnsiTheme="majorHAnsi" w:cstheme="majorBidi"/>
      <w:color w:val="365F91" w:themeColor="accent1" w:themeShade="BF"/>
      <w:sz w:val="24"/>
      <w:szCs w:val="24"/>
      <w:lang w:val="es-ES_tradnl" w:eastAsia="en-US"/>
    </w:rPr>
  </w:style>
  <w:style w:type="character" w:customStyle="1" w:styleId="Ttulo6Car">
    <w:name w:val="Título 6 Car"/>
    <w:basedOn w:val="Fuentedeprrafopredeter"/>
    <w:link w:val="Ttulo6"/>
    <w:uiPriority w:val="9"/>
    <w:semiHidden/>
    <w:rsid w:val="00D320D8"/>
    <w:rPr>
      <w:rFonts w:asciiTheme="majorHAnsi" w:eastAsiaTheme="majorEastAsia" w:hAnsiTheme="majorHAnsi" w:cstheme="majorBidi"/>
      <w:color w:val="243F60" w:themeColor="accent1" w:themeShade="7F"/>
      <w:sz w:val="24"/>
      <w:szCs w:val="24"/>
      <w:lang w:val="es-ES_tradnl" w:eastAsia="en-US"/>
    </w:rPr>
  </w:style>
  <w:style w:type="character" w:customStyle="1" w:styleId="Ttulo7Car">
    <w:name w:val="Título 7 Car"/>
    <w:basedOn w:val="Fuentedeprrafopredeter"/>
    <w:link w:val="Ttulo7"/>
    <w:uiPriority w:val="9"/>
    <w:semiHidden/>
    <w:rsid w:val="00D320D8"/>
    <w:rPr>
      <w:rFonts w:asciiTheme="majorHAnsi" w:eastAsiaTheme="majorEastAsia" w:hAnsiTheme="majorHAnsi" w:cstheme="majorBidi"/>
      <w:i/>
      <w:iCs/>
      <w:color w:val="243F60" w:themeColor="accent1" w:themeShade="7F"/>
      <w:sz w:val="24"/>
      <w:szCs w:val="24"/>
      <w:lang w:val="es-ES_tradnl" w:eastAsia="en-US"/>
    </w:rPr>
  </w:style>
  <w:style w:type="character" w:customStyle="1" w:styleId="Ttulo8Car">
    <w:name w:val="Título 8 Car"/>
    <w:basedOn w:val="Fuentedeprrafopredeter"/>
    <w:link w:val="Ttulo8"/>
    <w:uiPriority w:val="9"/>
    <w:semiHidden/>
    <w:rsid w:val="00D320D8"/>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uiPriority w:val="9"/>
    <w:semiHidden/>
    <w:rsid w:val="00D320D8"/>
    <w:rPr>
      <w:rFonts w:asciiTheme="majorHAnsi" w:eastAsiaTheme="majorEastAsia" w:hAnsiTheme="majorHAnsi" w:cstheme="majorBidi"/>
      <w:i/>
      <w:iCs/>
      <w:color w:val="272727" w:themeColor="text1" w:themeTint="D8"/>
      <w:sz w:val="21"/>
      <w:szCs w:val="21"/>
      <w:lang w:val="es-ES_tradnl" w:eastAsia="en-US"/>
    </w:rPr>
  </w:style>
  <w:style w:type="table" w:customStyle="1" w:styleId="NormalTable0">
    <w:name w:val="Normal Table0"/>
    <w:uiPriority w:val="2"/>
    <w:semiHidden/>
    <w:unhideWhenUsed/>
    <w:qFormat/>
    <w:rsid w:val="005D1B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FF76C9"/>
    <w:pPr>
      <w:spacing w:before="100" w:beforeAutospacing="1" w:after="100" w:afterAutospacing="1"/>
    </w:pPr>
    <w:rPr>
      <w:rFonts w:ascii="Times New Roman" w:eastAsia="Times New Roman" w:hAnsi="Times New Roman"/>
      <w:lang w:val="es-CO" w:eastAsia="es-CO"/>
    </w:rPr>
  </w:style>
  <w:style w:type="character" w:customStyle="1" w:styleId="eop">
    <w:name w:val="eop"/>
    <w:basedOn w:val="Fuentedeprrafopredeter"/>
    <w:rsid w:val="00FF76C9"/>
  </w:style>
  <w:style w:type="character" w:customStyle="1" w:styleId="normaltextrun">
    <w:name w:val="normaltextrun"/>
    <w:basedOn w:val="Fuentedeprrafopredeter"/>
    <w:rsid w:val="00FF76C9"/>
  </w:style>
  <w:style w:type="character" w:customStyle="1" w:styleId="spellingerror">
    <w:name w:val="spellingerror"/>
    <w:basedOn w:val="Fuentedeprrafopredeter"/>
    <w:rsid w:val="00FF76C9"/>
  </w:style>
  <w:style w:type="character" w:customStyle="1" w:styleId="contextualspellingandgrammarerror">
    <w:name w:val="contextualspellingandgrammarerror"/>
    <w:basedOn w:val="Fuentedeprrafopredeter"/>
    <w:rsid w:val="001F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05050750">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79469505">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407518">
      <w:bodyDiv w:val="1"/>
      <w:marLeft w:val="0"/>
      <w:marRight w:val="0"/>
      <w:marTop w:val="0"/>
      <w:marBottom w:val="0"/>
      <w:divBdr>
        <w:top w:val="none" w:sz="0" w:space="0" w:color="auto"/>
        <w:left w:val="none" w:sz="0" w:space="0" w:color="auto"/>
        <w:bottom w:val="none" w:sz="0" w:space="0" w:color="auto"/>
        <w:right w:val="none" w:sz="0" w:space="0" w:color="auto"/>
      </w:divBdr>
      <w:divsChild>
        <w:div w:id="1140155322">
          <w:marLeft w:val="0"/>
          <w:marRight w:val="0"/>
          <w:marTop w:val="0"/>
          <w:marBottom w:val="0"/>
          <w:divBdr>
            <w:top w:val="none" w:sz="0" w:space="0" w:color="auto"/>
            <w:left w:val="none" w:sz="0" w:space="0" w:color="auto"/>
            <w:bottom w:val="none" w:sz="0" w:space="0" w:color="auto"/>
            <w:right w:val="none" w:sz="0" w:space="0" w:color="auto"/>
          </w:divBdr>
          <w:divsChild>
            <w:div w:id="2047023588">
              <w:marLeft w:val="0"/>
              <w:marRight w:val="0"/>
              <w:marTop w:val="0"/>
              <w:marBottom w:val="0"/>
              <w:divBdr>
                <w:top w:val="none" w:sz="0" w:space="0" w:color="auto"/>
                <w:left w:val="none" w:sz="0" w:space="0" w:color="auto"/>
                <w:bottom w:val="none" w:sz="0" w:space="0" w:color="auto"/>
                <w:right w:val="none" w:sz="0" w:space="0" w:color="auto"/>
              </w:divBdr>
            </w:div>
          </w:divsChild>
        </w:div>
        <w:div w:id="1283415372">
          <w:marLeft w:val="0"/>
          <w:marRight w:val="0"/>
          <w:marTop w:val="0"/>
          <w:marBottom w:val="0"/>
          <w:divBdr>
            <w:top w:val="none" w:sz="0" w:space="0" w:color="auto"/>
            <w:left w:val="none" w:sz="0" w:space="0" w:color="auto"/>
            <w:bottom w:val="none" w:sz="0" w:space="0" w:color="auto"/>
            <w:right w:val="none" w:sz="0" w:space="0" w:color="auto"/>
          </w:divBdr>
          <w:divsChild>
            <w:div w:id="1637560759">
              <w:marLeft w:val="-75"/>
              <w:marRight w:val="0"/>
              <w:marTop w:val="30"/>
              <w:marBottom w:val="30"/>
              <w:divBdr>
                <w:top w:val="none" w:sz="0" w:space="0" w:color="auto"/>
                <w:left w:val="none" w:sz="0" w:space="0" w:color="auto"/>
                <w:bottom w:val="none" w:sz="0" w:space="0" w:color="auto"/>
                <w:right w:val="none" w:sz="0" w:space="0" w:color="auto"/>
              </w:divBdr>
              <w:divsChild>
                <w:div w:id="404574010">
                  <w:marLeft w:val="0"/>
                  <w:marRight w:val="0"/>
                  <w:marTop w:val="0"/>
                  <w:marBottom w:val="0"/>
                  <w:divBdr>
                    <w:top w:val="none" w:sz="0" w:space="0" w:color="auto"/>
                    <w:left w:val="none" w:sz="0" w:space="0" w:color="auto"/>
                    <w:bottom w:val="none" w:sz="0" w:space="0" w:color="auto"/>
                    <w:right w:val="none" w:sz="0" w:space="0" w:color="auto"/>
                  </w:divBdr>
                  <w:divsChild>
                    <w:div w:id="153685437">
                      <w:marLeft w:val="0"/>
                      <w:marRight w:val="0"/>
                      <w:marTop w:val="0"/>
                      <w:marBottom w:val="0"/>
                      <w:divBdr>
                        <w:top w:val="none" w:sz="0" w:space="0" w:color="auto"/>
                        <w:left w:val="none" w:sz="0" w:space="0" w:color="auto"/>
                        <w:bottom w:val="none" w:sz="0" w:space="0" w:color="auto"/>
                        <w:right w:val="none" w:sz="0" w:space="0" w:color="auto"/>
                      </w:divBdr>
                    </w:div>
                  </w:divsChild>
                </w:div>
                <w:div w:id="240986866">
                  <w:marLeft w:val="0"/>
                  <w:marRight w:val="0"/>
                  <w:marTop w:val="0"/>
                  <w:marBottom w:val="0"/>
                  <w:divBdr>
                    <w:top w:val="none" w:sz="0" w:space="0" w:color="auto"/>
                    <w:left w:val="none" w:sz="0" w:space="0" w:color="auto"/>
                    <w:bottom w:val="none" w:sz="0" w:space="0" w:color="auto"/>
                    <w:right w:val="none" w:sz="0" w:space="0" w:color="auto"/>
                  </w:divBdr>
                  <w:divsChild>
                    <w:div w:id="19935172">
                      <w:marLeft w:val="0"/>
                      <w:marRight w:val="0"/>
                      <w:marTop w:val="0"/>
                      <w:marBottom w:val="0"/>
                      <w:divBdr>
                        <w:top w:val="none" w:sz="0" w:space="0" w:color="auto"/>
                        <w:left w:val="none" w:sz="0" w:space="0" w:color="auto"/>
                        <w:bottom w:val="none" w:sz="0" w:space="0" w:color="auto"/>
                        <w:right w:val="none" w:sz="0" w:space="0" w:color="auto"/>
                      </w:divBdr>
                    </w:div>
                  </w:divsChild>
                </w:div>
                <w:div w:id="862324294">
                  <w:marLeft w:val="0"/>
                  <w:marRight w:val="0"/>
                  <w:marTop w:val="0"/>
                  <w:marBottom w:val="0"/>
                  <w:divBdr>
                    <w:top w:val="none" w:sz="0" w:space="0" w:color="auto"/>
                    <w:left w:val="none" w:sz="0" w:space="0" w:color="auto"/>
                    <w:bottom w:val="none" w:sz="0" w:space="0" w:color="auto"/>
                    <w:right w:val="none" w:sz="0" w:space="0" w:color="auto"/>
                  </w:divBdr>
                  <w:divsChild>
                    <w:div w:id="244345808">
                      <w:marLeft w:val="0"/>
                      <w:marRight w:val="0"/>
                      <w:marTop w:val="0"/>
                      <w:marBottom w:val="0"/>
                      <w:divBdr>
                        <w:top w:val="none" w:sz="0" w:space="0" w:color="auto"/>
                        <w:left w:val="none" w:sz="0" w:space="0" w:color="auto"/>
                        <w:bottom w:val="none" w:sz="0" w:space="0" w:color="auto"/>
                        <w:right w:val="none" w:sz="0" w:space="0" w:color="auto"/>
                      </w:divBdr>
                    </w:div>
                  </w:divsChild>
                </w:div>
                <w:div w:id="1406293401">
                  <w:marLeft w:val="0"/>
                  <w:marRight w:val="0"/>
                  <w:marTop w:val="0"/>
                  <w:marBottom w:val="0"/>
                  <w:divBdr>
                    <w:top w:val="none" w:sz="0" w:space="0" w:color="auto"/>
                    <w:left w:val="none" w:sz="0" w:space="0" w:color="auto"/>
                    <w:bottom w:val="none" w:sz="0" w:space="0" w:color="auto"/>
                    <w:right w:val="none" w:sz="0" w:space="0" w:color="auto"/>
                  </w:divBdr>
                  <w:divsChild>
                    <w:div w:id="1128427847">
                      <w:marLeft w:val="0"/>
                      <w:marRight w:val="0"/>
                      <w:marTop w:val="0"/>
                      <w:marBottom w:val="0"/>
                      <w:divBdr>
                        <w:top w:val="none" w:sz="0" w:space="0" w:color="auto"/>
                        <w:left w:val="none" w:sz="0" w:space="0" w:color="auto"/>
                        <w:bottom w:val="none" w:sz="0" w:space="0" w:color="auto"/>
                        <w:right w:val="none" w:sz="0" w:space="0" w:color="auto"/>
                      </w:divBdr>
                    </w:div>
                  </w:divsChild>
                </w:div>
                <w:div w:id="604114554">
                  <w:marLeft w:val="0"/>
                  <w:marRight w:val="0"/>
                  <w:marTop w:val="0"/>
                  <w:marBottom w:val="0"/>
                  <w:divBdr>
                    <w:top w:val="none" w:sz="0" w:space="0" w:color="auto"/>
                    <w:left w:val="none" w:sz="0" w:space="0" w:color="auto"/>
                    <w:bottom w:val="none" w:sz="0" w:space="0" w:color="auto"/>
                    <w:right w:val="none" w:sz="0" w:space="0" w:color="auto"/>
                  </w:divBdr>
                  <w:divsChild>
                    <w:div w:id="2113041954">
                      <w:marLeft w:val="0"/>
                      <w:marRight w:val="0"/>
                      <w:marTop w:val="0"/>
                      <w:marBottom w:val="0"/>
                      <w:divBdr>
                        <w:top w:val="none" w:sz="0" w:space="0" w:color="auto"/>
                        <w:left w:val="none" w:sz="0" w:space="0" w:color="auto"/>
                        <w:bottom w:val="none" w:sz="0" w:space="0" w:color="auto"/>
                        <w:right w:val="none" w:sz="0" w:space="0" w:color="auto"/>
                      </w:divBdr>
                    </w:div>
                  </w:divsChild>
                </w:div>
                <w:div w:id="425537925">
                  <w:marLeft w:val="0"/>
                  <w:marRight w:val="0"/>
                  <w:marTop w:val="0"/>
                  <w:marBottom w:val="0"/>
                  <w:divBdr>
                    <w:top w:val="none" w:sz="0" w:space="0" w:color="auto"/>
                    <w:left w:val="none" w:sz="0" w:space="0" w:color="auto"/>
                    <w:bottom w:val="none" w:sz="0" w:space="0" w:color="auto"/>
                    <w:right w:val="none" w:sz="0" w:space="0" w:color="auto"/>
                  </w:divBdr>
                  <w:divsChild>
                    <w:div w:id="1782797705">
                      <w:marLeft w:val="0"/>
                      <w:marRight w:val="0"/>
                      <w:marTop w:val="0"/>
                      <w:marBottom w:val="0"/>
                      <w:divBdr>
                        <w:top w:val="none" w:sz="0" w:space="0" w:color="auto"/>
                        <w:left w:val="none" w:sz="0" w:space="0" w:color="auto"/>
                        <w:bottom w:val="none" w:sz="0" w:space="0" w:color="auto"/>
                        <w:right w:val="none" w:sz="0" w:space="0" w:color="auto"/>
                      </w:divBdr>
                    </w:div>
                  </w:divsChild>
                </w:div>
                <w:div w:id="1864049076">
                  <w:marLeft w:val="0"/>
                  <w:marRight w:val="0"/>
                  <w:marTop w:val="0"/>
                  <w:marBottom w:val="0"/>
                  <w:divBdr>
                    <w:top w:val="none" w:sz="0" w:space="0" w:color="auto"/>
                    <w:left w:val="none" w:sz="0" w:space="0" w:color="auto"/>
                    <w:bottom w:val="none" w:sz="0" w:space="0" w:color="auto"/>
                    <w:right w:val="none" w:sz="0" w:space="0" w:color="auto"/>
                  </w:divBdr>
                  <w:divsChild>
                    <w:div w:id="1177429938">
                      <w:marLeft w:val="0"/>
                      <w:marRight w:val="0"/>
                      <w:marTop w:val="0"/>
                      <w:marBottom w:val="0"/>
                      <w:divBdr>
                        <w:top w:val="none" w:sz="0" w:space="0" w:color="auto"/>
                        <w:left w:val="none" w:sz="0" w:space="0" w:color="auto"/>
                        <w:bottom w:val="none" w:sz="0" w:space="0" w:color="auto"/>
                        <w:right w:val="none" w:sz="0" w:space="0" w:color="auto"/>
                      </w:divBdr>
                    </w:div>
                  </w:divsChild>
                </w:div>
                <w:div w:id="1050166">
                  <w:marLeft w:val="0"/>
                  <w:marRight w:val="0"/>
                  <w:marTop w:val="0"/>
                  <w:marBottom w:val="0"/>
                  <w:divBdr>
                    <w:top w:val="none" w:sz="0" w:space="0" w:color="auto"/>
                    <w:left w:val="none" w:sz="0" w:space="0" w:color="auto"/>
                    <w:bottom w:val="none" w:sz="0" w:space="0" w:color="auto"/>
                    <w:right w:val="none" w:sz="0" w:space="0" w:color="auto"/>
                  </w:divBdr>
                  <w:divsChild>
                    <w:div w:id="141384991">
                      <w:marLeft w:val="0"/>
                      <w:marRight w:val="0"/>
                      <w:marTop w:val="0"/>
                      <w:marBottom w:val="0"/>
                      <w:divBdr>
                        <w:top w:val="none" w:sz="0" w:space="0" w:color="auto"/>
                        <w:left w:val="none" w:sz="0" w:space="0" w:color="auto"/>
                        <w:bottom w:val="none" w:sz="0" w:space="0" w:color="auto"/>
                        <w:right w:val="none" w:sz="0" w:space="0" w:color="auto"/>
                      </w:divBdr>
                    </w:div>
                  </w:divsChild>
                </w:div>
                <w:div w:id="1253663901">
                  <w:marLeft w:val="0"/>
                  <w:marRight w:val="0"/>
                  <w:marTop w:val="0"/>
                  <w:marBottom w:val="0"/>
                  <w:divBdr>
                    <w:top w:val="none" w:sz="0" w:space="0" w:color="auto"/>
                    <w:left w:val="none" w:sz="0" w:space="0" w:color="auto"/>
                    <w:bottom w:val="none" w:sz="0" w:space="0" w:color="auto"/>
                    <w:right w:val="none" w:sz="0" w:space="0" w:color="auto"/>
                  </w:divBdr>
                  <w:divsChild>
                    <w:div w:id="1640568258">
                      <w:marLeft w:val="0"/>
                      <w:marRight w:val="0"/>
                      <w:marTop w:val="0"/>
                      <w:marBottom w:val="0"/>
                      <w:divBdr>
                        <w:top w:val="none" w:sz="0" w:space="0" w:color="auto"/>
                        <w:left w:val="none" w:sz="0" w:space="0" w:color="auto"/>
                        <w:bottom w:val="none" w:sz="0" w:space="0" w:color="auto"/>
                        <w:right w:val="none" w:sz="0" w:space="0" w:color="auto"/>
                      </w:divBdr>
                    </w:div>
                  </w:divsChild>
                </w:div>
                <w:div w:id="618416817">
                  <w:marLeft w:val="0"/>
                  <w:marRight w:val="0"/>
                  <w:marTop w:val="0"/>
                  <w:marBottom w:val="0"/>
                  <w:divBdr>
                    <w:top w:val="none" w:sz="0" w:space="0" w:color="auto"/>
                    <w:left w:val="none" w:sz="0" w:space="0" w:color="auto"/>
                    <w:bottom w:val="none" w:sz="0" w:space="0" w:color="auto"/>
                    <w:right w:val="none" w:sz="0" w:space="0" w:color="auto"/>
                  </w:divBdr>
                  <w:divsChild>
                    <w:div w:id="1995066074">
                      <w:marLeft w:val="0"/>
                      <w:marRight w:val="0"/>
                      <w:marTop w:val="0"/>
                      <w:marBottom w:val="0"/>
                      <w:divBdr>
                        <w:top w:val="none" w:sz="0" w:space="0" w:color="auto"/>
                        <w:left w:val="none" w:sz="0" w:space="0" w:color="auto"/>
                        <w:bottom w:val="none" w:sz="0" w:space="0" w:color="auto"/>
                        <w:right w:val="none" w:sz="0" w:space="0" w:color="auto"/>
                      </w:divBdr>
                    </w:div>
                  </w:divsChild>
                </w:div>
                <w:div w:id="1187136313">
                  <w:marLeft w:val="0"/>
                  <w:marRight w:val="0"/>
                  <w:marTop w:val="0"/>
                  <w:marBottom w:val="0"/>
                  <w:divBdr>
                    <w:top w:val="none" w:sz="0" w:space="0" w:color="auto"/>
                    <w:left w:val="none" w:sz="0" w:space="0" w:color="auto"/>
                    <w:bottom w:val="none" w:sz="0" w:space="0" w:color="auto"/>
                    <w:right w:val="none" w:sz="0" w:space="0" w:color="auto"/>
                  </w:divBdr>
                  <w:divsChild>
                    <w:div w:id="180969961">
                      <w:marLeft w:val="0"/>
                      <w:marRight w:val="0"/>
                      <w:marTop w:val="0"/>
                      <w:marBottom w:val="0"/>
                      <w:divBdr>
                        <w:top w:val="none" w:sz="0" w:space="0" w:color="auto"/>
                        <w:left w:val="none" w:sz="0" w:space="0" w:color="auto"/>
                        <w:bottom w:val="none" w:sz="0" w:space="0" w:color="auto"/>
                        <w:right w:val="none" w:sz="0" w:space="0" w:color="auto"/>
                      </w:divBdr>
                    </w:div>
                    <w:div w:id="1299798053">
                      <w:marLeft w:val="0"/>
                      <w:marRight w:val="0"/>
                      <w:marTop w:val="0"/>
                      <w:marBottom w:val="0"/>
                      <w:divBdr>
                        <w:top w:val="none" w:sz="0" w:space="0" w:color="auto"/>
                        <w:left w:val="none" w:sz="0" w:space="0" w:color="auto"/>
                        <w:bottom w:val="none" w:sz="0" w:space="0" w:color="auto"/>
                        <w:right w:val="none" w:sz="0" w:space="0" w:color="auto"/>
                      </w:divBdr>
                    </w:div>
                    <w:div w:id="708452556">
                      <w:marLeft w:val="0"/>
                      <w:marRight w:val="0"/>
                      <w:marTop w:val="0"/>
                      <w:marBottom w:val="0"/>
                      <w:divBdr>
                        <w:top w:val="none" w:sz="0" w:space="0" w:color="auto"/>
                        <w:left w:val="none" w:sz="0" w:space="0" w:color="auto"/>
                        <w:bottom w:val="none" w:sz="0" w:space="0" w:color="auto"/>
                        <w:right w:val="none" w:sz="0" w:space="0" w:color="auto"/>
                      </w:divBdr>
                    </w:div>
                    <w:div w:id="1218979831">
                      <w:marLeft w:val="0"/>
                      <w:marRight w:val="0"/>
                      <w:marTop w:val="0"/>
                      <w:marBottom w:val="0"/>
                      <w:divBdr>
                        <w:top w:val="none" w:sz="0" w:space="0" w:color="auto"/>
                        <w:left w:val="none" w:sz="0" w:space="0" w:color="auto"/>
                        <w:bottom w:val="none" w:sz="0" w:space="0" w:color="auto"/>
                        <w:right w:val="none" w:sz="0" w:space="0" w:color="auto"/>
                      </w:divBdr>
                    </w:div>
                  </w:divsChild>
                </w:div>
                <w:div w:id="1777167078">
                  <w:marLeft w:val="0"/>
                  <w:marRight w:val="0"/>
                  <w:marTop w:val="0"/>
                  <w:marBottom w:val="0"/>
                  <w:divBdr>
                    <w:top w:val="none" w:sz="0" w:space="0" w:color="auto"/>
                    <w:left w:val="none" w:sz="0" w:space="0" w:color="auto"/>
                    <w:bottom w:val="none" w:sz="0" w:space="0" w:color="auto"/>
                    <w:right w:val="none" w:sz="0" w:space="0" w:color="auto"/>
                  </w:divBdr>
                  <w:divsChild>
                    <w:div w:id="104738872">
                      <w:marLeft w:val="0"/>
                      <w:marRight w:val="0"/>
                      <w:marTop w:val="0"/>
                      <w:marBottom w:val="0"/>
                      <w:divBdr>
                        <w:top w:val="none" w:sz="0" w:space="0" w:color="auto"/>
                        <w:left w:val="none" w:sz="0" w:space="0" w:color="auto"/>
                        <w:bottom w:val="none" w:sz="0" w:space="0" w:color="auto"/>
                        <w:right w:val="none" w:sz="0" w:space="0" w:color="auto"/>
                      </w:divBdr>
                    </w:div>
                  </w:divsChild>
                </w:div>
                <w:div w:id="263266180">
                  <w:marLeft w:val="0"/>
                  <w:marRight w:val="0"/>
                  <w:marTop w:val="0"/>
                  <w:marBottom w:val="0"/>
                  <w:divBdr>
                    <w:top w:val="none" w:sz="0" w:space="0" w:color="auto"/>
                    <w:left w:val="none" w:sz="0" w:space="0" w:color="auto"/>
                    <w:bottom w:val="none" w:sz="0" w:space="0" w:color="auto"/>
                    <w:right w:val="none" w:sz="0" w:space="0" w:color="auto"/>
                  </w:divBdr>
                  <w:divsChild>
                    <w:div w:id="514851820">
                      <w:marLeft w:val="0"/>
                      <w:marRight w:val="0"/>
                      <w:marTop w:val="0"/>
                      <w:marBottom w:val="0"/>
                      <w:divBdr>
                        <w:top w:val="none" w:sz="0" w:space="0" w:color="auto"/>
                        <w:left w:val="none" w:sz="0" w:space="0" w:color="auto"/>
                        <w:bottom w:val="none" w:sz="0" w:space="0" w:color="auto"/>
                        <w:right w:val="none" w:sz="0" w:space="0" w:color="auto"/>
                      </w:divBdr>
                    </w:div>
                  </w:divsChild>
                </w:div>
                <w:div w:id="2037075714">
                  <w:marLeft w:val="0"/>
                  <w:marRight w:val="0"/>
                  <w:marTop w:val="0"/>
                  <w:marBottom w:val="0"/>
                  <w:divBdr>
                    <w:top w:val="none" w:sz="0" w:space="0" w:color="auto"/>
                    <w:left w:val="none" w:sz="0" w:space="0" w:color="auto"/>
                    <w:bottom w:val="none" w:sz="0" w:space="0" w:color="auto"/>
                    <w:right w:val="none" w:sz="0" w:space="0" w:color="auto"/>
                  </w:divBdr>
                  <w:divsChild>
                    <w:div w:id="257566472">
                      <w:marLeft w:val="0"/>
                      <w:marRight w:val="0"/>
                      <w:marTop w:val="0"/>
                      <w:marBottom w:val="0"/>
                      <w:divBdr>
                        <w:top w:val="none" w:sz="0" w:space="0" w:color="auto"/>
                        <w:left w:val="none" w:sz="0" w:space="0" w:color="auto"/>
                        <w:bottom w:val="none" w:sz="0" w:space="0" w:color="auto"/>
                        <w:right w:val="none" w:sz="0" w:space="0" w:color="auto"/>
                      </w:divBdr>
                    </w:div>
                  </w:divsChild>
                </w:div>
                <w:div w:id="67772215">
                  <w:marLeft w:val="0"/>
                  <w:marRight w:val="0"/>
                  <w:marTop w:val="0"/>
                  <w:marBottom w:val="0"/>
                  <w:divBdr>
                    <w:top w:val="none" w:sz="0" w:space="0" w:color="auto"/>
                    <w:left w:val="none" w:sz="0" w:space="0" w:color="auto"/>
                    <w:bottom w:val="none" w:sz="0" w:space="0" w:color="auto"/>
                    <w:right w:val="none" w:sz="0" w:space="0" w:color="auto"/>
                  </w:divBdr>
                  <w:divsChild>
                    <w:div w:id="376583489">
                      <w:marLeft w:val="0"/>
                      <w:marRight w:val="0"/>
                      <w:marTop w:val="0"/>
                      <w:marBottom w:val="0"/>
                      <w:divBdr>
                        <w:top w:val="none" w:sz="0" w:space="0" w:color="auto"/>
                        <w:left w:val="none" w:sz="0" w:space="0" w:color="auto"/>
                        <w:bottom w:val="none" w:sz="0" w:space="0" w:color="auto"/>
                        <w:right w:val="none" w:sz="0" w:space="0" w:color="auto"/>
                      </w:divBdr>
                    </w:div>
                  </w:divsChild>
                </w:div>
                <w:div w:id="1464276534">
                  <w:marLeft w:val="0"/>
                  <w:marRight w:val="0"/>
                  <w:marTop w:val="0"/>
                  <w:marBottom w:val="0"/>
                  <w:divBdr>
                    <w:top w:val="none" w:sz="0" w:space="0" w:color="auto"/>
                    <w:left w:val="none" w:sz="0" w:space="0" w:color="auto"/>
                    <w:bottom w:val="none" w:sz="0" w:space="0" w:color="auto"/>
                    <w:right w:val="none" w:sz="0" w:space="0" w:color="auto"/>
                  </w:divBdr>
                  <w:divsChild>
                    <w:div w:id="295961509">
                      <w:marLeft w:val="0"/>
                      <w:marRight w:val="0"/>
                      <w:marTop w:val="0"/>
                      <w:marBottom w:val="0"/>
                      <w:divBdr>
                        <w:top w:val="none" w:sz="0" w:space="0" w:color="auto"/>
                        <w:left w:val="none" w:sz="0" w:space="0" w:color="auto"/>
                        <w:bottom w:val="none" w:sz="0" w:space="0" w:color="auto"/>
                        <w:right w:val="none" w:sz="0" w:space="0" w:color="auto"/>
                      </w:divBdr>
                    </w:div>
                  </w:divsChild>
                </w:div>
                <w:div w:id="88695173">
                  <w:marLeft w:val="0"/>
                  <w:marRight w:val="0"/>
                  <w:marTop w:val="0"/>
                  <w:marBottom w:val="0"/>
                  <w:divBdr>
                    <w:top w:val="none" w:sz="0" w:space="0" w:color="auto"/>
                    <w:left w:val="none" w:sz="0" w:space="0" w:color="auto"/>
                    <w:bottom w:val="none" w:sz="0" w:space="0" w:color="auto"/>
                    <w:right w:val="none" w:sz="0" w:space="0" w:color="auto"/>
                  </w:divBdr>
                  <w:divsChild>
                    <w:div w:id="880898553">
                      <w:marLeft w:val="0"/>
                      <w:marRight w:val="0"/>
                      <w:marTop w:val="0"/>
                      <w:marBottom w:val="0"/>
                      <w:divBdr>
                        <w:top w:val="none" w:sz="0" w:space="0" w:color="auto"/>
                        <w:left w:val="none" w:sz="0" w:space="0" w:color="auto"/>
                        <w:bottom w:val="none" w:sz="0" w:space="0" w:color="auto"/>
                        <w:right w:val="none" w:sz="0" w:space="0" w:color="auto"/>
                      </w:divBdr>
                    </w:div>
                  </w:divsChild>
                </w:div>
                <w:div w:id="107357738">
                  <w:marLeft w:val="0"/>
                  <w:marRight w:val="0"/>
                  <w:marTop w:val="0"/>
                  <w:marBottom w:val="0"/>
                  <w:divBdr>
                    <w:top w:val="none" w:sz="0" w:space="0" w:color="auto"/>
                    <w:left w:val="none" w:sz="0" w:space="0" w:color="auto"/>
                    <w:bottom w:val="none" w:sz="0" w:space="0" w:color="auto"/>
                    <w:right w:val="none" w:sz="0" w:space="0" w:color="auto"/>
                  </w:divBdr>
                  <w:divsChild>
                    <w:div w:id="1444229454">
                      <w:marLeft w:val="0"/>
                      <w:marRight w:val="0"/>
                      <w:marTop w:val="0"/>
                      <w:marBottom w:val="0"/>
                      <w:divBdr>
                        <w:top w:val="none" w:sz="0" w:space="0" w:color="auto"/>
                        <w:left w:val="none" w:sz="0" w:space="0" w:color="auto"/>
                        <w:bottom w:val="none" w:sz="0" w:space="0" w:color="auto"/>
                        <w:right w:val="none" w:sz="0" w:space="0" w:color="auto"/>
                      </w:divBdr>
                    </w:div>
                  </w:divsChild>
                </w:div>
                <w:div w:id="1802652006">
                  <w:marLeft w:val="0"/>
                  <w:marRight w:val="0"/>
                  <w:marTop w:val="0"/>
                  <w:marBottom w:val="0"/>
                  <w:divBdr>
                    <w:top w:val="none" w:sz="0" w:space="0" w:color="auto"/>
                    <w:left w:val="none" w:sz="0" w:space="0" w:color="auto"/>
                    <w:bottom w:val="none" w:sz="0" w:space="0" w:color="auto"/>
                    <w:right w:val="none" w:sz="0" w:space="0" w:color="auto"/>
                  </w:divBdr>
                  <w:divsChild>
                    <w:div w:id="584001257">
                      <w:marLeft w:val="0"/>
                      <w:marRight w:val="0"/>
                      <w:marTop w:val="0"/>
                      <w:marBottom w:val="0"/>
                      <w:divBdr>
                        <w:top w:val="none" w:sz="0" w:space="0" w:color="auto"/>
                        <w:left w:val="none" w:sz="0" w:space="0" w:color="auto"/>
                        <w:bottom w:val="none" w:sz="0" w:space="0" w:color="auto"/>
                        <w:right w:val="none" w:sz="0" w:space="0" w:color="auto"/>
                      </w:divBdr>
                    </w:div>
                    <w:div w:id="1042244658">
                      <w:marLeft w:val="0"/>
                      <w:marRight w:val="0"/>
                      <w:marTop w:val="0"/>
                      <w:marBottom w:val="0"/>
                      <w:divBdr>
                        <w:top w:val="none" w:sz="0" w:space="0" w:color="auto"/>
                        <w:left w:val="none" w:sz="0" w:space="0" w:color="auto"/>
                        <w:bottom w:val="none" w:sz="0" w:space="0" w:color="auto"/>
                        <w:right w:val="none" w:sz="0" w:space="0" w:color="auto"/>
                      </w:divBdr>
                    </w:div>
                    <w:div w:id="1874489240">
                      <w:marLeft w:val="0"/>
                      <w:marRight w:val="0"/>
                      <w:marTop w:val="0"/>
                      <w:marBottom w:val="0"/>
                      <w:divBdr>
                        <w:top w:val="none" w:sz="0" w:space="0" w:color="auto"/>
                        <w:left w:val="none" w:sz="0" w:space="0" w:color="auto"/>
                        <w:bottom w:val="none" w:sz="0" w:space="0" w:color="auto"/>
                        <w:right w:val="none" w:sz="0" w:space="0" w:color="auto"/>
                      </w:divBdr>
                    </w:div>
                    <w:div w:id="986595566">
                      <w:marLeft w:val="0"/>
                      <w:marRight w:val="0"/>
                      <w:marTop w:val="0"/>
                      <w:marBottom w:val="0"/>
                      <w:divBdr>
                        <w:top w:val="none" w:sz="0" w:space="0" w:color="auto"/>
                        <w:left w:val="none" w:sz="0" w:space="0" w:color="auto"/>
                        <w:bottom w:val="none" w:sz="0" w:space="0" w:color="auto"/>
                        <w:right w:val="none" w:sz="0" w:space="0" w:color="auto"/>
                      </w:divBdr>
                    </w:div>
                    <w:div w:id="86924724">
                      <w:marLeft w:val="0"/>
                      <w:marRight w:val="0"/>
                      <w:marTop w:val="0"/>
                      <w:marBottom w:val="0"/>
                      <w:divBdr>
                        <w:top w:val="none" w:sz="0" w:space="0" w:color="auto"/>
                        <w:left w:val="none" w:sz="0" w:space="0" w:color="auto"/>
                        <w:bottom w:val="none" w:sz="0" w:space="0" w:color="auto"/>
                        <w:right w:val="none" w:sz="0" w:space="0" w:color="auto"/>
                      </w:divBdr>
                    </w:div>
                  </w:divsChild>
                </w:div>
                <w:div w:id="695078123">
                  <w:marLeft w:val="0"/>
                  <w:marRight w:val="0"/>
                  <w:marTop w:val="0"/>
                  <w:marBottom w:val="0"/>
                  <w:divBdr>
                    <w:top w:val="none" w:sz="0" w:space="0" w:color="auto"/>
                    <w:left w:val="none" w:sz="0" w:space="0" w:color="auto"/>
                    <w:bottom w:val="none" w:sz="0" w:space="0" w:color="auto"/>
                    <w:right w:val="none" w:sz="0" w:space="0" w:color="auto"/>
                  </w:divBdr>
                  <w:divsChild>
                    <w:div w:id="1562672998">
                      <w:marLeft w:val="0"/>
                      <w:marRight w:val="0"/>
                      <w:marTop w:val="0"/>
                      <w:marBottom w:val="0"/>
                      <w:divBdr>
                        <w:top w:val="none" w:sz="0" w:space="0" w:color="auto"/>
                        <w:left w:val="none" w:sz="0" w:space="0" w:color="auto"/>
                        <w:bottom w:val="none" w:sz="0" w:space="0" w:color="auto"/>
                        <w:right w:val="none" w:sz="0" w:space="0" w:color="auto"/>
                      </w:divBdr>
                    </w:div>
                  </w:divsChild>
                </w:div>
                <w:div w:id="62874436">
                  <w:marLeft w:val="0"/>
                  <w:marRight w:val="0"/>
                  <w:marTop w:val="0"/>
                  <w:marBottom w:val="0"/>
                  <w:divBdr>
                    <w:top w:val="none" w:sz="0" w:space="0" w:color="auto"/>
                    <w:left w:val="none" w:sz="0" w:space="0" w:color="auto"/>
                    <w:bottom w:val="none" w:sz="0" w:space="0" w:color="auto"/>
                    <w:right w:val="none" w:sz="0" w:space="0" w:color="auto"/>
                  </w:divBdr>
                  <w:divsChild>
                    <w:div w:id="316542940">
                      <w:marLeft w:val="0"/>
                      <w:marRight w:val="0"/>
                      <w:marTop w:val="0"/>
                      <w:marBottom w:val="0"/>
                      <w:divBdr>
                        <w:top w:val="none" w:sz="0" w:space="0" w:color="auto"/>
                        <w:left w:val="none" w:sz="0" w:space="0" w:color="auto"/>
                        <w:bottom w:val="none" w:sz="0" w:space="0" w:color="auto"/>
                        <w:right w:val="none" w:sz="0" w:space="0" w:color="auto"/>
                      </w:divBdr>
                    </w:div>
                  </w:divsChild>
                </w:div>
                <w:div w:id="174350192">
                  <w:marLeft w:val="0"/>
                  <w:marRight w:val="0"/>
                  <w:marTop w:val="0"/>
                  <w:marBottom w:val="0"/>
                  <w:divBdr>
                    <w:top w:val="none" w:sz="0" w:space="0" w:color="auto"/>
                    <w:left w:val="none" w:sz="0" w:space="0" w:color="auto"/>
                    <w:bottom w:val="none" w:sz="0" w:space="0" w:color="auto"/>
                    <w:right w:val="none" w:sz="0" w:space="0" w:color="auto"/>
                  </w:divBdr>
                  <w:divsChild>
                    <w:div w:id="1282766967">
                      <w:marLeft w:val="0"/>
                      <w:marRight w:val="0"/>
                      <w:marTop w:val="0"/>
                      <w:marBottom w:val="0"/>
                      <w:divBdr>
                        <w:top w:val="none" w:sz="0" w:space="0" w:color="auto"/>
                        <w:left w:val="none" w:sz="0" w:space="0" w:color="auto"/>
                        <w:bottom w:val="none" w:sz="0" w:space="0" w:color="auto"/>
                        <w:right w:val="none" w:sz="0" w:space="0" w:color="auto"/>
                      </w:divBdr>
                    </w:div>
                  </w:divsChild>
                </w:div>
                <w:div w:id="1775708191">
                  <w:marLeft w:val="0"/>
                  <w:marRight w:val="0"/>
                  <w:marTop w:val="0"/>
                  <w:marBottom w:val="0"/>
                  <w:divBdr>
                    <w:top w:val="none" w:sz="0" w:space="0" w:color="auto"/>
                    <w:left w:val="none" w:sz="0" w:space="0" w:color="auto"/>
                    <w:bottom w:val="none" w:sz="0" w:space="0" w:color="auto"/>
                    <w:right w:val="none" w:sz="0" w:space="0" w:color="auto"/>
                  </w:divBdr>
                  <w:divsChild>
                    <w:div w:id="1716347740">
                      <w:marLeft w:val="0"/>
                      <w:marRight w:val="0"/>
                      <w:marTop w:val="0"/>
                      <w:marBottom w:val="0"/>
                      <w:divBdr>
                        <w:top w:val="none" w:sz="0" w:space="0" w:color="auto"/>
                        <w:left w:val="none" w:sz="0" w:space="0" w:color="auto"/>
                        <w:bottom w:val="none" w:sz="0" w:space="0" w:color="auto"/>
                        <w:right w:val="none" w:sz="0" w:space="0" w:color="auto"/>
                      </w:divBdr>
                    </w:div>
                  </w:divsChild>
                </w:div>
                <w:div w:id="1274364369">
                  <w:marLeft w:val="0"/>
                  <w:marRight w:val="0"/>
                  <w:marTop w:val="0"/>
                  <w:marBottom w:val="0"/>
                  <w:divBdr>
                    <w:top w:val="none" w:sz="0" w:space="0" w:color="auto"/>
                    <w:left w:val="none" w:sz="0" w:space="0" w:color="auto"/>
                    <w:bottom w:val="none" w:sz="0" w:space="0" w:color="auto"/>
                    <w:right w:val="none" w:sz="0" w:space="0" w:color="auto"/>
                  </w:divBdr>
                  <w:divsChild>
                    <w:div w:id="968053744">
                      <w:marLeft w:val="0"/>
                      <w:marRight w:val="0"/>
                      <w:marTop w:val="0"/>
                      <w:marBottom w:val="0"/>
                      <w:divBdr>
                        <w:top w:val="none" w:sz="0" w:space="0" w:color="auto"/>
                        <w:left w:val="none" w:sz="0" w:space="0" w:color="auto"/>
                        <w:bottom w:val="none" w:sz="0" w:space="0" w:color="auto"/>
                        <w:right w:val="none" w:sz="0" w:space="0" w:color="auto"/>
                      </w:divBdr>
                    </w:div>
                  </w:divsChild>
                </w:div>
                <w:div w:id="1838036095">
                  <w:marLeft w:val="0"/>
                  <w:marRight w:val="0"/>
                  <w:marTop w:val="0"/>
                  <w:marBottom w:val="0"/>
                  <w:divBdr>
                    <w:top w:val="none" w:sz="0" w:space="0" w:color="auto"/>
                    <w:left w:val="none" w:sz="0" w:space="0" w:color="auto"/>
                    <w:bottom w:val="none" w:sz="0" w:space="0" w:color="auto"/>
                    <w:right w:val="none" w:sz="0" w:space="0" w:color="auto"/>
                  </w:divBdr>
                  <w:divsChild>
                    <w:div w:id="376199597">
                      <w:marLeft w:val="0"/>
                      <w:marRight w:val="0"/>
                      <w:marTop w:val="0"/>
                      <w:marBottom w:val="0"/>
                      <w:divBdr>
                        <w:top w:val="none" w:sz="0" w:space="0" w:color="auto"/>
                        <w:left w:val="none" w:sz="0" w:space="0" w:color="auto"/>
                        <w:bottom w:val="none" w:sz="0" w:space="0" w:color="auto"/>
                        <w:right w:val="none" w:sz="0" w:space="0" w:color="auto"/>
                      </w:divBdr>
                    </w:div>
                  </w:divsChild>
                </w:div>
                <w:div w:id="1448818250">
                  <w:marLeft w:val="0"/>
                  <w:marRight w:val="0"/>
                  <w:marTop w:val="0"/>
                  <w:marBottom w:val="0"/>
                  <w:divBdr>
                    <w:top w:val="none" w:sz="0" w:space="0" w:color="auto"/>
                    <w:left w:val="none" w:sz="0" w:space="0" w:color="auto"/>
                    <w:bottom w:val="none" w:sz="0" w:space="0" w:color="auto"/>
                    <w:right w:val="none" w:sz="0" w:space="0" w:color="auto"/>
                  </w:divBdr>
                  <w:divsChild>
                    <w:div w:id="2130052896">
                      <w:marLeft w:val="0"/>
                      <w:marRight w:val="0"/>
                      <w:marTop w:val="0"/>
                      <w:marBottom w:val="0"/>
                      <w:divBdr>
                        <w:top w:val="none" w:sz="0" w:space="0" w:color="auto"/>
                        <w:left w:val="none" w:sz="0" w:space="0" w:color="auto"/>
                        <w:bottom w:val="none" w:sz="0" w:space="0" w:color="auto"/>
                        <w:right w:val="none" w:sz="0" w:space="0" w:color="auto"/>
                      </w:divBdr>
                    </w:div>
                  </w:divsChild>
                </w:div>
                <w:div w:id="1952668743">
                  <w:marLeft w:val="0"/>
                  <w:marRight w:val="0"/>
                  <w:marTop w:val="0"/>
                  <w:marBottom w:val="0"/>
                  <w:divBdr>
                    <w:top w:val="none" w:sz="0" w:space="0" w:color="auto"/>
                    <w:left w:val="none" w:sz="0" w:space="0" w:color="auto"/>
                    <w:bottom w:val="none" w:sz="0" w:space="0" w:color="auto"/>
                    <w:right w:val="none" w:sz="0" w:space="0" w:color="auto"/>
                  </w:divBdr>
                  <w:divsChild>
                    <w:div w:id="1409578267">
                      <w:marLeft w:val="0"/>
                      <w:marRight w:val="0"/>
                      <w:marTop w:val="0"/>
                      <w:marBottom w:val="0"/>
                      <w:divBdr>
                        <w:top w:val="none" w:sz="0" w:space="0" w:color="auto"/>
                        <w:left w:val="none" w:sz="0" w:space="0" w:color="auto"/>
                        <w:bottom w:val="none" w:sz="0" w:space="0" w:color="auto"/>
                        <w:right w:val="none" w:sz="0" w:space="0" w:color="auto"/>
                      </w:divBdr>
                    </w:div>
                    <w:div w:id="971978560">
                      <w:marLeft w:val="0"/>
                      <w:marRight w:val="0"/>
                      <w:marTop w:val="0"/>
                      <w:marBottom w:val="0"/>
                      <w:divBdr>
                        <w:top w:val="none" w:sz="0" w:space="0" w:color="auto"/>
                        <w:left w:val="none" w:sz="0" w:space="0" w:color="auto"/>
                        <w:bottom w:val="none" w:sz="0" w:space="0" w:color="auto"/>
                        <w:right w:val="none" w:sz="0" w:space="0" w:color="auto"/>
                      </w:divBdr>
                    </w:div>
                    <w:div w:id="1034231708">
                      <w:marLeft w:val="0"/>
                      <w:marRight w:val="0"/>
                      <w:marTop w:val="0"/>
                      <w:marBottom w:val="0"/>
                      <w:divBdr>
                        <w:top w:val="none" w:sz="0" w:space="0" w:color="auto"/>
                        <w:left w:val="none" w:sz="0" w:space="0" w:color="auto"/>
                        <w:bottom w:val="none" w:sz="0" w:space="0" w:color="auto"/>
                        <w:right w:val="none" w:sz="0" w:space="0" w:color="auto"/>
                      </w:divBdr>
                    </w:div>
                    <w:div w:id="834146128">
                      <w:marLeft w:val="0"/>
                      <w:marRight w:val="0"/>
                      <w:marTop w:val="0"/>
                      <w:marBottom w:val="0"/>
                      <w:divBdr>
                        <w:top w:val="none" w:sz="0" w:space="0" w:color="auto"/>
                        <w:left w:val="none" w:sz="0" w:space="0" w:color="auto"/>
                        <w:bottom w:val="none" w:sz="0" w:space="0" w:color="auto"/>
                        <w:right w:val="none" w:sz="0" w:space="0" w:color="auto"/>
                      </w:divBdr>
                    </w:div>
                  </w:divsChild>
                </w:div>
                <w:div w:id="668143961">
                  <w:marLeft w:val="0"/>
                  <w:marRight w:val="0"/>
                  <w:marTop w:val="0"/>
                  <w:marBottom w:val="0"/>
                  <w:divBdr>
                    <w:top w:val="none" w:sz="0" w:space="0" w:color="auto"/>
                    <w:left w:val="none" w:sz="0" w:space="0" w:color="auto"/>
                    <w:bottom w:val="none" w:sz="0" w:space="0" w:color="auto"/>
                    <w:right w:val="none" w:sz="0" w:space="0" w:color="auto"/>
                  </w:divBdr>
                  <w:divsChild>
                    <w:div w:id="636692047">
                      <w:marLeft w:val="0"/>
                      <w:marRight w:val="0"/>
                      <w:marTop w:val="0"/>
                      <w:marBottom w:val="0"/>
                      <w:divBdr>
                        <w:top w:val="none" w:sz="0" w:space="0" w:color="auto"/>
                        <w:left w:val="none" w:sz="0" w:space="0" w:color="auto"/>
                        <w:bottom w:val="none" w:sz="0" w:space="0" w:color="auto"/>
                        <w:right w:val="none" w:sz="0" w:space="0" w:color="auto"/>
                      </w:divBdr>
                    </w:div>
                  </w:divsChild>
                </w:div>
                <w:div w:id="620839809">
                  <w:marLeft w:val="0"/>
                  <w:marRight w:val="0"/>
                  <w:marTop w:val="0"/>
                  <w:marBottom w:val="0"/>
                  <w:divBdr>
                    <w:top w:val="none" w:sz="0" w:space="0" w:color="auto"/>
                    <w:left w:val="none" w:sz="0" w:space="0" w:color="auto"/>
                    <w:bottom w:val="none" w:sz="0" w:space="0" w:color="auto"/>
                    <w:right w:val="none" w:sz="0" w:space="0" w:color="auto"/>
                  </w:divBdr>
                  <w:divsChild>
                    <w:div w:id="75716365">
                      <w:marLeft w:val="0"/>
                      <w:marRight w:val="0"/>
                      <w:marTop w:val="0"/>
                      <w:marBottom w:val="0"/>
                      <w:divBdr>
                        <w:top w:val="none" w:sz="0" w:space="0" w:color="auto"/>
                        <w:left w:val="none" w:sz="0" w:space="0" w:color="auto"/>
                        <w:bottom w:val="none" w:sz="0" w:space="0" w:color="auto"/>
                        <w:right w:val="none" w:sz="0" w:space="0" w:color="auto"/>
                      </w:divBdr>
                    </w:div>
                  </w:divsChild>
                </w:div>
                <w:div w:id="64181170">
                  <w:marLeft w:val="0"/>
                  <w:marRight w:val="0"/>
                  <w:marTop w:val="0"/>
                  <w:marBottom w:val="0"/>
                  <w:divBdr>
                    <w:top w:val="none" w:sz="0" w:space="0" w:color="auto"/>
                    <w:left w:val="none" w:sz="0" w:space="0" w:color="auto"/>
                    <w:bottom w:val="none" w:sz="0" w:space="0" w:color="auto"/>
                    <w:right w:val="none" w:sz="0" w:space="0" w:color="auto"/>
                  </w:divBdr>
                  <w:divsChild>
                    <w:div w:id="1144346746">
                      <w:marLeft w:val="0"/>
                      <w:marRight w:val="0"/>
                      <w:marTop w:val="0"/>
                      <w:marBottom w:val="0"/>
                      <w:divBdr>
                        <w:top w:val="none" w:sz="0" w:space="0" w:color="auto"/>
                        <w:left w:val="none" w:sz="0" w:space="0" w:color="auto"/>
                        <w:bottom w:val="none" w:sz="0" w:space="0" w:color="auto"/>
                        <w:right w:val="none" w:sz="0" w:space="0" w:color="auto"/>
                      </w:divBdr>
                    </w:div>
                    <w:div w:id="1462189303">
                      <w:marLeft w:val="0"/>
                      <w:marRight w:val="0"/>
                      <w:marTop w:val="0"/>
                      <w:marBottom w:val="0"/>
                      <w:divBdr>
                        <w:top w:val="none" w:sz="0" w:space="0" w:color="auto"/>
                        <w:left w:val="none" w:sz="0" w:space="0" w:color="auto"/>
                        <w:bottom w:val="none" w:sz="0" w:space="0" w:color="auto"/>
                        <w:right w:val="none" w:sz="0" w:space="0" w:color="auto"/>
                      </w:divBdr>
                    </w:div>
                    <w:div w:id="1524201227">
                      <w:marLeft w:val="0"/>
                      <w:marRight w:val="0"/>
                      <w:marTop w:val="0"/>
                      <w:marBottom w:val="0"/>
                      <w:divBdr>
                        <w:top w:val="none" w:sz="0" w:space="0" w:color="auto"/>
                        <w:left w:val="none" w:sz="0" w:space="0" w:color="auto"/>
                        <w:bottom w:val="none" w:sz="0" w:space="0" w:color="auto"/>
                        <w:right w:val="none" w:sz="0" w:space="0" w:color="auto"/>
                      </w:divBdr>
                    </w:div>
                    <w:div w:id="2097748166">
                      <w:marLeft w:val="0"/>
                      <w:marRight w:val="0"/>
                      <w:marTop w:val="0"/>
                      <w:marBottom w:val="0"/>
                      <w:divBdr>
                        <w:top w:val="none" w:sz="0" w:space="0" w:color="auto"/>
                        <w:left w:val="none" w:sz="0" w:space="0" w:color="auto"/>
                        <w:bottom w:val="none" w:sz="0" w:space="0" w:color="auto"/>
                        <w:right w:val="none" w:sz="0" w:space="0" w:color="auto"/>
                      </w:divBdr>
                    </w:div>
                    <w:div w:id="19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3116">
          <w:marLeft w:val="0"/>
          <w:marRight w:val="0"/>
          <w:marTop w:val="0"/>
          <w:marBottom w:val="0"/>
          <w:divBdr>
            <w:top w:val="none" w:sz="0" w:space="0" w:color="auto"/>
            <w:left w:val="none" w:sz="0" w:space="0" w:color="auto"/>
            <w:bottom w:val="none" w:sz="0" w:space="0" w:color="auto"/>
            <w:right w:val="none" w:sz="0" w:space="0" w:color="auto"/>
          </w:divBdr>
          <w:divsChild>
            <w:div w:id="1286237161">
              <w:marLeft w:val="0"/>
              <w:marRight w:val="0"/>
              <w:marTop w:val="0"/>
              <w:marBottom w:val="0"/>
              <w:divBdr>
                <w:top w:val="none" w:sz="0" w:space="0" w:color="auto"/>
                <w:left w:val="none" w:sz="0" w:space="0" w:color="auto"/>
                <w:bottom w:val="none" w:sz="0" w:space="0" w:color="auto"/>
                <w:right w:val="none" w:sz="0" w:space="0" w:color="auto"/>
              </w:divBdr>
            </w:div>
            <w:div w:id="1812748135">
              <w:marLeft w:val="0"/>
              <w:marRight w:val="0"/>
              <w:marTop w:val="0"/>
              <w:marBottom w:val="0"/>
              <w:divBdr>
                <w:top w:val="none" w:sz="0" w:space="0" w:color="auto"/>
                <w:left w:val="none" w:sz="0" w:space="0" w:color="auto"/>
                <w:bottom w:val="none" w:sz="0" w:space="0" w:color="auto"/>
                <w:right w:val="none" w:sz="0" w:space="0" w:color="auto"/>
              </w:divBdr>
            </w:div>
          </w:divsChild>
        </w:div>
        <w:div w:id="282274119">
          <w:marLeft w:val="0"/>
          <w:marRight w:val="0"/>
          <w:marTop w:val="0"/>
          <w:marBottom w:val="0"/>
          <w:divBdr>
            <w:top w:val="none" w:sz="0" w:space="0" w:color="auto"/>
            <w:left w:val="none" w:sz="0" w:space="0" w:color="auto"/>
            <w:bottom w:val="none" w:sz="0" w:space="0" w:color="auto"/>
            <w:right w:val="none" w:sz="0" w:space="0" w:color="auto"/>
          </w:divBdr>
          <w:divsChild>
            <w:div w:id="1172838932">
              <w:marLeft w:val="-75"/>
              <w:marRight w:val="0"/>
              <w:marTop w:val="30"/>
              <w:marBottom w:val="30"/>
              <w:divBdr>
                <w:top w:val="none" w:sz="0" w:space="0" w:color="auto"/>
                <w:left w:val="none" w:sz="0" w:space="0" w:color="auto"/>
                <w:bottom w:val="none" w:sz="0" w:space="0" w:color="auto"/>
                <w:right w:val="none" w:sz="0" w:space="0" w:color="auto"/>
              </w:divBdr>
              <w:divsChild>
                <w:div w:id="1349529671">
                  <w:marLeft w:val="0"/>
                  <w:marRight w:val="0"/>
                  <w:marTop w:val="0"/>
                  <w:marBottom w:val="0"/>
                  <w:divBdr>
                    <w:top w:val="none" w:sz="0" w:space="0" w:color="auto"/>
                    <w:left w:val="none" w:sz="0" w:space="0" w:color="auto"/>
                    <w:bottom w:val="none" w:sz="0" w:space="0" w:color="auto"/>
                    <w:right w:val="none" w:sz="0" w:space="0" w:color="auto"/>
                  </w:divBdr>
                  <w:divsChild>
                    <w:div w:id="137454688">
                      <w:marLeft w:val="0"/>
                      <w:marRight w:val="0"/>
                      <w:marTop w:val="0"/>
                      <w:marBottom w:val="0"/>
                      <w:divBdr>
                        <w:top w:val="none" w:sz="0" w:space="0" w:color="auto"/>
                        <w:left w:val="none" w:sz="0" w:space="0" w:color="auto"/>
                        <w:bottom w:val="none" w:sz="0" w:space="0" w:color="auto"/>
                        <w:right w:val="none" w:sz="0" w:space="0" w:color="auto"/>
                      </w:divBdr>
                    </w:div>
                  </w:divsChild>
                </w:div>
                <w:div w:id="2018070770">
                  <w:marLeft w:val="0"/>
                  <w:marRight w:val="0"/>
                  <w:marTop w:val="0"/>
                  <w:marBottom w:val="0"/>
                  <w:divBdr>
                    <w:top w:val="none" w:sz="0" w:space="0" w:color="auto"/>
                    <w:left w:val="none" w:sz="0" w:space="0" w:color="auto"/>
                    <w:bottom w:val="none" w:sz="0" w:space="0" w:color="auto"/>
                    <w:right w:val="none" w:sz="0" w:space="0" w:color="auto"/>
                  </w:divBdr>
                  <w:divsChild>
                    <w:div w:id="459882143">
                      <w:marLeft w:val="0"/>
                      <w:marRight w:val="0"/>
                      <w:marTop w:val="0"/>
                      <w:marBottom w:val="0"/>
                      <w:divBdr>
                        <w:top w:val="none" w:sz="0" w:space="0" w:color="auto"/>
                        <w:left w:val="none" w:sz="0" w:space="0" w:color="auto"/>
                        <w:bottom w:val="none" w:sz="0" w:space="0" w:color="auto"/>
                        <w:right w:val="none" w:sz="0" w:space="0" w:color="auto"/>
                      </w:divBdr>
                    </w:div>
                  </w:divsChild>
                </w:div>
                <w:div w:id="379551545">
                  <w:marLeft w:val="0"/>
                  <w:marRight w:val="0"/>
                  <w:marTop w:val="0"/>
                  <w:marBottom w:val="0"/>
                  <w:divBdr>
                    <w:top w:val="none" w:sz="0" w:space="0" w:color="auto"/>
                    <w:left w:val="none" w:sz="0" w:space="0" w:color="auto"/>
                    <w:bottom w:val="none" w:sz="0" w:space="0" w:color="auto"/>
                    <w:right w:val="none" w:sz="0" w:space="0" w:color="auto"/>
                  </w:divBdr>
                  <w:divsChild>
                    <w:div w:id="1643848133">
                      <w:marLeft w:val="0"/>
                      <w:marRight w:val="0"/>
                      <w:marTop w:val="0"/>
                      <w:marBottom w:val="0"/>
                      <w:divBdr>
                        <w:top w:val="none" w:sz="0" w:space="0" w:color="auto"/>
                        <w:left w:val="none" w:sz="0" w:space="0" w:color="auto"/>
                        <w:bottom w:val="none" w:sz="0" w:space="0" w:color="auto"/>
                        <w:right w:val="none" w:sz="0" w:space="0" w:color="auto"/>
                      </w:divBdr>
                    </w:div>
                  </w:divsChild>
                </w:div>
                <w:div w:id="1265385976">
                  <w:marLeft w:val="0"/>
                  <w:marRight w:val="0"/>
                  <w:marTop w:val="0"/>
                  <w:marBottom w:val="0"/>
                  <w:divBdr>
                    <w:top w:val="none" w:sz="0" w:space="0" w:color="auto"/>
                    <w:left w:val="none" w:sz="0" w:space="0" w:color="auto"/>
                    <w:bottom w:val="none" w:sz="0" w:space="0" w:color="auto"/>
                    <w:right w:val="none" w:sz="0" w:space="0" w:color="auto"/>
                  </w:divBdr>
                  <w:divsChild>
                    <w:div w:id="1730417070">
                      <w:marLeft w:val="0"/>
                      <w:marRight w:val="0"/>
                      <w:marTop w:val="0"/>
                      <w:marBottom w:val="0"/>
                      <w:divBdr>
                        <w:top w:val="none" w:sz="0" w:space="0" w:color="auto"/>
                        <w:left w:val="none" w:sz="0" w:space="0" w:color="auto"/>
                        <w:bottom w:val="none" w:sz="0" w:space="0" w:color="auto"/>
                        <w:right w:val="none" w:sz="0" w:space="0" w:color="auto"/>
                      </w:divBdr>
                    </w:div>
                  </w:divsChild>
                </w:div>
                <w:div w:id="1611353827">
                  <w:marLeft w:val="0"/>
                  <w:marRight w:val="0"/>
                  <w:marTop w:val="0"/>
                  <w:marBottom w:val="0"/>
                  <w:divBdr>
                    <w:top w:val="none" w:sz="0" w:space="0" w:color="auto"/>
                    <w:left w:val="none" w:sz="0" w:space="0" w:color="auto"/>
                    <w:bottom w:val="none" w:sz="0" w:space="0" w:color="auto"/>
                    <w:right w:val="none" w:sz="0" w:space="0" w:color="auto"/>
                  </w:divBdr>
                  <w:divsChild>
                    <w:div w:id="1388261395">
                      <w:marLeft w:val="0"/>
                      <w:marRight w:val="0"/>
                      <w:marTop w:val="0"/>
                      <w:marBottom w:val="0"/>
                      <w:divBdr>
                        <w:top w:val="none" w:sz="0" w:space="0" w:color="auto"/>
                        <w:left w:val="none" w:sz="0" w:space="0" w:color="auto"/>
                        <w:bottom w:val="none" w:sz="0" w:space="0" w:color="auto"/>
                        <w:right w:val="none" w:sz="0" w:space="0" w:color="auto"/>
                      </w:divBdr>
                    </w:div>
                  </w:divsChild>
                </w:div>
                <w:div w:id="1456175354">
                  <w:marLeft w:val="0"/>
                  <w:marRight w:val="0"/>
                  <w:marTop w:val="0"/>
                  <w:marBottom w:val="0"/>
                  <w:divBdr>
                    <w:top w:val="none" w:sz="0" w:space="0" w:color="auto"/>
                    <w:left w:val="none" w:sz="0" w:space="0" w:color="auto"/>
                    <w:bottom w:val="none" w:sz="0" w:space="0" w:color="auto"/>
                    <w:right w:val="none" w:sz="0" w:space="0" w:color="auto"/>
                  </w:divBdr>
                  <w:divsChild>
                    <w:div w:id="79450944">
                      <w:marLeft w:val="0"/>
                      <w:marRight w:val="0"/>
                      <w:marTop w:val="0"/>
                      <w:marBottom w:val="0"/>
                      <w:divBdr>
                        <w:top w:val="none" w:sz="0" w:space="0" w:color="auto"/>
                        <w:left w:val="none" w:sz="0" w:space="0" w:color="auto"/>
                        <w:bottom w:val="none" w:sz="0" w:space="0" w:color="auto"/>
                        <w:right w:val="none" w:sz="0" w:space="0" w:color="auto"/>
                      </w:divBdr>
                    </w:div>
                  </w:divsChild>
                </w:div>
                <w:div w:id="1419600224">
                  <w:marLeft w:val="0"/>
                  <w:marRight w:val="0"/>
                  <w:marTop w:val="0"/>
                  <w:marBottom w:val="0"/>
                  <w:divBdr>
                    <w:top w:val="none" w:sz="0" w:space="0" w:color="auto"/>
                    <w:left w:val="none" w:sz="0" w:space="0" w:color="auto"/>
                    <w:bottom w:val="none" w:sz="0" w:space="0" w:color="auto"/>
                    <w:right w:val="none" w:sz="0" w:space="0" w:color="auto"/>
                  </w:divBdr>
                  <w:divsChild>
                    <w:div w:id="689139245">
                      <w:marLeft w:val="0"/>
                      <w:marRight w:val="0"/>
                      <w:marTop w:val="0"/>
                      <w:marBottom w:val="0"/>
                      <w:divBdr>
                        <w:top w:val="none" w:sz="0" w:space="0" w:color="auto"/>
                        <w:left w:val="none" w:sz="0" w:space="0" w:color="auto"/>
                        <w:bottom w:val="none" w:sz="0" w:space="0" w:color="auto"/>
                        <w:right w:val="none" w:sz="0" w:space="0" w:color="auto"/>
                      </w:divBdr>
                    </w:div>
                  </w:divsChild>
                </w:div>
                <w:div w:id="347408898">
                  <w:marLeft w:val="0"/>
                  <w:marRight w:val="0"/>
                  <w:marTop w:val="0"/>
                  <w:marBottom w:val="0"/>
                  <w:divBdr>
                    <w:top w:val="none" w:sz="0" w:space="0" w:color="auto"/>
                    <w:left w:val="none" w:sz="0" w:space="0" w:color="auto"/>
                    <w:bottom w:val="none" w:sz="0" w:space="0" w:color="auto"/>
                    <w:right w:val="none" w:sz="0" w:space="0" w:color="auto"/>
                  </w:divBdr>
                  <w:divsChild>
                    <w:div w:id="903176629">
                      <w:marLeft w:val="0"/>
                      <w:marRight w:val="0"/>
                      <w:marTop w:val="0"/>
                      <w:marBottom w:val="0"/>
                      <w:divBdr>
                        <w:top w:val="none" w:sz="0" w:space="0" w:color="auto"/>
                        <w:left w:val="none" w:sz="0" w:space="0" w:color="auto"/>
                        <w:bottom w:val="none" w:sz="0" w:space="0" w:color="auto"/>
                        <w:right w:val="none" w:sz="0" w:space="0" w:color="auto"/>
                      </w:divBdr>
                    </w:div>
                  </w:divsChild>
                </w:div>
                <w:div w:id="2105572191">
                  <w:marLeft w:val="0"/>
                  <w:marRight w:val="0"/>
                  <w:marTop w:val="0"/>
                  <w:marBottom w:val="0"/>
                  <w:divBdr>
                    <w:top w:val="none" w:sz="0" w:space="0" w:color="auto"/>
                    <w:left w:val="none" w:sz="0" w:space="0" w:color="auto"/>
                    <w:bottom w:val="none" w:sz="0" w:space="0" w:color="auto"/>
                    <w:right w:val="none" w:sz="0" w:space="0" w:color="auto"/>
                  </w:divBdr>
                  <w:divsChild>
                    <w:div w:id="63989327">
                      <w:marLeft w:val="0"/>
                      <w:marRight w:val="0"/>
                      <w:marTop w:val="0"/>
                      <w:marBottom w:val="0"/>
                      <w:divBdr>
                        <w:top w:val="none" w:sz="0" w:space="0" w:color="auto"/>
                        <w:left w:val="none" w:sz="0" w:space="0" w:color="auto"/>
                        <w:bottom w:val="none" w:sz="0" w:space="0" w:color="auto"/>
                        <w:right w:val="none" w:sz="0" w:space="0" w:color="auto"/>
                      </w:divBdr>
                    </w:div>
                  </w:divsChild>
                </w:div>
                <w:div w:id="2124302820">
                  <w:marLeft w:val="0"/>
                  <w:marRight w:val="0"/>
                  <w:marTop w:val="0"/>
                  <w:marBottom w:val="0"/>
                  <w:divBdr>
                    <w:top w:val="none" w:sz="0" w:space="0" w:color="auto"/>
                    <w:left w:val="none" w:sz="0" w:space="0" w:color="auto"/>
                    <w:bottom w:val="none" w:sz="0" w:space="0" w:color="auto"/>
                    <w:right w:val="none" w:sz="0" w:space="0" w:color="auto"/>
                  </w:divBdr>
                  <w:divsChild>
                    <w:div w:id="357781613">
                      <w:marLeft w:val="0"/>
                      <w:marRight w:val="0"/>
                      <w:marTop w:val="0"/>
                      <w:marBottom w:val="0"/>
                      <w:divBdr>
                        <w:top w:val="none" w:sz="0" w:space="0" w:color="auto"/>
                        <w:left w:val="none" w:sz="0" w:space="0" w:color="auto"/>
                        <w:bottom w:val="none" w:sz="0" w:space="0" w:color="auto"/>
                        <w:right w:val="none" w:sz="0" w:space="0" w:color="auto"/>
                      </w:divBdr>
                    </w:div>
                  </w:divsChild>
                </w:div>
                <w:div w:id="1165629637">
                  <w:marLeft w:val="0"/>
                  <w:marRight w:val="0"/>
                  <w:marTop w:val="0"/>
                  <w:marBottom w:val="0"/>
                  <w:divBdr>
                    <w:top w:val="none" w:sz="0" w:space="0" w:color="auto"/>
                    <w:left w:val="none" w:sz="0" w:space="0" w:color="auto"/>
                    <w:bottom w:val="none" w:sz="0" w:space="0" w:color="auto"/>
                    <w:right w:val="none" w:sz="0" w:space="0" w:color="auto"/>
                  </w:divBdr>
                  <w:divsChild>
                    <w:div w:id="13084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8913">
          <w:marLeft w:val="0"/>
          <w:marRight w:val="0"/>
          <w:marTop w:val="0"/>
          <w:marBottom w:val="0"/>
          <w:divBdr>
            <w:top w:val="none" w:sz="0" w:space="0" w:color="auto"/>
            <w:left w:val="none" w:sz="0" w:space="0" w:color="auto"/>
            <w:bottom w:val="none" w:sz="0" w:space="0" w:color="auto"/>
            <w:right w:val="none" w:sz="0" w:space="0" w:color="auto"/>
          </w:divBdr>
        </w:div>
      </w:divsChild>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3811396">
      <w:bodyDiv w:val="1"/>
      <w:marLeft w:val="0"/>
      <w:marRight w:val="0"/>
      <w:marTop w:val="0"/>
      <w:marBottom w:val="0"/>
      <w:divBdr>
        <w:top w:val="none" w:sz="0" w:space="0" w:color="auto"/>
        <w:left w:val="none" w:sz="0" w:space="0" w:color="auto"/>
        <w:bottom w:val="none" w:sz="0" w:space="0" w:color="auto"/>
        <w:right w:val="none" w:sz="0" w:space="0" w:color="auto"/>
      </w:divBdr>
      <w:divsChild>
        <w:div w:id="1603957736">
          <w:marLeft w:val="0"/>
          <w:marRight w:val="0"/>
          <w:marTop w:val="0"/>
          <w:marBottom w:val="0"/>
          <w:divBdr>
            <w:top w:val="none" w:sz="0" w:space="0" w:color="auto"/>
            <w:left w:val="none" w:sz="0" w:space="0" w:color="auto"/>
            <w:bottom w:val="none" w:sz="0" w:space="0" w:color="auto"/>
            <w:right w:val="none" w:sz="0" w:space="0" w:color="auto"/>
          </w:divBdr>
          <w:divsChild>
            <w:div w:id="2084058712">
              <w:marLeft w:val="0"/>
              <w:marRight w:val="0"/>
              <w:marTop w:val="0"/>
              <w:marBottom w:val="0"/>
              <w:divBdr>
                <w:top w:val="none" w:sz="0" w:space="0" w:color="auto"/>
                <w:left w:val="none" w:sz="0" w:space="0" w:color="auto"/>
                <w:bottom w:val="none" w:sz="0" w:space="0" w:color="auto"/>
                <w:right w:val="none" w:sz="0" w:space="0" w:color="auto"/>
              </w:divBdr>
            </w:div>
          </w:divsChild>
        </w:div>
        <w:div w:id="1977561649">
          <w:marLeft w:val="0"/>
          <w:marRight w:val="0"/>
          <w:marTop w:val="0"/>
          <w:marBottom w:val="0"/>
          <w:divBdr>
            <w:top w:val="none" w:sz="0" w:space="0" w:color="auto"/>
            <w:left w:val="none" w:sz="0" w:space="0" w:color="auto"/>
            <w:bottom w:val="none" w:sz="0" w:space="0" w:color="auto"/>
            <w:right w:val="none" w:sz="0" w:space="0" w:color="auto"/>
          </w:divBdr>
          <w:divsChild>
            <w:div w:id="250240066">
              <w:marLeft w:val="-75"/>
              <w:marRight w:val="0"/>
              <w:marTop w:val="30"/>
              <w:marBottom w:val="30"/>
              <w:divBdr>
                <w:top w:val="none" w:sz="0" w:space="0" w:color="auto"/>
                <w:left w:val="none" w:sz="0" w:space="0" w:color="auto"/>
                <w:bottom w:val="none" w:sz="0" w:space="0" w:color="auto"/>
                <w:right w:val="none" w:sz="0" w:space="0" w:color="auto"/>
              </w:divBdr>
              <w:divsChild>
                <w:div w:id="191038586">
                  <w:marLeft w:val="0"/>
                  <w:marRight w:val="0"/>
                  <w:marTop w:val="0"/>
                  <w:marBottom w:val="0"/>
                  <w:divBdr>
                    <w:top w:val="none" w:sz="0" w:space="0" w:color="auto"/>
                    <w:left w:val="none" w:sz="0" w:space="0" w:color="auto"/>
                    <w:bottom w:val="none" w:sz="0" w:space="0" w:color="auto"/>
                    <w:right w:val="none" w:sz="0" w:space="0" w:color="auto"/>
                  </w:divBdr>
                  <w:divsChild>
                    <w:div w:id="979116378">
                      <w:marLeft w:val="0"/>
                      <w:marRight w:val="0"/>
                      <w:marTop w:val="0"/>
                      <w:marBottom w:val="0"/>
                      <w:divBdr>
                        <w:top w:val="none" w:sz="0" w:space="0" w:color="auto"/>
                        <w:left w:val="none" w:sz="0" w:space="0" w:color="auto"/>
                        <w:bottom w:val="none" w:sz="0" w:space="0" w:color="auto"/>
                        <w:right w:val="none" w:sz="0" w:space="0" w:color="auto"/>
                      </w:divBdr>
                    </w:div>
                  </w:divsChild>
                </w:div>
                <w:div w:id="838277180">
                  <w:marLeft w:val="0"/>
                  <w:marRight w:val="0"/>
                  <w:marTop w:val="0"/>
                  <w:marBottom w:val="0"/>
                  <w:divBdr>
                    <w:top w:val="none" w:sz="0" w:space="0" w:color="auto"/>
                    <w:left w:val="none" w:sz="0" w:space="0" w:color="auto"/>
                    <w:bottom w:val="none" w:sz="0" w:space="0" w:color="auto"/>
                    <w:right w:val="none" w:sz="0" w:space="0" w:color="auto"/>
                  </w:divBdr>
                  <w:divsChild>
                    <w:div w:id="1177576843">
                      <w:marLeft w:val="0"/>
                      <w:marRight w:val="0"/>
                      <w:marTop w:val="0"/>
                      <w:marBottom w:val="0"/>
                      <w:divBdr>
                        <w:top w:val="none" w:sz="0" w:space="0" w:color="auto"/>
                        <w:left w:val="none" w:sz="0" w:space="0" w:color="auto"/>
                        <w:bottom w:val="none" w:sz="0" w:space="0" w:color="auto"/>
                        <w:right w:val="none" w:sz="0" w:space="0" w:color="auto"/>
                      </w:divBdr>
                    </w:div>
                  </w:divsChild>
                </w:div>
                <w:div w:id="1508472888">
                  <w:marLeft w:val="0"/>
                  <w:marRight w:val="0"/>
                  <w:marTop w:val="0"/>
                  <w:marBottom w:val="0"/>
                  <w:divBdr>
                    <w:top w:val="none" w:sz="0" w:space="0" w:color="auto"/>
                    <w:left w:val="none" w:sz="0" w:space="0" w:color="auto"/>
                    <w:bottom w:val="none" w:sz="0" w:space="0" w:color="auto"/>
                    <w:right w:val="none" w:sz="0" w:space="0" w:color="auto"/>
                  </w:divBdr>
                  <w:divsChild>
                    <w:div w:id="889655399">
                      <w:marLeft w:val="0"/>
                      <w:marRight w:val="0"/>
                      <w:marTop w:val="0"/>
                      <w:marBottom w:val="0"/>
                      <w:divBdr>
                        <w:top w:val="none" w:sz="0" w:space="0" w:color="auto"/>
                        <w:left w:val="none" w:sz="0" w:space="0" w:color="auto"/>
                        <w:bottom w:val="none" w:sz="0" w:space="0" w:color="auto"/>
                        <w:right w:val="none" w:sz="0" w:space="0" w:color="auto"/>
                      </w:divBdr>
                    </w:div>
                  </w:divsChild>
                </w:div>
                <w:div w:id="1091704546">
                  <w:marLeft w:val="0"/>
                  <w:marRight w:val="0"/>
                  <w:marTop w:val="0"/>
                  <w:marBottom w:val="0"/>
                  <w:divBdr>
                    <w:top w:val="none" w:sz="0" w:space="0" w:color="auto"/>
                    <w:left w:val="none" w:sz="0" w:space="0" w:color="auto"/>
                    <w:bottom w:val="none" w:sz="0" w:space="0" w:color="auto"/>
                    <w:right w:val="none" w:sz="0" w:space="0" w:color="auto"/>
                  </w:divBdr>
                  <w:divsChild>
                    <w:div w:id="699361362">
                      <w:marLeft w:val="0"/>
                      <w:marRight w:val="0"/>
                      <w:marTop w:val="0"/>
                      <w:marBottom w:val="0"/>
                      <w:divBdr>
                        <w:top w:val="none" w:sz="0" w:space="0" w:color="auto"/>
                        <w:left w:val="none" w:sz="0" w:space="0" w:color="auto"/>
                        <w:bottom w:val="none" w:sz="0" w:space="0" w:color="auto"/>
                        <w:right w:val="none" w:sz="0" w:space="0" w:color="auto"/>
                      </w:divBdr>
                    </w:div>
                  </w:divsChild>
                </w:div>
                <w:div w:id="627667092">
                  <w:marLeft w:val="0"/>
                  <w:marRight w:val="0"/>
                  <w:marTop w:val="0"/>
                  <w:marBottom w:val="0"/>
                  <w:divBdr>
                    <w:top w:val="none" w:sz="0" w:space="0" w:color="auto"/>
                    <w:left w:val="none" w:sz="0" w:space="0" w:color="auto"/>
                    <w:bottom w:val="none" w:sz="0" w:space="0" w:color="auto"/>
                    <w:right w:val="none" w:sz="0" w:space="0" w:color="auto"/>
                  </w:divBdr>
                  <w:divsChild>
                    <w:div w:id="1558398061">
                      <w:marLeft w:val="0"/>
                      <w:marRight w:val="0"/>
                      <w:marTop w:val="0"/>
                      <w:marBottom w:val="0"/>
                      <w:divBdr>
                        <w:top w:val="none" w:sz="0" w:space="0" w:color="auto"/>
                        <w:left w:val="none" w:sz="0" w:space="0" w:color="auto"/>
                        <w:bottom w:val="none" w:sz="0" w:space="0" w:color="auto"/>
                        <w:right w:val="none" w:sz="0" w:space="0" w:color="auto"/>
                      </w:divBdr>
                    </w:div>
                  </w:divsChild>
                </w:div>
                <w:div w:id="1846359081">
                  <w:marLeft w:val="0"/>
                  <w:marRight w:val="0"/>
                  <w:marTop w:val="0"/>
                  <w:marBottom w:val="0"/>
                  <w:divBdr>
                    <w:top w:val="none" w:sz="0" w:space="0" w:color="auto"/>
                    <w:left w:val="none" w:sz="0" w:space="0" w:color="auto"/>
                    <w:bottom w:val="none" w:sz="0" w:space="0" w:color="auto"/>
                    <w:right w:val="none" w:sz="0" w:space="0" w:color="auto"/>
                  </w:divBdr>
                  <w:divsChild>
                    <w:div w:id="105933120">
                      <w:marLeft w:val="0"/>
                      <w:marRight w:val="0"/>
                      <w:marTop w:val="0"/>
                      <w:marBottom w:val="0"/>
                      <w:divBdr>
                        <w:top w:val="none" w:sz="0" w:space="0" w:color="auto"/>
                        <w:left w:val="none" w:sz="0" w:space="0" w:color="auto"/>
                        <w:bottom w:val="none" w:sz="0" w:space="0" w:color="auto"/>
                        <w:right w:val="none" w:sz="0" w:space="0" w:color="auto"/>
                      </w:divBdr>
                    </w:div>
                  </w:divsChild>
                </w:div>
                <w:div w:id="2083675704">
                  <w:marLeft w:val="0"/>
                  <w:marRight w:val="0"/>
                  <w:marTop w:val="0"/>
                  <w:marBottom w:val="0"/>
                  <w:divBdr>
                    <w:top w:val="none" w:sz="0" w:space="0" w:color="auto"/>
                    <w:left w:val="none" w:sz="0" w:space="0" w:color="auto"/>
                    <w:bottom w:val="none" w:sz="0" w:space="0" w:color="auto"/>
                    <w:right w:val="none" w:sz="0" w:space="0" w:color="auto"/>
                  </w:divBdr>
                  <w:divsChild>
                    <w:div w:id="515655668">
                      <w:marLeft w:val="0"/>
                      <w:marRight w:val="0"/>
                      <w:marTop w:val="0"/>
                      <w:marBottom w:val="0"/>
                      <w:divBdr>
                        <w:top w:val="none" w:sz="0" w:space="0" w:color="auto"/>
                        <w:left w:val="none" w:sz="0" w:space="0" w:color="auto"/>
                        <w:bottom w:val="none" w:sz="0" w:space="0" w:color="auto"/>
                        <w:right w:val="none" w:sz="0" w:space="0" w:color="auto"/>
                      </w:divBdr>
                    </w:div>
                  </w:divsChild>
                </w:div>
                <w:div w:id="313946358">
                  <w:marLeft w:val="0"/>
                  <w:marRight w:val="0"/>
                  <w:marTop w:val="0"/>
                  <w:marBottom w:val="0"/>
                  <w:divBdr>
                    <w:top w:val="none" w:sz="0" w:space="0" w:color="auto"/>
                    <w:left w:val="none" w:sz="0" w:space="0" w:color="auto"/>
                    <w:bottom w:val="none" w:sz="0" w:space="0" w:color="auto"/>
                    <w:right w:val="none" w:sz="0" w:space="0" w:color="auto"/>
                  </w:divBdr>
                  <w:divsChild>
                    <w:div w:id="705134555">
                      <w:marLeft w:val="0"/>
                      <w:marRight w:val="0"/>
                      <w:marTop w:val="0"/>
                      <w:marBottom w:val="0"/>
                      <w:divBdr>
                        <w:top w:val="none" w:sz="0" w:space="0" w:color="auto"/>
                        <w:left w:val="none" w:sz="0" w:space="0" w:color="auto"/>
                        <w:bottom w:val="none" w:sz="0" w:space="0" w:color="auto"/>
                        <w:right w:val="none" w:sz="0" w:space="0" w:color="auto"/>
                      </w:divBdr>
                    </w:div>
                  </w:divsChild>
                </w:div>
                <w:div w:id="267351811">
                  <w:marLeft w:val="0"/>
                  <w:marRight w:val="0"/>
                  <w:marTop w:val="0"/>
                  <w:marBottom w:val="0"/>
                  <w:divBdr>
                    <w:top w:val="none" w:sz="0" w:space="0" w:color="auto"/>
                    <w:left w:val="none" w:sz="0" w:space="0" w:color="auto"/>
                    <w:bottom w:val="none" w:sz="0" w:space="0" w:color="auto"/>
                    <w:right w:val="none" w:sz="0" w:space="0" w:color="auto"/>
                  </w:divBdr>
                  <w:divsChild>
                    <w:div w:id="782529841">
                      <w:marLeft w:val="0"/>
                      <w:marRight w:val="0"/>
                      <w:marTop w:val="0"/>
                      <w:marBottom w:val="0"/>
                      <w:divBdr>
                        <w:top w:val="none" w:sz="0" w:space="0" w:color="auto"/>
                        <w:left w:val="none" w:sz="0" w:space="0" w:color="auto"/>
                        <w:bottom w:val="none" w:sz="0" w:space="0" w:color="auto"/>
                        <w:right w:val="none" w:sz="0" w:space="0" w:color="auto"/>
                      </w:divBdr>
                    </w:div>
                  </w:divsChild>
                </w:div>
                <w:div w:id="2065324709">
                  <w:marLeft w:val="0"/>
                  <w:marRight w:val="0"/>
                  <w:marTop w:val="0"/>
                  <w:marBottom w:val="0"/>
                  <w:divBdr>
                    <w:top w:val="none" w:sz="0" w:space="0" w:color="auto"/>
                    <w:left w:val="none" w:sz="0" w:space="0" w:color="auto"/>
                    <w:bottom w:val="none" w:sz="0" w:space="0" w:color="auto"/>
                    <w:right w:val="none" w:sz="0" w:space="0" w:color="auto"/>
                  </w:divBdr>
                  <w:divsChild>
                    <w:div w:id="1530946250">
                      <w:marLeft w:val="0"/>
                      <w:marRight w:val="0"/>
                      <w:marTop w:val="0"/>
                      <w:marBottom w:val="0"/>
                      <w:divBdr>
                        <w:top w:val="none" w:sz="0" w:space="0" w:color="auto"/>
                        <w:left w:val="none" w:sz="0" w:space="0" w:color="auto"/>
                        <w:bottom w:val="none" w:sz="0" w:space="0" w:color="auto"/>
                        <w:right w:val="none" w:sz="0" w:space="0" w:color="auto"/>
                      </w:divBdr>
                    </w:div>
                  </w:divsChild>
                </w:div>
                <w:div w:id="281308676">
                  <w:marLeft w:val="0"/>
                  <w:marRight w:val="0"/>
                  <w:marTop w:val="0"/>
                  <w:marBottom w:val="0"/>
                  <w:divBdr>
                    <w:top w:val="none" w:sz="0" w:space="0" w:color="auto"/>
                    <w:left w:val="none" w:sz="0" w:space="0" w:color="auto"/>
                    <w:bottom w:val="none" w:sz="0" w:space="0" w:color="auto"/>
                    <w:right w:val="none" w:sz="0" w:space="0" w:color="auto"/>
                  </w:divBdr>
                  <w:divsChild>
                    <w:div w:id="536503300">
                      <w:marLeft w:val="0"/>
                      <w:marRight w:val="0"/>
                      <w:marTop w:val="0"/>
                      <w:marBottom w:val="0"/>
                      <w:divBdr>
                        <w:top w:val="none" w:sz="0" w:space="0" w:color="auto"/>
                        <w:left w:val="none" w:sz="0" w:space="0" w:color="auto"/>
                        <w:bottom w:val="none" w:sz="0" w:space="0" w:color="auto"/>
                        <w:right w:val="none" w:sz="0" w:space="0" w:color="auto"/>
                      </w:divBdr>
                    </w:div>
                  </w:divsChild>
                </w:div>
                <w:div w:id="1914968077">
                  <w:marLeft w:val="0"/>
                  <w:marRight w:val="0"/>
                  <w:marTop w:val="0"/>
                  <w:marBottom w:val="0"/>
                  <w:divBdr>
                    <w:top w:val="none" w:sz="0" w:space="0" w:color="auto"/>
                    <w:left w:val="none" w:sz="0" w:space="0" w:color="auto"/>
                    <w:bottom w:val="none" w:sz="0" w:space="0" w:color="auto"/>
                    <w:right w:val="none" w:sz="0" w:space="0" w:color="auto"/>
                  </w:divBdr>
                  <w:divsChild>
                    <w:div w:id="728386295">
                      <w:marLeft w:val="0"/>
                      <w:marRight w:val="0"/>
                      <w:marTop w:val="0"/>
                      <w:marBottom w:val="0"/>
                      <w:divBdr>
                        <w:top w:val="none" w:sz="0" w:space="0" w:color="auto"/>
                        <w:left w:val="none" w:sz="0" w:space="0" w:color="auto"/>
                        <w:bottom w:val="none" w:sz="0" w:space="0" w:color="auto"/>
                        <w:right w:val="none" w:sz="0" w:space="0" w:color="auto"/>
                      </w:divBdr>
                    </w:div>
                  </w:divsChild>
                </w:div>
                <w:div w:id="1677031926">
                  <w:marLeft w:val="0"/>
                  <w:marRight w:val="0"/>
                  <w:marTop w:val="0"/>
                  <w:marBottom w:val="0"/>
                  <w:divBdr>
                    <w:top w:val="none" w:sz="0" w:space="0" w:color="auto"/>
                    <w:left w:val="none" w:sz="0" w:space="0" w:color="auto"/>
                    <w:bottom w:val="none" w:sz="0" w:space="0" w:color="auto"/>
                    <w:right w:val="none" w:sz="0" w:space="0" w:color="auto"/>
                  </w:divBdr>
                  <w:divsChild>
                    <w:div w:id="1139809982">
                      <w:marLeft w:val="0"/>
                      <w:marRight w:val="0"/>
                      <w:marTop w:val="0"/>
                      <w:marBottom w:val="0"/>
                      <w:divBdr>
                        <w:top w:val="none" w:sz="0" w:space="0" w:color="auto"/>
                        <w:left w:val="none" w:sz="0" w:space="0" w:color="auto"/>
                        <w:bottom w:val="none" w:sz="0" w:space="0" w:color="auto"/>
                        <w:right w:val="none" w:sz="0" w:space="0" w:color="auto"/>
                      </w:divBdr>
                    </w:div>
                  </w:divsChild>
                </w:div>
                <w:div w:id="1204250132">
                  <w:marLeft w:val="0"/>
                  <w:marRight w:val="0"/>
                  <w:marTop w:val="0"/>
                  <w:marBottom w:val="0"/>
                  <w:divBdr>
                    <w:top w:val="none" w:sz="0" w:space="0" w:color="auto"/>
                    <w:left w:val="none" w:sz="0" w:space="0" w:color="auto"/>
                    <w:bottom w:val="none" w:sz="0" w:space="0" w:color="auto"/>
                    <w:right w:val="none" w:sz="0" w:space="0" w:color="auto"/>
                  </w:divBdr>
                  <w:divsChild>
                    <w:div w:id="169637955">
                      <w:marLeft w:val="0"/>
                      <w:marRight w:val="0"/>
                      <w:marTop w:val="0"/>
                      <w:marBottom w:val="0"/>
                      <w:divBdr>
                        <w:top w:val="none" w:sz="0" w:space="0" w:color="auto"/>
                        <w:left w:val="none" w:sz="0" w:space="0" w:color="auto"/>
                        <w:bottom w:val="none" w:sz="0" w:space="0" w:color="auto"/>
                        <w:right w:val="none" w:sz="0" w:space="0" w:color="auto"/>
                      </w:divBdr>
                    </w:div>
                  </w:divsChild>
                </w:div>
                <w:div w:id="461390755">
                  <w:marLeft w:val="0"/>
                  <w:marRight w:val="0"/>
                  <w:marTop w:val="0"/>
                  <w:marBottom w:val="0"/>
                  <w:divBdr>
                    <w:top w:val="none" w:sz="0" w:space="0" w:color="auto"/>
                    <w:left w:val="none" w:sz="0" w:space="0" w:color="auto"/>
                    <w:bottom w:val="none" w:sz="0" w:space="0" w:color="auto"/>
                    <w:right w:val="none" w:sz="0" w:space="0" w:color="auto"/>
                  </w:divBdr>
                  <w:divsChild>
                    <w:div w:id="1164973395">
                      <w:marLeft w:val="0"/>
                      <w:marRight w:val="0"/>
                      <w:marTop w:val="0"/>
                      <w:marBottom w:val="0"/>
                      <w:divBdr>
                        <w:top w:val="none" w:sz="0" w:space="0" w:color="auto"/>
                        <w:left w:val="none" w:sz="0" w:space="0" w:color="auto"/>
                        <w:bottom w:val="none" w:sz="0" w:space="0" w:color="auto"/>
                        <w:right w:val="none" w:sz="0" w:space="0" w:color="auto"/>
                      </w:divBdr>
                    </w:div>
                    <w:div w:id="726608305">
                      <w:marLeft w:val="0"/>
                      <w:marRight w:val="0"/>
                      <w:marTop w:val="0"/>
                      <w:marBottom w:val="0"/>
                      <w:divBdr>
                        <w:top w:val="none" w:sz="0" w:space="0" w:color="auto"/>
                        <w:left w:val="none" w:sz="0" w:space="0" w:color="auto"/>
                        <w:bottom w:val="none" w:sz="0" w:space="0" w:color="auto"/>
                        <w:right w:val="none" w:sz="0" w:space="0" w:color="auto"/>
                      </w:divBdr>
                    </w:div>
                    <w:div w:id="2008559001">
                      <w:marLeft w:val="0"/>
                      <w:marRight w:val="0"/>
                      <w:marTop w:val="0"/>
                      <w:marBottom w:val="0"/>
                      <w:divBdr>
                        <w:top w:val="none" w:sz="0" w:space="0" w:color="auto"/>
                        <w:left w:val="none" w:sz="0" w:space="0" w:color="auto"/>
                        <w:bottom w:val="none" w:sz="0" w:space="0" w:color="auto"/>
                        <w:right w:val="none" w:sz="0" w:space="0" w:color="auto"/>
                      </w:divBdr>
                    </w:div>
                    <w:div w:id="1461220951">
                      <w:marLeft w:val="0"/>
                      <w:marRight w:val="0"/>
                      <w:marTop w:val="0"/>
                      <w:marBottom w:val="0"/>
                      <w:divBdr>
                        <w:top w:val="none" w:sz="0" w:space="0" w:color="auto"/>
                        <w:left w:val="none" w:sz="0" w:space="0" w:color="auto"/>
                        <w:bottom w:val="none" w:sz="0" w:space="0" w:color="auto"/>
                        <w:right w:val="none" w:sz="0" w:space="0" w:color="auto"/>
                      </w:divBdr>
                    </w:div>
                    <w:div w:id="570891809">
                      <w:marLeft w:val="0"/>
                      <w:marRight w:val="0"/>
                      <w:marTop w:val="0"/>
                      <w:marBottom w:val="0"/>
                      <w:divBdr>
                        <w:top w:val="none" w:sz="0" w:space="0" w:color="auto"/>
                        <w:left w:val="none" w:sz="0" w:space="0" w:color="auto"/>
                        <w:bottom w:val="none" w:sz="0" w:space="0" w:color="auto"/>
                        <w:right w:val="none" w:sz="0" w:space="0" w:color="auto"/>
                      </w:divBdr>
                    </w:div>
                    <w:div w:id="1840534056">
                      <w:marLeft w:val="0"/>
                      <w:marRight w:val="0"/>
                      <w:marTop w:val="0"/>
                      <w:marBottom w:val="0"/>
                      <w:divBdr>
                        <w:top w:val="none" w:sz="0" w:space="0" w:color="auto"/>
                        <w:left w:val="none" w:sz="0" w:space="0" w:color="auto"/>
                        <w:bottom w:val="none" w:sz="0" w:space="0" w:color="auto"/>
                        <w:right w:val="none" w:sz="0" w:space="0" w:color="auto"/>
                      </w:divBdr>
                    </w:div>
                    <w:div w:id="1539127692">
                      <w:marLeft w:val="0"/>
                      <w:marRight w:val="0"/>
                      <w:marTop w:val="0"/>
                      <w:marBottom w:val="0"/>
                      <w:divBdr>
                        <w:top w:val="none" w:sz="0" w:space="0" w:color="auto"/>
                        <w:left w:val="none" w:sz="0" w:space="0" w:color="auto"/>
                        <w:bottom w:val="none" w:sz="0" w:space="0" w:color="auto"/>
                        <w:right w:val="none" w:sz="0" w:space="0" w:color="auto"/>
                      </w:divBdr>
                    </w:div>
                    <w:div w:id="1529836204">
                      <w:marLeft w:val="0"/>
                      <w:marRight w:val="0"/>
                      <w:marTop w:val="0"/>
                      <w:marBottom w:val="0"/>
                      <w:divBdr>
                        <w:top w:val="none" w:sz="0" w:space="0" w:color="auto"/>
                        <w:left w:val="none" w:sz="0" w:space="0" w:color="auto"/>
                        <w:bottom w:val="none" w:sz="0" w:space="0" w:color="auto"/>
                        <w:right w:val="none" w:sz="0" w:space="0" w:color="auto"/>
                      </w:divBdr>
                    </w:div>
                    <w:div w:id="1812480832">
                      <w:marLeft w:val="0"/>
                      <w:marRight w:val="0"/>
                      <w:marTop w:val="0"/>
                      <w:marBottom w:val="0"/>
                      <w:divBdr>
                        <w:top w:val="none" w:sz="0" w:space="0" w:color="auto"/>
                        <w:left w:val="none" w:sz="0" w:space="0" w:color="auto"/>
                        <w:bottom w:val="none" w:sz="0" w:space="0" w:color="auto"/>
                        <w:right w:val="none" w:sz="0" w:space="0" w:color="auto"/>
                      </w:divBdr>
                    </w:div>
                    <w:div w:id="2130007947">
                      <w:marLeft w:val="0"/>
                      <w:marRight w:val="0"/>
                      <w:marTop w:val="0"/>
                      <w:marBottom w:val="0"/>
                      <w:divBdr>
                        <w:top w:val="none" w:sz="0" w:space="0" w:color="auto"/>
                        <w:left w:val="none" w:sz="0" w:space="0" w:color="auto"/>
                        <w:bottom w:val="none" w:sz="0" w:space="0" w:color="auto"/>
                        <w:right w:val="none" w:sz="0" w:space="0" w:color="auto"/>
                      </w:divBdr>
                    </w:div>
                  </w:divsChild>
                </w:div>
                <w:div w:id="1271232430">
                  <w:marLeft w:val="0"/>
                  <w:marRight w:val="0"/>
                  <w:marTop w:val="0"/>
                  <w:marBottom w:val="0"/>
                  <w:divBdr>
                    <w:top w:val="none" w:sz="0" w:space="0" w:color="auto"/>
                    <w:left w:val="none" w:sz="0" w:space="0" w:color="auto"/>
                    <w:bottom w:val="none" w:sz="0" w:space="0" w:color="auto"/>
                    <w:right w:val="none" w:sz="0" w:space="0" w:color="auto"/>
                  </w:divBdr>
                  <w:divsChild>
                    <w:div w:id="1504777092">
                      <w:marLeft w:val="0"/>
                      <w:marRight w:val="0"/>
                      <w:marTop w:val="0"/>
                      <w:marBottom w:val="0"/>
                      <w:divBdr>
                        <w:top w:val="none" w:sz="0" w:space="0" w:color="auto"/>
                        <w:left w:val="none" w:sz="0" w:space="0" w:color="auto"/>
                        <w:bottom w:val="none" w:sz="0" w:space="0" w:color="auto"/>
                        <w:right w:val="none" w:sz="0" w:space="0" w:color="auto"/>
                      </w:divBdr>
                    </w:div>
                  </w:divsChild>
                </w:div>
                <w:div w:id="340086302">
                  <w:marLeft w:val="0"/>
                  <w:marRight w:val="0"/>
                  <w:marTop w:val="0"/>
                  <w:marBottom w:val="0"/>
                  <w:divBdr>
                    <w:top w:val="none" w:sz="0" w:space="0" w:color="auto"/>
                    <w:left w:val="none" w:sz="0" w:space="0" w:color="auto"/>
                    <w:bottom w:val="none" w:sz="0" w:space="0" w:color="auto"/>
                    <w:right w:val="none" w:sz="0" w:space="0" w:color="auto"/>
                  </w:divBdr>
                  <w:divsChild>
                    <w:div w:id="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2347">
          <w:marLeft w:val="0"/>
          <w:marRight w:val="0"/>
          <w:marTop w:val="0"/>
          <w:marBottom w:val="0"/>
          <w:divBdr>
            <w:top w:val="none" w:sz="0" w:space="0" w:color="auto"/>
            <w:left w:val="none" w:sz="0" w:space="0" w:color="auto"/>
            <w:bottom w:val="none" w:sz="0" w:space="0" w:color="auto"/>
            <w:right w:val="none" w:sz="0" w:space="0" w:color="auto"/>
          </w:divBdr>
        </w:div>
      </w:divsChild>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FD8E2D59D613742A67BF39C49FDCE26" ma:contentTypeVersion="22522" ma:contentTypeDescription="Crear nuevo documento." ma:contentTypeScope="" ma:versionID="0b24d931493ad9c55a24f0b2f8ecc03d">
  <xsd:schema xmlns:xsd="http://www.w3.org/2001/XMLSchema" xmlns:xs="http://www.w3.org/2001/XMLSchema" xmlns:p="http://schemas.microsoft.com/office/2006/metadata/properties" xmlns:ns2="73608f37-8515-447a-862c-d324cbd4f911" xmlns:ns3="e409e05d-d6c9-421a-a6c6-bf71584c3d3d" xmlns:ns4="fdbafe5c-a4c4-4757-a646-b7ae03754418" targetNamespace="http://schemas.microsoft.com/office/2006/metadata/properties" ma:root="true" ma:fieldsID="b1c92f565ffb8a09a18822334cd7ce23" ns2:_="" ns3:_="" ns4:_="">
    <xsd:import namespace="73608f37-8515-447a-862c-d324cbd4f911"/>
    <xsd:import namespace="e409e05d-d6c9-421a-a6c6-bf71584c3d3d"/>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08f37-8515-447a-862c-d324cbd4f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9e05d-d6c9-421a-a6c6-bf71584c3d3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afe5c-a4c4-4757-a646-b7ae03754418" xsi:nil="true"/>
    <lcf76f155ced4ddcb4097134ff3c332f xmlns="73608f37-8515-447a-862c-d324cbd4f911">
      <Terms xmlns="http://schemas.microsoft.com/office/infopath/2007/PartnerControls"/>
    </lcf76f155ced4ddcb4097134ff3c332f>
    <SharedWithUsers xmlns="e409e05d-d6c9-421a-a6c6-bf71584c3d3d">
      <UserInfo>
        <DisplayName/>
        <AccountId xsi:nil="true"/>
        <AccountType/>
      </UserInfo>
    </SharedWithUsers>
    <MediaLengthInSeconds xmlns="73608f37-8515-447a-862c-d324cbd4f911"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2184D54-CCB4-48B7-9D2C-4C84DA75AC4D}">
  <ds:schemaRefs>
    <ds:schemaRef ds:uri="http://schemas.openxmlformats.org/officeDocument/2006/bibliography"/>
  </ds:schemaRefs>
</ds:datastoreItem>
</file>

<file path=customXml/itemProps2.xml><?xml version="1.0" encoding="utf-8"?>
<ds:datastoreItem xmlns:ds="http://schemas.openxmlformats.org/officeDocument/2006/customXml" ds:itemID="{DB82664C-F300-476F-945E-CF00458CB0D6}">
  <ds:schemaRefs>
    <ds:schemaRef ds:uri="http://schemas.microsoft.com/sharepoint/v3/contenttype/forms"/>
  </ds:schemaRefs>
</ds:datastoreItem>
</file>

<file path=customXml/itemProps3.xml><?xml version="1.0" encoding="utf-8"?>
<ds:datastoreItem xmlns:ds="http://schemas.openxmlformats.org/officeDocument/2006/customXml" ds:itemID="{4A74D934-4170-405A-B02B-9AA9B498A655}"/>
</file>

<file path=customXml/itemProps4.xml><?xml version="1.0" encoding="utf-8"?>
<ds:datastoreItem xmlns:ds="http://schemas.openxmlformats.org/officeDocument/2006/customXml" ds:itemID="{9CF62F65-B4D1-44EA-9A14-1091AB255519}">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5.xml><?xml version="1.0" encoding="utf-8"?>
<ds:datastoreItem xmlns:ds="http://schemas.openxmlformats.org/officeDocument/2006/customXml" ds:itemID="{D3A06770-6343-4A75-9619-20A099B6268C}"/>
</file>

<file path=docProps/app.xml><?xml version="1.0" encoding="utf-8"?>
<Properties xmlns="http://schemas.openxmlformats.org/officeDocument/2006/extended-properties" xmlns:vt="http://schemas.openxmlformats.org/officeDocument/2006/docPropsVTypes">
  <Template>Normal.dotm</Template>
  <TotalTime>160</TotalTime>
  <Pages>2</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Alejandro Garay Alfonso</cp:lastModifiedBy>
  <cp:revision>21</cp:revision>
  <cp:lastPrinted>2019-02-20T15:18:00Z</cp:lastPrinted>
  <dcterms:created xsi:type="dcterms:W3CDTF">2020-02-21T15:40:00Z</dcterms:created>
  <dcterms:modified xsi:type="dcterms:W3CDTF">2024-04-04T19:20:00Z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0x010100EFD8E2D59D613742A67BF39C49FDCE26</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_ExtendedDescription">
    <vt:lpwstr/>
  </property>
  <property fmtid="{D5CDD505-2E9C-101B-9397-08002B2CF9AE}" pid="10" name="MediaServiceImageTags">
    <vt:lpwstr/>
  </property>
</Properties>
</file>